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0E0C4" w14:textId="4746C2C1" w:rsidR="00432010" w:rsidRPr="00EB7B5F" w:rsidRDefault="00432010" w:rsidP="000A6B89">
      <w:pPr>
        <w:pStyle w:val="1"/>
        <w:ind w:left="0" w:right="148"/>
        <w:jc w:val="right"/>
        <w:rPr>
          <w:rFonts w:ascii="Times New Roman" w:hAnsi="Times New Roman" w:cs="Times New Roman"/>
          <w:sz w:val="24"/>
          <w:szCs w:val="24"/>
        </w:rPr>
      </w:pPr>
    </w:p>
    <w:p w14:paraId="4DF08F1E" w14:textId="77777777" w:rsidR="00EB02DF" w:rsidRPr="00D74CEC" w:rsidRDefault="00EB02DF" w:rsidP="00EB02DF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D74CEC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МИНИСТЕРСТВО НАУКИ И ВЫСШЕГО ОБРАЗОВАНИЯ РОССИЙСКОЙ ФЕДЕРАЦИИ</w:t>
      </w:r>
    </w:p>
    <w:p w14:paraId="20AF4E5D" w14:textId="77777777" w:rsidR="00EB02DF" w:rsidRPr="00D74CEC" w:rsidRDefault="00EB02DF" w:rsidP="00EB02DF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D74CEC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федеральное государственное бюджетное образовательное учреждение высшего образования</w:t>
      </w:r>
    </w:p>
    <w:p w14:paraId="005DFECF" w14:textId="77777777" w:rsidR="00EB02DF" w:rsidRPr="00D74CEC" w:rsidRDefault="00EB02DF" w:rsidP="00EB02DF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D74CEC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«КУЗБАССКИЙ ГОСУДАРСТВЕННЫЙ ТЕХНИЧЕСКИЙ УНИВЕРСИТЕТ ИМЕНИ Т.Ф.ГОРБАЧЕВА»</w:t>
      </w:r>
    </w:p>
    <w:p w14:paraId="0BC7C77F" w14:textId="77777777" w:rsidR="003A2872" w:rsidRPr="00DD22EE" w:rsidRDefault="003A2872" w:rsidP="003A2872">
      <w:pPr>
        <w:spacing w:line="360" w:lineRule="auto"/>
        <w:ind w:left="-851" w:right="-568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DD22EE">
        <w:rPr>
          <w:rFonts w:ascii="Times New Roman" w:eastAsia="Andale Sans UI" w:hAnsi="Times New Roman" w:cs="Times New Roman"/>
          <w:kern w:val="3"/>
          <w:lang w:bidi="en-US"/>
        </w:rPr>
        <w:t>Филиал КузГТУ в г. Белово</w:t>
      </w:r>
    </w:p>
    <w:p w14:paraId="0A3CFC6D" w14:textId="77777777" w:rsidR="003A2872" w:rsidRPr="00DD22EE" w:rsidRDefault="003A2872" w:rsidP="003A287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60AC984B" w14:textId="77777777" w:rsidR="003A2872" w:rsidRPr="00DD22EE" w:rsidRDefault="003A2872" w:rsidP="003A287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585B6603" w14:textId="77777777" w:rsidR="003A2872" w:rsidRPr="00DD22EE" w:rsidRDefault="003A2872" w:rsidP="003A287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45656917" w14:textId="73A0F1DF" w:rsidR="003A2872" w:rsidRPr="00DD22EE" w:rsidRDefault="003A2872" w:rsidP="003A287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6E3F41AF" wp14:editId="4DE8B628">
            <wp:simplePos x="0" y="0"/>
            <wp:positionH relativeFrom="column">
              <wp:posOffset>-78105</wp:posOffset>
            </wp:positionH>
            <wp:positionV relativeFrom="paragraph">
              <wp:posOffset>30480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AD247" w14:textId="77777777" w:rsidR="006C3F6A" w:rsidRPr="00651922" w:rsidRDefault="006C3F6A" w:rsidP="006C3F6A">
      <w:pPr>
        <w:tabs>
          <w:tab w:val="left" w:pos="4253"/>
        </w:tabs>
        <w:overflowPunct w:val="0"/>
        <w:adjustRightInd w:val="0"/>
        <w:ind w:right="-284" w:firstLine="6237"/>
        <w:rPr>
          <w:rFonts w:ascii="Times New Roman" w:hAnsi="Times New Roman" w:cs="Times New Roman"/>
          <w:sz w:val="24"/>
          <w:szCs w:val="24"/>
        </w:rPr>
      </w:pPr>
      <w:r w:rsidRPr="00651922">
        <w:rPr>
          <w:rFonts w:ascii="Times New Roman" w:hAnsi="Times New Roman" w:cs="Times New Roman"/>
          <w:sz w:val="24"/>
          <w:szCs w:val="24"/>
        </w:rPr>
        <w:t>УТВЕРЖДАЮ</w:t>
      </w:r>
    </w:p>
    <w:p w14:paraId="19E1A9AA" w14:textId="77777777" w:rsidR="006C3F6A" w:rsidRPr="006C3F6A" w:rsidRDefault="006C3F6A" w:rsidP="006C3F6A">
      <w:pPr>
        <w:tabs>
          <w:tab w:val="left" w:pos="0"/>
        </w:tabs>
        <w:ind w:right="-1" w:firstLine="6237"/>
        <w:rPr>
          <w:rStyle w:val="af1"/>
          <w:rFonts w:ascii="Times New Roman" w:hAnsi="Times New Roman"/>
          <w:b w:val="0"/>
        </w:rPr>
      </w:pPr>
      <w:r w:rsidRPr="006C3F6A">
        <w:rPr>
          <w:rStyle w:val="af1"/>
          <w:rFonts w:ascii="Times New Roman" w:hAnsi="Times New Roman"/>
          <w:b w:val="0"/>
          <w:sz w:val="24"/>
          <w:szCs w:val="24"/>
        </w:rPr>
        <w:t xml:space="preserve">Заместитель директора </w:t>
      </w:r>
    </w:p>
    <w:p w14:paraId="01369742" w14:textId="77777777" w:rsidR="006C3F6A" w:rsidRPr="006C3F6A" w:rsidRDefault="006C3F6A" w:rsidP="006C3F6A">
      <w:pPr>
        <w:tabs>
          <w:tab w:val="left" w:pos="4253"/>
        </w:tabs>
        <w:ind w:right="-1" w:firstLine="6237"/>
        <w:rPr>
          <w:rStyle w:val="af1"/>
          <w:rFonts w:ascii="Times New Roman" w:hAnsi="Times New Roman"/>
          <w:b w:val="0"/>
          <w:sz w:val="24"/>
          <w:szCs w:val="24"/>
        </w:rPr>
      </w:pPr>
      <w:r w:rsidRPr="006C3F6A">
        <w:rPr>
          <w:rStyle w:val="af1"/>
          <w:rFonts w:ascii="Times New Roman" w:hAnsi="Times New Roman"/>
          <w:b w:val="0"/>
          <w:sz w:val="24"/>
          <w:szCs w:val="24"/>
        </w:rPr>
        <w:t xml:space="preserve">по учебной работе, </w:t>
      </w:r>
    </w:p>
    <w:p w14:paraId="265570CE" w14:textId="77777777" w:rsidR="006C3F6A" w:rsidRPr="006C3F6A" w:rsidRDefault="006C3F6A" w:rsidP="006C3F6A">
      <w:pPr>
        <w:tabs>
          <w:tab w:val="left" w:pos="4253"/>
        </w:tabs>
        <w:ind w:right="-1" w:firstLine="6237"/>
        <w:rPr>
          <w:rStyle w:val="af1"/>
          <w:rFonts w:ascii="Times New Roman" w:hAnsi="Times New Roman"/>
          <w:b w:val="0"/>
          <w:sz w:val="24"/>
          <w:szCs w:val="24"/>
        </w:rPr>
      </w:pPr>
      <w:r w:rsidRPr="006C3F6A">
        <w:rPr>
          <w:rStyle w:val="af1"/>
          <w:rFonts w:ascii="Times New Roman" w:hAnsi="Times New Roman"/>
          <w:b w:val="0"/>
          <w:sz w:val="24"/>
          <w:szCs w:val="24"/>
        </w:rPr>
        <w:t xml:space="preserve">совмещающая должность </w:t>
      </w:r>
    </w:p>
    <w:p w14:paraId="36D560A9" w14:textId="77777777" w:rsidR="006C3F6A" w:rsidRPr="006C3F6A" w:rsidRDefault="006C3F6A" w:rsidP="006C3F6A">
      <w:pPr>
        <w:tabs>
          <w:tab w:val="left" w:pos="4253"/>
        </w:tabs>
        <w:ind w:right="-1" w:firstLine="6237"/>
        <w:rPr>
          <w:rStyle w:val="af1"/>
          <w:rFonts w:ascii="Times New Roman" w:hAnsi="Times New Roman"/>
          <w:b w:val="0"/>
          <w:sz w:val="24"/>
          <w:szCs w:val="24"/>
        </w:rPr>
      </w:pPr>
      <w:r w:rsidRPr="006C3F6A">
        <w:rPr>
          <w:rStyle w:val="af1"/>
          <w:rFonts w:ascii="Times New Roman" w:hAnsi="Times New Roman"/>
          <w:b w:val="0"/>
          <w:sz w:val="24"/>
          <w:szCs w:val="24"/>
        </w:rPr>
        <w:t xml:space="preserve">директора филиала </w:t>
      </w:r>
    </w:p>
    <w:p w14:paraId="32E9FFDC" w14:textId="77777777" w:rsidR="006C3F6A" w:rsidRPr="006C3F6A" w:rsidRDefault="006C3F6A" w:rsidP="006C3F6A">
      <w:pPr>
        <w:tabs>
          <w:tab w:val="left" w:pos="0"/>
        </w:tabs>
        <w:ind w:right="-1" w:firstLine="6237"/>
        <w:rPr>
          <w:rFonts w:ascii="Times New Roman" w:hAnsi="Times New Roman" w:cs="Times New Roman"/>
          <w:b/>
        </w:rPr>
      </w:pPr>
      <w:r w:rsidRPr="006C3F6A">
        <w:rPr>
          <w:rStyle w:val="af1"/>
          <w:rFonts w:ascii="Times New Roman" w:hAnsi="Times New Roman"/>
          <w:b w:val="0"/>
          <w:sz w:val="24"/>
          <w:szCs w:val="24"/>
        </w:rPr>
        <w:t>Долганова Ж.А.</w:t>
      </w:r>
      <w:r w:rsidRPr="006C3F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3B50A9" w14:textId="56096F97" w:rsidR="003A2872" w:rsidRPr="00DD22EE" w:rsidRDefault="006C3F6A" w:rsidP="006C3F6A">
      <w:pPr>
        <w:tabs>
          <w:tab w:val="left" w:pos="4820"/>
        </w:tabs>
        <w:overflowPunct w:val="0"/>
        <w:adjustRightInd w:val="0"/>
        <w:ind w:firstLine="6237"/>
        <w:rPr>
          <w:rFonts w:ascii="Times New Roman" w:hAnsi="Times New Roman" w:cs="Times New Roman"/>
        </w:rPr>
      </w:pPr>
      <w:r w:rsidRPr="00651922">
        <w:rPr>
          <w:rFonts w:ascii="Times New Roman" w:hAnsi="Times New Roman" w:cs="Times New Roman"/>
          <w:sz w:val="24"/>
          <w:szCs w:val="24"/>
        </w:rPr>
        <w:t>«</w:t>
      </w:r>
      <w:r w:rsidRPr="00651922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651922">
        <w:rPr>
          <w:rFonts w:ascii="Times New Roman" w:hAnsi="Times New Roman" w:cs="Times New Roman"/>
          <w:sz w:val="24"/>
          <w:szCs w:val="24"/>
        </w:rPr>
        <w:t xml:space="preserve">» </w:t>
      </w:r>
      <w:r w:rsidRPr="00651922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Pr="00651922">
        <w:rPr>
          <w:rFonts w:ascii="Times New Roman" w:hAnsi="Times New Roman" w:cs="Times New Roman"/>
          <w:sz w:val="24"/>
          <w:szCs w:val="24"/>
        </w:rPr>
        <w:t xml:space="preserve"> 2024 г.</w:t>
      </w:r>
    </w:p>
    <w:p w14:paraId="109226AF" w14:textId="77777777" w:rsidR="003A2872" w:rsidRPr="00DD22EE" w:rsidRDefault="003A2872" w:rsidP="003A2872">
      <w:pPr>
        <w:spacing w:after="3"/>
        <w:ind w:left="6521" w:right="-1"/>
        <w:rPr>
          <w:rFonts w:ascii="Times New Roman" w:hAnsi="Times New Roman" w:cs="Times New Roman"/>
        </w:rPr>
      </w:pPr>
      <w:r w:rsidRPr="00DD22EE">
        <w:rPr>
          <w:rFonts w:ascii="Times New Roman" w:hAnsi="Times New Roman" w:cs="Times New Roman"/>
        </w:rPr>
        <w:t xml:space="preserve"> </w:t>
      </w:r>
    </w:p>
    <w:p w14:paraId="51E2BF65" w14:textId="77777777" w:rsidR="003A2872" w:rsidRPr="00DD22EE" w:rsidRDefault="003A2872" w:rsidP="003A2872">
      <w:pPr>
        <w:spacing w:after="565"/>
        <w:ind w:left="3116" w:right="-1"/>
        <w:rPr>
          <w:rFonts w:ascii="Times New Roman" w:hAnsi="Times New Roman" w:cs="Times New Roman"/>
          <w:b/>
        </w:rPr>
      </w:pPr>
    </w:p>
    <w:p w14:paraId="02D56BE6" w14:textId="77777777" w:rsidR="003A2872" w:rsidRPr="00DD22EE" w:rsidRDefault="003A2872" w:rsidP="003A2872">
      <w:pPr>
        <w:jc w:val="center"/>
        <w:rPr>
          <w:rFonts w:ascii="Times New Roman" w:hAnsi="Times New Roman" w:cs="Times New Roman"/>
          <w:b/>
        </w:rPr>
      </w:pPr>
    </w:p>
    <w:p w14:paraId="509900BD" w14:textId="77777777" w:rsidR="003A2872" w:rsidRPr="00DD22EE" w:rsidRDefault="003A2872" w:rsidP="003A2872">
      <w:pPr>
        <w:jc w:val="center"/>
        <w:rPr>
          <w:rFonts w:ascii="Times New Roman" w:hAnsi="Times New Roman" w:cs="Times New Roman"/>
          <w:b/>
        </w:rPr>
      </w:pPr>
    </w:p>
    <w:p w14:paraId="18BE369F" w14:textId="77777777" w:rsidR="003A2872" w:rsidRPr="00DD22EE" w:rsidRDefault="003A2872" w:rsidP="003A2872">
      <w:pPr>
        <w:jc w:val="center"/>
        <w:rPr>
          <w:rFonts w:ascii="Times New Roman" w:hAnsi="Times New Roman" w:cs="Times New Roman"/>
          <w:b/>
        </w:rPr>
      </w:pPr>
    </w:p>
    <w:p w14:paraId="544221B7" w14:textId="77777777" w:rsidR="003A2872" w:rsidRPr="00DD22EE" w:rsidRDefault="003A2872" w:rsidP="003A2872">
      <w:pPr>
        <w:jc w:val="center"/>
        <w:rPr>
          <w:rFonts w:ascii="Times New Roman" w:hAnsi="Times New Roman" w:cs="Times New Roman"/>
          <w:b/>
        </w:rPr>
      </w:pPr>
    </w:p>
    <w:p w14:paraId="2F5F46F8" w14:textId="77777777" w:rsidR="00EB02DF" w:rsidRPr="00D74CEC" w:rsidRDefault="00EB02DF" w:rsidP="00EB02DF">
      <w:pPr>
        <w:jc w:val="center"/>
        <w:rPr>
          <w:rFonts w:ascii="Times New Roman" w:hAnsi="Times New Roman"/>
          <w:sz w:val="24"/>
          <w:szCs w:val="24"/>
        </w:rPr>
      </w:pPr>
      <w:r w:rsidRPr="00D74CEC">
        <w:rPr>
          <w:rFonts w:ascii="Times New Roman" w:hAnsi="Times New Roman"/>
          <w:b/>
          <w:sz w:val="24"/>
          <w:szCs w:val="24"/>
        </w:rPr>
        <w:t>Программа практики</w:t>
      </w:r>
    </w:p>
    <w:p w14:paraId="75325DC6" w14:textId="77777777" w:rsidR="00EB02DF" w:rsidRPr="00D74CEC" w:rsidRDefault="00EB02DF" w:rsidP="00EB02DF">
      <w:pPr>
        <w:spacing w:line="252" w:lineRule="auto"/>
        <w:jc w:val="center"/>
        <w:rPr>
          <w:rFonts w:ascii="Times New Roman" w:hAnsi="Times New Roman"/>
          <w:sz w:val="24"/>
          <w:szCs w:val="24"/>
        </w:rPr>
      </w:pPr>
      <w:r w:rsidRPr="00D74CEC">
        <w:rPr>
          <w:rFonts w:ascii="Times New Roman" w:hAnsi="Times New Roman"/>
          <w:b/>
          <w:bCs/>
          <w:sz w:val="24"/>
          <w:szCs w:val="24"/>
        </w:rPr>
        <w:t>и фонд оценочных средств</w:t>
      </w:r>
    </w:p>
    <w:p w14:paraId="28447249" w14:textId="77777777" w:rsidR="00EB02DF" w:rsidRPr="00D74CEC" w:rsidRDefault="00EB02DF" w:rsidP="00EB02DF">
      <w:pPr>
        <w:jc w:val="center"/>
        <w:rPr>
          <w:rFonts w:ascii="Times New Roman" w:hAnsi="Times New Roman"/>
          <w:sz w:val="24"/>
          <w:szCs w:val="24"/>
        </w:rPr>
      </w:pPr>
    </w:p>
    <w:p w14:paraId="64E13003" w14:textId="77777777" w:rsidR="00EB02DF" w:rsidRPr="00D74CEC" w:rsidRDefault="00EB02DF" w:rsidP="00EB02DF">
      <w:pPr>
        <w:jc w:val="center"/>
        <w:rPr>
          <w:rFonts w:ascii="Times New Roman" w:hAnsi="Times New Roman"/>
          <w:sz w:val="24"/>
          <w:szCs w:val="24"/>
        </w:rPr>
      </w:pPr>
    </w:p>
    <w:p w14:paraId="2DFBC699" w14:textId="77777777" w:rsidR="00EB02DF" w:rsidRPr="00D74CEC" w:rsidRDefault="00EB02DF" w:rsidP="00EB02DF">
      <w:pPr>
        <w:jc w:val="center"/>
        <w:rPr>
          <w:rFonts w:ascii="Times New Roman" w:hAnsi="Times New Roman"/>
          <w:sz w:val="24"/>
          <w:szCs w:val="24"/>
        </w:rPr>
      </w:pPr>
      <w:r w:rsidRPr="00D74CEC">
        <w:rPr>
          <w:rFonts w:ascii="Times New Roman" w:hAnsi="Times New Roman"/>
          <w:sz w:val="24"/>
          <w:szCs w:val="24"/>
        </w:rPr>
        <w:t>Вид практики: Учебная, Ознакомительная практика</w:t>
      </w:r>
    </w:p>
    <w:p w14:paraId="2EFE9773" w14:textId="77777777" w:rsidR="00EB02DF" w:rsidRPr="00D74CEC" w:rsidRDefault="00EB02DF" w:rsidP="00EB02DF">
      <w:pPr>
        <w:jc w:val="center"/>
        <w:rPr>
          <w:rFonts w:ascii="Times New Roman" w:hAnsi="Times New Roman"/>
          <w:sz w:val="24"/>
          <w:szCs w:val="24"/>
        </w:rPr>
      </w:pPr>
    </w:p>
    <w:p w14:paraId="7804F5A2" w14:textId="77777777" w:rsidR="00EB02DF" w:rsidRPr="00D74CEC" w:rsidRDefault="00EB02DF" w:rsidP="00EB02DF">
      <w:pPr>
        <w:jc w:val="center"/>
        <w:rPr>
          <w:rFonts w:ascii="Times New Roman" w:hAnsi="Times New Roman"/>
          <w:sz w:val="24"/>
          <w:szCs w:val="24"/>
        </w:rPr>
      </w:pPr>
      <w:r w:rsidRPr="00D74CEC">
        <w:rPr>
          <w:rFonts w:ascii="Times New Roman" w:hAnsi="Times New Roman"/>
          <w:sz w:val="24"/>
          <w:szCs w:val="24"/>
        </w:rPr>
        <w:t>Способ проведения: стационарная и (или) выездная</w:t>
      </w:r>
    </w:p>
    <w:p w14:paraId="71504667" w14:textId="77777777" w:rsidR="00EB02DF" w:rsidRPr="00D74CEC" w:rsidRDefault="00EB02DF" w:rsidP="00EB02DF">
      <w:pPr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FA9D5AE" w14:textId="77777777" w:rsidR="00EB02DF" w:rsidRPr="00D74CEC" w:rsidRDefault="00EB02DF" w:rsidP="00EB02DF">
      <w:pPr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74CEC">
        <w:rPr>
          <w:rFonts w:ascii="Times New Roman" w:hAnsi="Times New Roman"/>
          <w:sz w:val="24"/>
          <w:szCs w:val="24"/>
        </w:rPr>
        <w:t>Специальность «38.05.01 Экономическая безопасность»</w:t>
      </w:r>
    </w:p>
    <w:p w14:paraId="21773C38" w14:textId="77777777" w:rsidR="00EB02DF" w:rsidRPr="00D74CEC" w:rsidRDefault="00EB02DF" w:rsidP="00EB02DF">
      <w:pPr>
        <w:overflowPunct w:val="0"/>
        <w:adjustRightInd w:val="0"/>
        <w:spacing w:line="360" w:lineRule="auto"/>
        <w:jc w:val="center"/>
        <w:rPr>
          <w:rFonts w:ascii="Times New Roman" w:eastAsia="Arial" w:hAnsi="Times New Roman" w:cs="Arial"/>
          <w:sz w:val="24"/>
          <w:szCs w:val="24"/>
        </w:rPr>
      </w:pPr>
      <w:r w:rsidRPr="00D74CEC">
        <w:rPr>
          <w:rFonts w:ascii="Times New Roman" w:hAnsi="Times New Roman"/>
          <w:sz w:val="24"/>
          <w:szCs w:val="24"/>
        </w:rPr>
        <w:t>Специализация «01 Экономико-правовое обеспечение экономической безопасности»</w:t>
      </w:r>
    </w:p>
    <w:p w14:paraId="764DF92C" w14:textId="77777777" w:rsidR="00EB02DF" w:rsidRPr="00D74CEC" w:rsidRDefault="00EB02DF" w:rsidP="00EB02DF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285CFC1B" w14:textId="77777777" w:rsidR="00EB02DF" w:rsidRPr="00D74CEC" w:rsidRDefault="00EB02DF" w:rsidP="00EB02DF">
      <w:pPr>
        <w:adjustRightInd w:val="0"/>
        <w:spacing w:line="211" w:lineRule="exact"/>
        <w:jc w:val="center"/>
        <w:rPr>
          <w:rFonts w:ascii="Times New Roman" w:hAnsi="Times New Roman"/>
          <w:sz w:val="24"/>
          <w:szCs w:val="24"/>
        </w:rPr>
      </w:pPr>
    </w:p>
    <w:p w14:paraId="124059AC" w14:textId="77777777" w:rsidR="00EB02DF" w:rsidRPr="00D74CEC" w:rsidRDefault="00EB02DF" w:rsidP="00EB02DF">
      <w:pPr>
        <w:overflowPunct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D74CEC">
        <w:rPr>
          <w:rFonts w:ascii="Times New Roman" w:hAnsi="Times New Roman"/>
          <w:sz w:val="24"/>
          <w:szCs w:val="24"/>
        </w:rPr>
        <w:t>Присваиваемая квалификация</w:t>
      </w:r>
    </w:p>
    <w:p w14:paraId="49BCE85C" w14:textId="77777777" w:rsidR="00EB02DF" w:rsidRPr="00D74CEC" w:rsidRDefault="00EB02DF" w:rsidP="00EB02DF">
      <w:pPr>
        <w:overflowPunct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D74CEC">
        <w:rPr>
          <w:rFonts w:ascii="Times New Roman" w:hAnsi="Times New Roman"/>
          <w:sz w:val="24"/>
          <w:szCs w:val="24"/>
        </w:rPr>
        <w:t>"Экономист"</w:t>
      </w:r>
    </w:p>
    <w:p w14:paraId="6F2AF932" w14:textId="77777777" w:rsidR="00EB02DF" w:rsidRPr="00D74CEC" w:rsidRDefault="00EB02DF" w:rsidP="00EB02DF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5EA6E2F5" w14:textId="77777777" w:rsidR="00EB02DF" w:rsidRPr="00D74CEC" w:rsidRDefault="00EB02DF" w:rsidP="00EB02DF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435DAB25" w14:textId="77777777" w:rsidR="00EB02DF" w:rsidRPr="00D74CEC" w:rsidRDefault="00EB02DF" w:rsidP="00EB02DF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7B7B719F" w14:textId="77777777" w:rsidR="00EB02DF" w:rsidRPr="00D74CEC" w:rsidRDefault="00EB02DF" w:rsidP="00EB02DF">
      <w:pPr>
        <w:tabs>
          <w:tab w:val="left" w:pos="142"/>
        </w:tabs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74CEC">
        <w:rPr>
          <w:rFonts w:ascii="Times New Roman" w:hAnsi="Times New Roman"/>
          <w:sz w:val="24"/>
          <w:szCs w:val="24"/>
        </w:rPr>
        <w:t>Форма обучения</w:t>
      </w:r>
    </w:p>
    <w:p w14:paraId="49C2D008" w14:textId="77777777" w:rsidR="00EB02DF" w:rsidRPr="00D74CEC" w:rsidRDefault="00EB02DF" w:rsidP="00EB02DF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  <w:r w:rsidRPr="00D74CEC">
        <w:rPr>
          <w:rFonts w:ascii="Times New Roman" w:hAnsi="Times New Roman"/>
          <w:sz w:val="24"/>
          <w:szCs w:val="24"/>
        </w:rPr>
        <w:t>очно-заочная</w:t>
      </w:r>
    </w:p>
    <w:p w14:paraId="51B392B4" w14:textId="77777777" w:rsidR="00EB02DF" w:rsidRPr="00D74CEC" w:rsidRDefault="00EB02DF" w:rsidP="00EB02DF">
      <w:pPr>
        <w:pStyle w:val="Standard"/>
        <w:jc w:val="center"/>
        <w:rPr>
          <w:lang w:val="ru-RU"/>
        </w:rPr>
      </w:pPr>
    </w:p>
    <w:p w14:paraId="710FEE63" w14:textId="77777777" w:rsidR="00EB02DF" w:rsidRPr="00D74CEC" w:rsidRDefault="00EB02DF" w:rsidP="00EB02DF">
      <w:pPr>
        <w:pStyle w:val="Standard"/>
        <w:jc w:val="center"/>
        <w:rPr>
          <w:lang w:val="ru-RU"/>
        </w:rPr>
      </w:pPr>
    </w:p>
    <w:p w14:paraId="0B39347E" w14:textId="6CD60042" w:rsidR="00EB02DF" w:rsidRPr="00D74CEC" w:rsidRDefault="00EB02DF" w:rsidP="00EB02DF">
      <w:pPr>
        <w:pStyle w:val="Standard"/>
        <w:jc w:val="center"/>
        <w:rPr>
          <w:lang w:val="ru-RU"/>
        </w:rPr>
      </w:pPr>
      <w:r w:rsidRPr="00D74CEC">
        <w:rPr>
          <w:lang w:val="ru-RU"/>
        </w:rPr>
        <w:t>год набора 20</w:t>
      </w:r>
      <w:r w:rsidR="006C3F6A">
        <w:rPr>
          <w:lang w:val="ru-RU"/>
        </w:rPr>
        <w:t>24</w:t>
      </w:r>
    </w:p>
    <w:p w14:paraId="2C9F883D" w14:textId="77777777" w:rsidR="00EB02DF" w:rsidRPr="00D74CEC" w:rsidRDefault="00EB02DF" w:rsidP="00EB02DF">
      <w:pPr>
        <w:pStyle w:val="Standard"/>
        <w:jc w:val="center"/>
        <w:rPr>
          <w:lang w:val="ru-RU"/>
        </w:rPr>
      </w:pPr>
    </w:p>
    <w:p w14:paraId="7F3A440E" w14:textId="77777777" w:rsidR="00EB02DF" w:rsidRPr="00D74CEC" w:rsidRDefault="00EB02DF" w:rsidP="00EB02DF">
      <w:pPr>
        <w:pStyle w:val="Standard"/>
        <w:jc w:val="center"/>
        <w:rPr>
          <w:lang w:val="ru-RU"/>
        </w:rPr>
      </w:pPr>
    </w:p>
    <w:p w14:paraId="7951BA41" w14:textId="77777777" w:rsidR="00EB02DF" w:rsidRPr="00D74CEC" w:rsidRDefault="00EB02DF" w:rsidP="00EB02DF">
      <w:pPr>
        <w:pStyle w:val="Standard"/>
        <w:jc w:val="center"/>
        <w:rPr>
          <w:lang w:val="ru-RU"/>
        </w:rPr>
      </w:pPr>
    </w:p>
    <w:p w14:paraId="71B7C44D" w14:textId="77777777" w:rsidR="00EB02DF" w:rsidRDefault="00EB02DF" w:rsidP="00EB02DF">
      <w:pPr>
        <w:pStyle w:val="Standard"/>
        <w:jc w:val="center"/>
        <w:rPr>
          <w:lang w:val="ru-RU"/>
        </w:rPr>
      </w:pPr>
    </w:p>
    <w:p w14:paraId="1DE05EE2" w14:textId="77777777" w:rsidR="00EB02DF" w:rsidRPr="00D74CEC" w:rsidRDefault="00EB02DF" w:rsidP="00EB02DF">
      <w:pPr>
        <w:pStyle w:val="Standard"/>
        <w:jc w:val="center"/>
        <w:rPr>
          <w:lang w:val="ru-RU"/>
        </w:rPr>
      </w:pPr>
    </w:p>
    <w:p w14:paraId="31F2B87B" w14:textId="77777777" w:rsidR="00EB02DF" w:rsidRPr="00D74CEC" w:rsidRDefault="00EB02DF" w:rsidP="00EB02DF">
      <w:pPr>
        <w:pStyle w:val="Standard"/>
        <w:jc w:val="center"/>
        <w:rPr>
          <w:lang w:val="ru-RU"/>
        </w:rPr>
      </w:pPr>
    </w:p>
    <w:p w14:paraId="479C1FEC" w14:textId="4A62291C" w:rsidR="00EB02DF" w:rsidRPr="00D74CEC" w:rsidRDefault="00EB02DF" w:rsidP="00EB02DF">
      <w:pPr>
        <w:pStyle w:val="Standard"/>
        <w:jc w:val="center"/>
        <w:rPr>
          <w:lang w:val="ru-RU"/>
        </w:rPr>
      </w:pPr>
      <w:r w:rsidRPr="00D74CEC">
        <w:rPr>
          <w:lang w:val="ru-RU"/>
        </w:rPr>
        <w:t>Белово 202</w:t>
      </w:r>
      <w:r w:rsidR="006C3F6A">
        <w:rPr>
          <w:lang w:val="ru-RU"/>
        </w:rPr>
        <w:t>4</w:t>
      </w:r>
    </w:p>
    <w:p w14:paraId="4B818763" w14:textId="77777777" w:rsidR="00EB02DF" w:rsidRPr="00D74CEC" w:rsidRDefault="00EB02DF" w:rsidP="00EB02DF">
      <w:pPr>
        <w:ind w:left="93" w:right="5162" w:hanging="90"/>
      </w:pPr>
    </w:p>
    <w:p w14:paraId="4333B4F6" w14:textId="3E3892DB" w:rsidR="00EB02DF" w:rsidRPr="00D74CEC" w:rsidRDefault="00EB02DF" w:rsidP="003A2872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D74CEC">
        <w:rPr>
          <w:rFonts w:ascii="Times New Roman" w:hAnsi="Times New Roman"/>
          <w:sz w:val="24"/>
          <w:szCs w:val="24"/>
        </w:rPr>
        <w:t xml:space="preserve">Программу практики составил: к.э.н., доцент </w:t>
      </w:r>
      <w:r w:rsidR="006C3F6A">
        <w:rPr>
          <w:rFonts w:ascii="Times New Roman" w:hAnsi="Times New Roman"/>
          <w:sz w:val="24"/>
          <w:szCs w:val="24"/>
        </w:rPr>
        <w:t>Слесаренко Е.В.</w:t>
      </w:r>
      <w:r w:rsidRPr="00D74CEC">
        <w:rPr>
          <w:rFonts w:ascii="Times New Roman" w:hAnsi="Times New Roman"/>
          <w:sz w:val="24"/>
          <w:szCs w:val="24"/>
        </w:rPr>
        <w:t xml:space="preserve"> </w:t>
      </w:r>
    </w:p>
    <w:p w14:paraId="31B20C99" w14:textId="77777777" w:rsidR="00EB02DF" w:rsidRPr="00D74CEC" w:rsidRDefault="00EB02DF" w:rsidP="003A2872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</w:p>
    <w:p w14:paraId="169A0B26" w14:textId="77777777" w:rsidR="00EB02DF" w:rsidRPr="00D74CEC" w:rsidRDefault="00EB02DF" w:rsidP="003A2872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</w:p>
    <w:p w14:paraId="1CF89ADF" w14:textId="77777777" w:rsidR="003A2872" w:rsidRPr="00684729" w:rsidRDefault="003A2872" w:rsidP="003A2872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Рабочая программа обсуждена на заседании кафедры </w:t>
      </w:r>
      <w:r w:rsidRPr="00684729">
        <w:rPr>
          <w:rFonts w:ascii="Times New Roman" w:hAnsi="Times New Roman" w:cs="Times New Roman"/>
          <w:sz w:val="24"/>
          <w:szCs w:val="24"/>
        </w:rPr>
        <w:t>«Экономики и информационных технологий»</w:t>
      </w:r>
    </w:p>
    <w:p w14:paraId="085A1D87" w14:textId="7D39FB3E" w:rsidR="003A2872" w:rsidRPr="00684729" w:rsidRDefault="003A2872" w:rsidP="003A2872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Протокол № </w:t>
      </w:r>
      <w:r w:rsidR="006C3F6A">
        <w:rPr>
          <w:rFonts w:ascii="Times New Roman" w:hAnsi="Times New Roman"/>
          <w:sz w:val="24"/>
          <w:szCs w:val="24"/>
          <w:u w:val="single"/>
        </w:rPr>
        <w:t>8</w:t>
      </w:r>
      <w:r w:rsidRPr="00684729">
        <w:rPr>
          <w:rFonts w:ascii="Times New Roman" w:hAnsi="Times New Roman"/>
          <w:sz w:val="24"/>
          <w:szCs w:val="24"/>
        </w:rPr>
        <w:t xml:space="preserve"> от «</w:t>
      </w:r>
      <w:r w:rsidRPr="00684729">
        <w:rPr>
          <w:rFonts w:ascii="Times New Roman" w:hAnsi="Times New Roman"/>
          <w:sz w:val="24"/>
          <w:szCs w:val="24"/>
          <w:u w:val="single"/>
        </w:rPr>
        <w:t>13</w:t>
      </w:r>
      <w:r w:rsidRPr="00684729">
        <w:rPr>
          <w:rFonts w:ascii="Times New Roman" w:hAnsi="Times New Roman"/>
          <w:sz w:val="24"/>
          <w:szCs w:val="24"/>
        </w:rPr>
        <w:t xml:space="preserve">» </w:t>
      </w:r>
      <w:r w:rsidR="006C3F6A">
        <w:rPr>
          <w:rFonts w:ascii="Times New Roman" w:hAnsi="Times New Roman"/>
          <w:sz w:val="24"/>
          <w:szCs w:val="24"/>
          <w:u w:val="single"/>
        </w:rPr>
        <w:t>апреля</w:t>
      </w:r>
      <w:r w:rsidRPr="00684729">
        <w:rPr>
          <w:rFonts w:ascii="Times New Roman" w:hAnsi="Times New Roman"/>
          <w:sz w:val="24"/>
          <w:szCs w:val="24"/>
        </w:rPr>
        <w:t xml:space="preserve"> 202</w:t>
      </w:r>
      <w:r w:rsidR="006C3F6A">
        <w:rPr>
          <w:rFonts w:ascii="Times New Roman" w:hAnsi="Times New Roman"/>
          <w:sz w:val="24"/>
          <w:szCs w:val="24"/>
        </w:rPr>
        <w:t>4</w:t>
      </w:r>
      <w:r w:rsidRPr="00684729">
        <w:rPr>
          <w:rFonts w:ascii="Times New Roman" w:hAnsi="Times New Roman"/>
          <w:sz w:val="24"/>
          <w:szCs w:val="24"/>
        </w:rPr>
        <w:t xml:space="preserve"> г.</w:t>
      </w:r>
    </w:p>
    <w:p w14:paraId="042B8695" w14:textId="77777777" w:rsidR="003A2872" w:rsidRPr="00684729" w:rsidRDefault="003A2872" w:rsidP="003A2872">
      <w:pPr>
        <w:overflowPunct w:val="0"/>
        <w:adjustRightInd w:val="0"/>
        <w:spacing w:line="302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Заведующий кафедрой: Верчагина И.Ю. </w:t>
      </w:r>
    </w:p>
    <w:p w14:paraId="14D6C0FF" w14:textId="77777777" w:rsidR="003A2872" w:rsidRPr="00684729" w:rsidRDefault="003A2872" w:rsidP="003A2872">
      <w:pPr>
        <w:ind w:right="-10"/>
        <w:rPr>
          <w:rFonts w:ascii="Times New Roman" w:hAnsi="Times New Roman"/>
          <w:sz w:val="24"/>
          <w:szCs w:val="24"/>
        </w:rPr>
      </w:pPr>
    </w:p>
    <w:p w14:paraId="0DB6B954" w14:textId="77777777" w:rsidR="003A2872" w:rsidRPr="00684729" w:rsidRDefault="003A2872" w:rsidP="003A2872">
      <w:pPr>
        <w:ind w:right="-10"/>
        <w:rPr>
          <w:rFonts w:ascii="Times New Roman" w:hAnsi="Times New Roman"/>
          <w:sz w:val="24"/>
          <w:szCs w:val="24"/>
        </w:rPr>
      </w:pPr>
    </w:p>
    <w:p w14:paraId="35F071F4" w14:textId="77777777" w:rsidR="003A2872" w:rsidRPr="00684729" w:rsidRDefault="003A2872" w:rsidP="003A2872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>Согласовано учебно-методической комиссией по специальности 38.05.01 «Экономическая безопасность»</w:t>
      </w:r>
    </w:p>
    <w:p w14:paraId="64507E72" w14:textId="5864CD24" w:rsidR="003A2872" w:rsidRPr="00684729" w:rsidRDefault="003A2872" w:rsidP="003A2872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Протокол № </w:t>
      </w:r>
      <w:r w:rsidR="006C3F6A">
        <w:rPr>
          <w:rFonts w:ascii="Times New Roman" w:hAnsi="Times New Roman"/>
          <w:sz w:val="24"/>
          <w:szCs w:val="24"/>
          <w:u w:val="single"/>
        </w:rPr>
        <w:t>8</w:t>
      </w:r>
      <w:r w:rsidRPr="00684729">
        <w:rPr>
          <w:rFonts w:ascii="Times New Roman" w:hAnsi="Times New Roman"/>
          <w:sz w:val="24"/>
          <w:szCs w:val="24"/>
        </w:rPr>
        <w:t xml:space="preserve"> от «16» </w:t>
      </w:r>
      <w:r w:rsidR="006C3F6A">
        <w:rPr>
          <w:rFonts w:ascii="Times New Roman" w:hAnsi="Times New Roman"/>
          <w:sz w:val="24"/>
          <w:szCs w:val="24"/>
          <w:u w:val="single"/>
        </w:rPr>
        <w:t>апреля</w:t>
      </w:r>
      <w:r w:rsidRPr="00684729">
        <w:rPr>
          <w:rFonts w:ascii="Times New Roman" w:hAnsi="Times New Roman"/>
          <w:sz w:val="24"/>
          <w:szCs w:val="24"/>
        </w:rPr>
        <w:t xml:space="preserve"> 202</w:t>
      </w:r>
      <w:r w:rsidR="006C3F6A">
        <w:rPr>
          <w:rFonts w:ascii="Times New Roman" w:hAnsi="Times New Roman"/>
          <w:sz w:val="24"/>
          <w:szCs w:val="24"/>
        </w:rPr>
        <w:t>4</w:t>
      </w:r>
      <w:r w:rsidRPr="00684729">
        <w:rPr>
          <w:rFonts w:ascii="Times New Roman" w:hAnsi="Times New Roman"/>
          <w:sz w:val="24"/>
          <w:szCs w:val="24"/>
        </w:rPr>
        <w:t xml:space="preserve"> г.</w:t>
      </w:r>
    </w:p>
    <w:p w14:paraId="037796C9" w14:textId="21C4429E" w:rsidR="00EB02DF" w:rsidRPr="00D74CEC" w:rsidRDefault="003A2872" w:rsidP="003A2872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Председатель комиссии: </w:t>
      </w:r>
      <w:r w:rsidR="006C3F6A">
        <w:rPr>
          <w:rFonts w:ascii="Times New Roman" w:hAnsi="Times New Roman"/>
          <w:sz w:val="24"/>
          <w:szCs w:val="24"/>
        </w:rPr>
        <w:t>Аксененко Е.Г</w:t>
      </w:r>
      <w:r w:rsidRPr="00684729">
        <w:rPr>
          <w:rFonts w:ascii="Times New Roman" w:hAnsi="Times New Roman"/>
          <w:sz w:val="24"/>
          <w:szCs w:val="24"/>
        </w:rPr>
        <w:t>.</w:t>
      </w:r>
    </w:p>
    <w:p w14:paraId="27F13E09" w14:textId="7A53441F" w:rsidR="00432010" w:rsidRPr="00EB7B5F" w:rsidRDefault="00432010" w:rsidP="000A6B89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br w:type="page"/>
      </w:r>
    </w:p>
    <w:p w14:paraId="1E841675" w14:textId="77777777" w:rsidR="00976631" w:rsidRPr="00EB7B5F" w:rsidRDefault="00976631" w:rsidP="000A6B89">
      <w:pPr>
        <w:tabs>
          <w:tab w:val="left" w:pos="837"/>
        </w:tabs>
        <w:ind w:firstLine="426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lastRenderedPageBreak/>
        <w:t>1. Формы и способы проведения</w:t>
      </w:r>
      <w:r w:rsidRPr="00EB7B5F">
        <w:rPr>
          <w:rFonts w:ascii="Times New Roman" w:hAnsi="Times New Roman" w:cs="Times New Roman"/>
          <w:b/>
          <w:bCs/>
          <w:spacing w:val="-15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практики</w:t>
      </w:r>
    </w:p>
    <w:p w14:paraId="2CE818B1" w14:textId="77777777" w:rsidR="00EB7B5F" w:rsidRDefault="00EB7B5F" w:rsidP="000A6B89">
      <w:pPr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58EE20CF" w14:textId="64FBBD28" w:rsidR="00976631" w:rsidRPr="00EB7B5F" w:rsidRDefault="0037548B" w:rsidP="000A6B8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Способ проведения практики: </w:t>
      </w:r>
      <w:r w:rsidR="00704AC8" w:rsidRPr="00EB7B5F">
        <w:rPr>
          <w:rFonts w:ascii="Times New Roman" w:hAnsi="Times New Roman" w:cs="Times New Roman"/>
          <w:w w:val="105"/>
          <w:sz w:val="24"/>
          <w:szCs w:val="24"/>
        </w:rPr>
        <w:t>стационарная и (или) выездная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, на базе филиала КузГТУ в г.</w:t>
      </w:r>
      <w:r w:rsidR="009F44BF" w:rsidRPr="00EB7B5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Белово для обучающихся очной формы обучения; для обучающихся заочной (очно-заочной) формы – по месту работы на основе договора с предприятием, либо на базе филиала КузГТУ в г.</w:t>
      </w:r>
      <w:r w:rsidR="009F44BF" w:rsidRPr="00EB7B5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Белово (для нетрудоустроенных обучающихся), либо на базе экономического субъекта по желанию обучающегося и согласованию с заведующей кафедрой и при наличии договора о прохождении учебной практики.</w:t>
      </w:r>
    </w:p>
    <w:p w14:paraId="426D7A51" w14:textId="1388DE01" w:rsidR="00976631" w:rsidRPr="00EB7B5F" w:rsidRDefault="00976631" w:rsidP="000A6B89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Тип практики:</w:t>
      </w:r>
      <w:r w:rsidR="0037548B" w:rsidRPr="00EB7B5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CE6BC0" w:rsidRPr="00EB7B5F">
        <w:rPr>
          <w:rFonts w:ascii="Times New Roman" w:hAnsi="Times New Roman" w:cs="Times New Roman"/>
          <w:w w:val="105"/>
          <w:sz w:val="24"/>
          <w:szCs w:val="24"/>
        </w:rPr>
        <w:t>Учебная. Ознакомительная практика</w:t>
      </w:r>
    </w:p>
    <w:p w14:paraId="7CFA5C73" w14:textId="77777777" w:rsidR="00976631" w:rsidRPr="00EB7B5F" w:rsidRDefault="00976631" w:rsidP="000A6B89">
      <w:pPr>
        <w:ind w:firstLine="426"/>
        <w:rPr>
          <w:rFonts w:ascii="Times New Roman" w:hAnsi="Times New Roman" w:cs="Times New Roman"/>
          <w:sz w:val="24"/>
          <w:szCs w:val="24"/>
        </w:rPr>
      </w:pPr>
    </w:p>
    <w:p w14:paraId="2BB99E9D" w14:textId="77777777" w:rsidR="00976631" w:rsidRPr="00EB7B5F" w:rsidRDefault="00976631" w:rsidP="000A6B89">
      <w:pPr>
        <w:tabs>
          <w:tab w:val="left" w:pos="841"/>
        </w:tabs>
        <w:ind w:firstLine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2. Перечень</w:t>
      </w:r>
      <w:r w:rsidRPr="00EB7B5F">
        <w:rPr>
          <w:rFonts w:ascii="Times New Roman" w:hAnsi="Times New Roman" w:cs="Times New Roman"/>
          <w:b/>
          <w:bCs/>
          <w:spacing w:val="-16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планируемых</w:t>
      </w:r>
      <w:r w:rsidRPr="00EB7B5F">
        <w:rPr>
          <w:rFonts w:ascii="Times New Roman" w:hAnsi="Times New Roman" w:cs="Times New Roman"/>
          <w:b/>
          <w:bCs/>
          <w:spacing w:val="-15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результатов</w:t>
      </w:r>
      <w:r w:rsidRPr="00EB7B5F">
        <w:rPr>
          <w:rFonts w:ascii="Times New Roman" w:hAnsi="Times New Roman" w:cs="Times New Roman"/>
          <w:b/>
          <w:bCs/>
          <w:spacing w:val="-15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обучения</w:t>
      </w:r>
      <w:r w:rsidRPr="00EB7B5F">
        <w:rPr>
          <w:rFonts w:ascii="Times New Roman" w:hAnsi="Times New Roman" w:cs="Times New Roman"/>
          <w:b/>
          <w:bCs/>
          <w:spacing w:val="-15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при</w:t>
      </w:r>
      <w:r w:rsidRPr="00EB7B5F">
        <w:rPr>
          <w:rFonts w:ascii="Times New Roman" w:hAnsi="Times New Roman" w:cs="Times New Roman"/>
          <w:b/>
          <w:bCs/>
          <w:spacing w:val="-15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прохождении</w:t>
      </w:r>
      <w:r w:rsidRPr="00EB7B5F">
        <w:rPr>
          <w:rFonts w:ascii="Times New Roman" w:hAnsi="Times New Roman" w:cs="Times New Roman"/>
          <w:b/>
          <w:bCs/>
          <w:spacing w:val="-15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практики, соотнесенных с планируемыми результатами освоения</w:t>
      </w:r>
      <w:r w:rsidRPr="00EB7B5F">
        <w:rPr>
          <w:rFonts w:ascii="Times New Roman" w:hAnsi="Times New Roman" w:cs="Times New Roman"/>
          <w:b/>
          <w:bCs/>
          <w:spacing w:val="-13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ОПОП</w:t>
      </w:r>
    </w:p>
    <w:p w14:paraId="5F07F931" w14:textId="77777777" w:rsidR="00EB7B5F" w:rsidRDefault="00EB7B5F" w:rsidP="000A6B89">
      <w:pPr>
        <w:ind w:firstLine="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AED94A" w14:textId="135C9294" w:rsidR="00375C29" w:rsidRDefault="00375C29" w:rsidP="000A6B89">
      <w:pPr>
        <w:ind w:firstLine="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B5F">
        <w:rPr>
          <w:rFonts w:ascii="Times New Roman" w:hAnsi="Times New Roman" w:cs="Times New Roman"/>
          <w:bCs/>
          <w:sz w:val="24"/>
          <w:szCs w:val="24"/>
        </w:rPr>
        <w:t>Таблица 1 - Перечень компетенций, формируемых и проверяемых в результате промежуточной аттестации по практике</w:t>
      </w:r>
    </w:p>
    <w:p w14:paraId="4FEFC429" w14:textId="77777777" w:rsidR="00EB7B5F" w:rsidRPr="00EB7B5F" w:rsidRDefault="00EB7B5F" w:rsidP="000A6B89">
      <w:pPr>
        <w:ind w:firstLine="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933" w:type="dxa"/>
        <w:tblLayout w:type="fixed"/>
        <w:tblCellMar>
          <w:top w:w="24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2693"/>
        <w:gridCol w:w="3412"/>
      </w:tblGrid>
      <w:tr w:rsidR="00375C29" w:rsidRPr="00EB7B5F" w14:paraId="609859AA" w14:textId="77777777" w:rsidTr="000A6B89">
        <w:trPr>
          <w:trHeight w:val="11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D2DE26" w14:textId="77777777" w:rsidR="00375C29" w:rsidRPr="00EB7B5F" w:rsidRDefault="00375C29" w:rsidP="000A6B8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7B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Коды ком-</w:t>
            </w:r>
          </w:p>
          <w:p w14:paraId="6AA131B7" w14:textId="77777777" w:rsidR="00375C29" w:rsidRPr="00EB7B5F" w:rsidRDefault="00375C29" w:rsidP="000A6B89">
            <w:pPr>
              <w:ind w:left="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7B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петен-</w:t>
            </w:r>
          </w:p>
          <w:p w14:paraId="44FD387C" w14:textId="77777777" w:rsidR="00375C29" w:rsidRPr="00EB7B5F" w:rsidRDefault="00375C29" w:rsidP="000A6B89">
            <w:pPr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7B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ций *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6CC251" w14:textId="77777777" w:rsidR="00375C29" w:rsidRPr="00EB7B5F" w:rsidRDefault="00375C29" w:rsidP="000A6B8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7B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Содержание компетенций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676C08" w14:textId="77777777" w:rsidR="00375C29" w:rsidRPr="00EB7B5F" w:rsidRDefault="00375C29" w:rsidP="000A6B8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B7B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Индикаторы достижения компетенции</w:t>
            </w:r>
          </w:p>
        </w:tc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A810C7" w14:textId="77777777" w:rsidR="00375C29" w:rsidRPr="00EB7B5F" w:rsidRDefault="00375C29" w:rsidP="000A6B8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7B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Знания, умения, навыки и (или) опыт деятельности, необходимые для формирования соответствующей компетенции</w:t>
            </w:r>
          </w:p>
        </w:tc>
      </w:tr>
      <w:tr w:rsidR="00375C29" w:rsidRPr="00EB7B5F" w14:paraId="620AD7DD" w14:textId="77777777" w:rsidTr="000A6B89">
        <w:trPr>
          <w:trHeight w:val="219"/>
        </w:trPr>
        <w:tc>
          <w:tcPr>
            <w:tcW w:w="99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B4B183" w14:textId="77777777" w:rsidR="00375C29" w:rsidRPr="00EB7B5F" w:rsidRDefault="00375C29" w:rsidP="000A6B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7B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Общепрофессиональные компетенции </w:t>
            </w:r>
            <w:r w:rsidRPr="00EB7B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(ОПК)</w:t>
            </w:r>
          </w:p>
        </w:tc>
      </w:tr>
      <w:tr w:rsidR="00EB7B5F" w:rsidRPr="00EB7B5F" w14:paraId="043E7AE6" w14:textId="77777777" w:rsidTr="000A6B89">
        <w:trPr>
          <w:trHeight w:val="146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81AFE" w14:textId="77777777" w:rsidR="00EB7B5F" w:rsidRPr="00EB7B5F" w:rsidRDefault="00EB7B5F" w:rsidP="000A6B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ОПК-1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38083" w14:textId="6C928603" w:rsidR="00EB7B5F" w:rsidRPr="00EB7B5F" w:rsidRDefault="00EB7B5F" w:rsidP="000A6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Способен использовать знания и методы экономической науки, применять статистико-математический инструментарий, строить экономико-математические модели, необходимые для решения профессиональных задач, анализировать и интерпретировать полученные результаты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29ACE" w14:textId="4B2D62D2" w:rsidR="00EB7B5F" w:rsidRPr="00EB7B5F" w:rsidRDefault="00EB7B5F" w:rsidP="000A6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Использует знания и методы экономической науки, применяет статистико-математический инструментарий, строит экономико-математические модели, анализирует полученные результаты</w:t>
            </w:r>
          </w:p>
        </w:tc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20460" w14:textId="257A6A7C" w:rsidR="00EB7B5F" w:rsidRPr="00EB7B5F" w:rsidRDefault="00AB59D9" w:rsidP="000A6B89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</w:t>
            </w:r>
            <w:r w:rsidR="00EB7B5F" w:rsidRPr="00EB7B5F">
              <w:rPr>
                <w:rFonts w:ascii="Times New Roman" w:hAnsi="Times New Roman"/>
                <w:sz w:val="24"/>
                <w:szCs w:val="24"/>
              </w:rPr>
              <w:t xml:space="preserve"> методы экономической науки; </w:t>
            </w:r>
          </w:p>
          <w:p w14:paraId="665E96B6" w14:textId="499E95F5" w:rsidR="00EB7B5F" w:rsidRPr="00EB7B5F" w:rsidRDefault="00AB59D9" w:rsidP="000A6B89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</w:t>
            </w:r>
            <w:r w:rsidR="00EB7B5F" w:rsidRPr="00EB7B5F">
              <w:rPr>
                <w:rFonts w:ascii="Times New Roman" w:hAnsi="Times New Roman"/>
                <w:sz w:val="24"/>
                <w:szCs w:val="24"/>
              </w:rPr>
              <w:t xml:space="preserve"> применять статистико-математический инструментарий;</w:t>
            </w:r>
          </w:p>
          <w:p w14:paraId="55C8BB07" w14:textId="4E022908" w:rsidR="00EB7B5F" w:rsidRPr="00EB7B5F" w:rsidRDefault="00AB59D9" w:rsidP="000A6B89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Владеть:</w:t>
            </w:r>
            <w:r w:rsidR="00EB7B5F" w:rsidRPr="00EB7B5F">
              <w:rPr>
                <w:rFonts w:ascii="Times New Roman" w:hAnsi="Times New Roman"/>
                <w:sz w:val="24"/>
                <w:szCs w:val="24"/>
              </w:rPr>
              <w:t xml:space="preserve"> навыками построения экономико-математических моделей, необходимых для решения профессиональных задач;</w:t>
            </w:r>
          </w:p>
          <w:p w14:paraId="697D3A9D" w14:textId="10BBDF80" w:rsidR="00EB7B5F" w:rsidRPr="00EB7B5F" w:rsidRDefault="00EB7B5F" w:rsidP="000A6B89">
            <w:pPr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Имеет опыт; анализа и интерпретации полученных результатов;</w:t>
            </w:r>
          </w:p>
        </w:tc>
      </w:tr>
      <w:tr w:rsidR="00EB7B5F" w:rsidRPr="00EB7B5F" w14:paraId="131D38FC" w14:textId="77777777" w:rsidTr="00EB02DF">
        <w:trPr>
          <w:trHeight w:val="255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D6AAC" w14:textId="77777777" w:rsidR="00EB7B5F" w:rsidRPr="00EB7B5F" w:rsidRDefault="00EB7B5F" w:rsidP="000A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  <w:p w14:paraId="73F22D43" w14:textId="77777777" w:rsidR="00EB7B5F" w:rsidRPr="00EB7B5F" w:rsidRDefault="00EB7B5F" w:rsidP="000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F4905" w14:textId="4C2C1F45" w:rsidR="00EB7B5F" w:rsidRPr="00EB7B5F" w:rsidRDefault="00EB7B5F" w:rsidP="000A6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Способен осуществлять сбор, анализ и использование данных хозяйственного, налогового и бюджетного учетов, учетной документации, бухгалтерской финансовой, налоговой и статистической отчетности в целях оценки эффективности и прогнозирования финансово-хозяйственной деятельности хозяйствующего субъекта, а также выявления, предупреждения, локализации и нейтрализации внутренних и внешних угроз и рисков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28F56" w14:textId="68998498" w:rsidR="00EB7B5F" w:rsidRPr="00EB7B5F" w:rsidRDefault="00EB7B5F" w:rsidP="000A6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Осуществляет сбор, анализ и использование данных хозяйственного, налогового и бюджетного учетов, учетной документации, бухгалтерской финансовой, налоговой и статистической отчетности в целях оценки эффективности и прогнозирования финансово-хозяйственной деятельности хозяйствующего субъекта, а также выявления, предупреждения, локализации и нейтрализации внутренних и внешних угроз и рисков</w:t>
            </w:r>
          </w:p>
        </w:tc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C3D8F" w14:textId="7DE0A499" w:rsidR="00EB7B5F" w:rsidRPr="00BE2107" w:rsidRDefault="00AB59D9" w:rsidP="00BE2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10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  <w:r w:rsidR="00EB7B5F" w:rsidRPr="00BE2107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хозяйственного, налогового и бюджетного учетов, учетной документации, бухгалтерской финансовой, налоговой и статистической отчетности;</w:t>
            </w:r>
          </w:p>
          <w:p w14:paraId="2BC26D45" w14:textId="65ECC7CD" w:rsidR="00EB7B5F" w:rsidRPr="00BE2107" w:rsidRDefault="00EB7B5F" w:rsidP="00BE2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9D9" w:rsidRPr="00BE210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BE210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сбор, анализ и использование данных хозяйственного, налогового и бюджетного учетов, учетной документации, бухгалтерской финансовой, налоговой и статистической отчетности;</w:t>
            </w:r>
          </w:p>
          <w:p w14:paraId="5CE6AD22" w14:textId="74F47331" w:rsidR="00EB7B5F" w:rsidRPr="00BE2107" w:rsidRDefault="00AB59D9" w:rsidP="00BE2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107">
              <w:rPr>
                <w:rFonts w:ascii="Times New Roman" w:hAnsi="Times New Roman" w:cs="Times New Roman"/>
                <w:sz w:val="24"/>
                <w:szCs w:val="24"/>
              </w:rPr>
              <w:t>Владеть:</w:t>
            </w:r>
            <w:r w:rsidR="00EB7B5F" w:rsidRPr="00BE2107"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оценки эффективности и прогнозирования финансово-хозяйственной деятельности хозяйствующего субъекта;  </w:t>
            </w:r>
          </w:p>
          <w:p w14:paraId="3EEC87A9" w14:textId="44F92357" w:rsidR="00EB7B5F" w:rsidRPr="00EB7B5F" w:rsidRDefault="00AB59D9" w:rsidP="000A6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опыт:</w:t>
            </w:r>
            <w:r w:rsidR="00EB7B5F" w:rsidRPr="00EB7B5F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выявления, предупреждения, локализации и </w:t>
            </w:r>
            <w:r w:rsidR="00EB7B5F" w:rsidRPr="00BE2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нейтрализации внутренних и внешних угроз и</w:t>
            </w:r>
            <w:r w:rsidR="00EB7B5F" w:rsidRPr="000A57A6">
              <w:rPr>
                <w:rFonts w:ascii="Times New Roman" w:hAnsi="Times New Roman" w:cs="Times New Roman"/>
                <w:sz w:val="24"/>
                <w:szCs w:val="24"/>
              </w:rPr>
              <w:t xml:space="preserve"> рисков;</w:t>
            </w:r>
          </w:p>
        </w:tc>
      </w:tr>
    </w:tbl>
    <w:p w14:paraId="3D394328" w14:textId="58D23B5C" w:rsidR="00CE6BC0" w:rsidRPr="00EB7B5F" w:rsidRDefault="00CE6BC0" w:rsidP="000A6B89">
      <w:pPr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00C54F61" w14:textId="3E8CF0D4" w:rsidR="00976631" w:rsidRPr="00EB7B5F" w:rsidRDefault="00976631" w:rsidP="000A6B89">
      <w:pPr>
        <w:tabs>
          <w:tab w:val="left" w:pos="709"/>
          <w:tab w:val="left" w:pos="837"/>
        </w:tabs>
        <w:ind w:firstLine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3. Место практики</w:t>
      </w:r>
      <w:r w:rsidR="00AE7625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: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r w:rsidR="00CD52E3" w:rsidRPr="00EB7B5F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Учебная. </w:t>
      </w:r>
      <w:r w:rsidR="00CE6BC0" w:rsidRPr="00EB7B5F">
        <w:rPr>
          <w:rFonts w:ascii="Times New Roman" w:hAnsi="Times New Roman" w:cs="Times New Roman"/>
          <w:b/>
          <w:bCs/>
          <w:w w:val="105"/>
          <w:sz w:val="24"/>
          <w:szCs w:val="24"/>
        </w:rPr>
        <w:t>Ознакомительная</w:t>
      </w:r>
      <w:r w:rsidR="00CD52E3" w:rsidRPr="00EB7B5F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в структуре ОПОП</w:t>
      </w:r>
      <w:r w:rsidRPr="00EB7B5F">
        <w:rPr>
          <w:rFonts w:ascii="Times New Roman" w:hAnsi="Times New Roman" w:cs="Times New Roman"/>
          <w:b/>
          <w:bCs/>
          <w:spacing w:val="-14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специалитета</w:t>
      </w:r>
    </w:p>
    <w:p w14:paraId="3C45404C" w14:textId="77777777" w:rsidR="00EB7B5F" w:rsidRDefault="00EB7B5F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4D1267F8" w14:textId="2D035FF8" w:rsidR="00BE2107" w:rsidRPr="00BE2107" w:rsidRDefault="00BE2107" w:rsidP="00BE2107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BE2107">
        <w:rPr>
          <w:rFonts w:ascii="Times New Roman" w:hAnsi="Times New Roman" w:cs="Times New Roman"/>
          <w:w w:val="105"/>
          <w:sz w:val="24"/>
          <w:szCs w:val="24"/>
        </w:rPr>
        <w:t>Практика «Учебная, ознакомительная» входит в формируемую участниками образовательного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E2107">
        <w:rPr>
          <w:rFonts w:ascii="Times New Roman" w:hAnsi="Times New Roman" w:cs="Times New Roman"/>
          <w:w w:val="105"/>
          <w:sz w:val="24"/>
          <w:szCs w:val="24"/>
        </w:rPr>
        <w:t>процесса часть Блока 2 «Практики» ОПОП.</w:t>
      </w:r>
    </w:p>
    <w:p w14:paraId="35F993BE" w14:textId="11AC9E18" w:rsidR="00976631" w:rsidRPr="00EB7B5F" w:rsidRDefault="00BE2107" w:rsidP="00BE2107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2107">
        <w:rPr>
          <w:rFonts w:ascii="Times New Roman" w:hAnsi="Times New Roman" w:cs="Times New Roman"/>
          <w:w w:val="105"/>
          <w:sz w:val="24"/>
          <w:szCs w:val="24"/>
        </w:rPr>
        <w:t>Для формирования компетенций, указанных в пункте 2, в процессе прохождения практики необходимо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E2107">
        <w:rPr>
          <w:rFonts w:ascii="Times New Roman" w:hAnsi="Times New Roman" w:cs="Times New Roman"/>
          <w:w w:val="105"/>
          <w:sz w:val="24"/>
          <w:szCs w:val="24"/>
        </w:rPr>
        <w:t>владеть сформированными результатами обучения, полученными в результате освоения дисциплин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E2107">
        <w:rPr>
          <w:rFonts w:ascii="Times New Roman" w:hAnsi="Times New Roman" w:cs="Times New Roman"/>
          <w:w w:val="105"/>
          <w:sz w:val="24"/>
          <w:szCs w:val="24"/>
        </w:rPr>
        <w:t>(модулей), прохождения практики, входящих в состав обязательной и формируемой участниками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E2107">
        <w:rPr>
          <w:rFonts w:ascii="Times New Roman" w:hAnsi="Times New Roman" w:cs="Times New Roman"/>
          <w:w w:val="105"/>
          <w:sz w:val="24"/>
          <w:szCs w:val="24"/>
        </w:rPr>
        <w:t>образовательного процесса части образовательной программы, предшествующих прохождению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E2107">
        <w:rPr>
          <w:rFonts w:ascii="Times New Roman" w:hAnsi="Times New Roman" w:cs="Times New Roman"/>
          <w:w w:val="105"/>
          <w:sz w:val="24"/>
          <w:szCs w:val="24"/>
        </w:rPr>
        <w:t>практики</w:t>
      </w:r>
      <w:r w:rsidR="00921C7B" w:rsidRPr="00EB7B5F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2A5A43F" w14:textId="77777777" w:rsidR="00976631" w:rsidRPr="00EB7B5F" w:rsidRDefault="00976631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79ADA4E" w14:textId="77777777" w:rsidR="00976631" w:rsidRPr="00EB7B5F" w:rsidRDefault="00976631" w:rsidP="000A6B89">
      <w:pPr>
        <w:tabs>
          <w:tab w:val="left" w:pos="709"/>
          <w:tab w:val="left" w:pos="837"/>
        </w:tabs>
        <w:ind w:firstLine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4. Объем практики и ее</w:t>
      </w:r>
      <w:r w:rsidRPr="00EB7B5F">
        <w:rPr>
          <w:rFonts w:ascii="Times New Roman" w:hAnsi="Times New Roman" w:cs="Times New Roman"/>
          <w:b/>
          <w:bCs/>
          <w:spacing w:val="-17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продолжительность</w:t>
      </w:r>
    </w:p>
    <w:p w14:paraId="47C07090" w14:textId="77777777" w:rsidR="00EB7B5F" w:rsidRDefault="00EB7B5F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62EC6945" w14:textId="2A38493C" w:rsidR="00976631" w:rsidRPr="00EB7B5F" w:rsidRDefault="00976631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Общий</w:t>
      </w:r>
      <w:r w:rsidRPr="00EB7B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объем</w:t>
      </w:r>
      <w:r w:rsidRPr="00EB7B5F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практики</w:t>
      </w:r>
      <w:r w:rsidRPr="00EB7B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составляет</w:t>
      </w:r>
      <w:r w:rsidRPr="00EB7B5F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3</w:t>
      </w:r>
      <w:r w:rsidRPr="00EB7B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зачетных</w:t>
      </w:r>
      <w:r w:rsidRPr="00EB7B5F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единицы. Общий объем практики </w:t>
      </w:r>
      <w:r w:rsidR="00921C7B" w:rsidRPr="00EB7B5F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108</w:t>
      </w:r>
      <w:r w:rsidRPr="00EB7B5F">
        <w:rPr>
          <w:rFonts w:ascii="Times New Roman" w:hAnsi="Times New Roman" w:cs="Times New Roman"/>
          <w:spacing w:val="-35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14:paraId="228F57C8" w14:textId="77777777" w:rsidR="00976631" w:rsidRPr="00EB7B5F" w:rsidRDefault="00976631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02753B8" w14:textId="77777777" w:rsidR="00976631" w:rsidRPr="00EB7B5F" w:rsidRDefault="00976631" w:rsidP="000A6B89">
      <w:pPr>
        <w:tabs>
          <w:tab w:val="left" w:pos="709"/>
          <w:tab w:val="left" w:pos="837"/>
        </w:tabs>
        <w:ind w:firstLine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5. Содержание</w:t>
      </w:r>
      <w:r w:rsidRPr="00EB7B5F">
        <w:rPr>
          <w:rFonts w:ascii="Times New Roman" w:hAnsi="Times New Roman" w:cs="Times New Roman"/>
          <w:b/>
          <w:bCs/>
          <w:spacing w:val="-4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практики</w:t>
      </w:r>
    </w:p>
    <w:p w14:paraId="3CAB0CB2" w14:textId="77777777" w:rsidR="00EB7B5F" w:rsidRDefault="00EB7B5F" w:rsidP="000A6B89">
      <w:pPr>
        <w:tabs>
          <w:tab w:val="left" w:pos="327"/>
          <w:tab w:val="left" w:pos="709"/>
        </w:tabs>
        <w:ind w:firstLine="426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</w:p>
    <w:p w14:paraId="7EC2FE59" w14:textId="4A02F0A6" w:rsidR="00976631" w:rsidRPr="00EB7B5F" w:rsidRDefault="00976631" w:rsidP="000A6B89">
      <w:pPr>
        <w:tabs>
          <w:tab w:val="left" w:pos="327"/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 xml:space="preserve">5.1 Цели </w:t>
      </w:r>
      <w:r w:rsidR="00375C29" w:rsidRPr="00EB7B5F">
        <w:rPr>
          <w:rFonts w:ascii="Times New Roman" w:hAnsi="Times New Roman" w:cs="Times New Roman"/>
          <w:b/>
          <w:w w:val="110"/>
          <w:sz w:val="24"/>
          <w:szCs w:val="24"/>
        </w:rPr>
        <w:t>Учебной. Ознакомительной практики</w:t>
      </w:r>
      <w:r w:rsidR="00221C08" w:rsidRPr="00EB7B5F">
        <w:rPr>
          <w:rFonts w:ascii="Times New Roman" w:hAnsi="Times New Roman" w:cs="Times New Roman"/>
          <w:b/>
          <w:w w:val="110"/>
          <w:sz w:val="24"/>
          <w:szCs w:val="24"/>
        </w:rPr>
        <w:t>.</w:t>
      </w:r>
    </w:p>
    <w:p w14:paraId="734B74C1" w14:textId="77777777" w:rsidR="000A6B89" w:rsidRDefault="000A6B89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595E3960" w14:textId="77777777" w:rsidR="00976631" w:rsidRPr="00EB7B5F" w:rsidRDefault="00976631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b/>
          <w:w w:val="105"/>
          <w:sz w:val="24"/>
          <w:szCs w:val="24"/>
        </w:rPr>
        <w:t>Целями практики являются:</w:t>
      </w:r>
    </w:p>
    <w:p w14:paraId="3F077D56" w14:textId="47CE5847" w:rsidR="009E44F5" w:rsidRPr="00EB7B5F" w:rsidRDefault="009E44F5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- расширение, систематизация и закрепление теоретических знаний по изученным общим и социально-экономическим дисциплинам, полученных в ходе обучения по специальности 38.05.01 «Экономическая безопасность», подготовка к углубленному изучению экономических дисциплин;</w:t>
      </w:r>
    </w:p>
    <w:p w14:paraId="1D60227D" w14:textId="77777777" w:rsidR="009E44F5" w:rsidRPr="00EB7B5F" w:rsidRDefault="009E44F5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- получение и закрепление навыков и умений поиска, обработки и систематизации информации по экономической безопасности хозяйствующих субъектов (предприятий, организаций, учреждений).</w:t>
      </w:r>
    </w:p>
    <w:p w14:paraId="08CB2280" w14:textId="0FC6792C" w:rsidR="00976631" w:rsidRPr="00EB7B5F" w:rsidRDefault="00976631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 xml:space="preserve">Задачи </w:t>
      </w:r>
      <w:r w:rsidR="009E44F5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учебной</w:t>
      </w:r>
      <w:r w:rsidR="00375C29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, о</w:t>
      </w:r>
      <w:r w:rsidR="00CE6BC0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знакомительн</w:t>
      </w:r>
      <w:r w:rsidR="00375C29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ой практики</w:t>
      </w:r>
    </w:p>
    <w:p w14:paraId="4950F52F" w14:textId="77777777" w:rsidR="009E44F5" w:rsidRPr="00EB7B5F" w:rsidRDefault="009E44F5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bookmarkStart w:id="0" w:name="_Hlk23882434"/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- получение практического опыта и навыков работы с различными информационными ресурсами и технологиями, освоение основных методов, способов и средств поиска, получения, хранения, систематизации, обработки и передачи информации; </w:t>
      </w:r>
    </w:p>
    <w:p w14:paraId="41DADF3F" w14:textId="77777777" w:rsidR="009E44F5" w:rsidRPr="00EB7B5F" w:rsidRDefault="009E44F5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- овладение способностью подготавливать исходные данные, необходимые для расчета экономических показателей, характеризующих деятельность хозяйствующих субъектов;</w:t>
      </w:r>
    </w:p>
    <w:p w14:paraId="04B33F32" w14:textId="77777777" w:rsidR="009E44F5" w:rsidRPr="00EB7B5F" w:rsidRDefault="009E44F5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- получение практического опыта выбора методик расчета экономических показателей, выбора инструментальных методик расчета экономических показателей, выбора инструментальных средств для обработки финансовой, бухгалтерской, правовой и иной информации;</w:t>
      </w:r>
    </w:p>
    <w:p w14:paraId="6B8C0354" w14:textId="77777777" w:rsidR="009E44F5" w:rsidRPr="00EB7B5F" w:rsidRDefault="009E44F5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- получение первичных навыков сбора информации о предприятии (организации, учреждении), мерах обеспечения экономической безопасности.  </w:t>
      </w:r>
    </w:p>
    <w:bookmarkEnd w:id="0"/>
    <w:p w14:paraId="77FC0E5A" w14:textId="2AA42EF0" w:rsidR="00976631" w:rsidRPr="00EB7B5F" w:rsidRDefault="00976631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BF8CFB" w14:textId="77777777" w:rsidR="00976631" w:rsidRPr="00EB7B5F" w:rsidRDefault="00976631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B5F">
        <w:rPr>
          <w:rFonts w:ascii="Times New Roman" w:hAnsi="Times New Roman" w:cs="Times New Roman"/>
          <w:b/>
          <w:sz w:val="24"/>
          <w:szCs w:val="24"/>
        </w:rPr>
        <w:t xml:space="preserve">5.2 Место прохождения и организация прохождения практики </w:t>
      </w:r>
    </w:p>
    <w:p w14:paraId="0912CDFA" w14:textId="77777777" w:rsidR="00EB7B5F" w:rsidRDefault="00EB7B5F" w:rsidP="000A6B89">
      <w:pPr>
        <w:tabs>
          <w:tab w:val="left" w:pos="709"/>
          <w:tab w:val="left" w:pos="876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7DEEBF28" w14:textId="77777777" w:rsidR="004F4225" w:rsidRPr="00EB7B5F" w:rsidRDefault="004F4225" w:rsidP="000A6B89">
      <w:pPr>
        <w:tabs>
          <w:tab w:val="left" w:pos="709"/>
          <w:tab w:val="left" w:pos="876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В качестве базы прохождения производственной экскурсии по практике может быть выбрано промышленно-производственное, торговое предприятие, финансово-кредитное учреждение (коммерческий банк, негосударственные пенсионные фонды, инвестиционные компании, страховые организации и пр.), учреждение системы государственного управления и местного самоуправления (Департаменты и Управления финансов, органы Федерального казначейства, органы Федеральной антимонопольной службы, органы государственных внебюджетных фондов, бюджетные учреждения и пр.), следственные и оперативные органы Следственного комитета России, Государственное управление экономиче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lastRenderedPageBreak/>
        <w:t>ской безопасности и противодействия коррупции МВД России, территориальные подразделения Федеральной службы судебных приставов, Федеральной антимонопольной службы и другие.</w:t>
      </w:r>
    </w:p>
    <w:p w14:paraId="4B285632" w14:textId="426AFFB2" w:rsidR="004F4225" w:rsidRPr="00EB7B5F" w:rsidRDefault="004F4225" w:rsidP="000A6B89">
      <w:pPr>
        <w:tabs>
          <w:tab w:val="left" w:pos="709"/>
          <w:tab w:val="left" w:pos="876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Предпочтение отдается тем организациям, которые имеют возможности для реализации целей и задач практики в более полном объеме. При выборе базы практики для </w:t>
      </w:r>
      <w:r w:rsidR="009D42DD">
        <w:rPr>
          <w:rFonts w:ascii="Times New Roman" w:hAnsi="Times New Roman" w:cs="Times New Roman"/>
          <w:w w:val="105"/>
          <w:sz w:val="24"/>
          <w:szCs w:val="24"/>
        </w:rPr>
        <w:t>обучающегося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необходимо учитывать то, какие определенные практические навыки должен получить обучающийся на рабочем месте для выполнения конкретной работы в рамках выбранного направления подготовки. </w:t>
      </w:r>
    </w:p>
    <w:p w14:paraId="2FF35052" w14:textId="760B7A6F" w:rsidR="00976631" w:rsidRPr="00EB7B5F" w:rsidRDefault="009E44F5" w:rsidP="000A6B89">
      <w:pPr>
        <w:tabs>
          <w:tab w:val="left" w:pos="709"/>
          <w:tab w:val="left" w:pos="87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Руководство практикой осуществляет преподаватель кафедры «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Экономики и информационных технологий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» в соответствии с распределенной учебной нагрузкой. </w:t>
      </w:r>
    </w:p>
    <w:p w14:paraId="245D3654" w14:textId="09A0E9CF" w:rsidR="00976631" w:rsidRPr="00EB7B5F" w:rsidRDefault="009E44F5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Учебная. </w:t>
      </w:r>
      <w:r w:rsidR="00CE6BC0" w:rsidRPr="00EB7B5F">
        <w:rPr>
          <w:rFonts w:ascii="Times New Roman" w:hAnsi="Times New Roman" w:cs="Times New Roman"/>
          <w:w w:val="105"/>
          <w:sz w:val="24"/>
          <w:szCs w:val="24"/>
        </w:rPr>
        <w:t>Ознакомительная</w:t>
      </w:r>
      <w:r w:rsidR="00976631" w:rsidRPr="00EB7B5F">
        <w:rPr>
          <w:rFonts w:ascii="Times New Roman" w:hAnsi="Times New Roman" w:cs="Times New Roman"/>
          <w:w w:val="105"/>
          <w:sz w:val="24"/>
          <w:szCs w:val="24"/>
        </w:rPr>
        <w:t xml:space="preserve"> проводится в </w:t>
      </w:r>
      <w:r w:rsidR="00C35916" w:rsidRPr="00EB7B5F">
        <w:rPr>
          <w:rFonts w:ascii="Times New Roman" w:hAnsi="Times New Roman" w:cs="Times New Roman"/>
          <w:w w:val="105"/>
          <w:sz w:val="24"/>
          <w:szCs w:val="24"/>
        </w:rPr>
        <w:t>4</w:t>
      </w:r>
      <w:r w:rsidR="00976631" w:rsidRPr="00EB7B5F">
        <w:rPr>
          <w:rFonts w:ascii="Times New Roman" w:hAnsi="Times New Roman" w:cs="Times New Roman"/>
          <w:w w:val="105"/>
          <w:sz w:val="24"/>
          <w:szCs w:val="24"/>
        </w:rPr>
        <w:t xml:space="preserve"> семестре для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="00976631" w:rsidRPr="00EB7B5F">
        <w:rPr>
          <w:rFonts w:ascii="Times New Roman" w:hAnsi="Times New Roman" w:cs="Times New Roman"/>
          <w:w w:val="105"/>
          <w:sz w:val="24"/>
          <w:szCs w:val="24"/>
        </w:rPr>
        <w:t xml:space="preserve"> очно</w:t>
      </w:r>
      <w:r w:rsidR="00C35916" w:rsidRPr="00EB7B5F">
        <w:rPr>
          <w:rFonts w:ascii="Times New Roman" w:hAnsi="Times New Roman" w:cs="Times New Roman"/>
          <w:w w:val="105"/>
          <w:sz w:val="24"/>
          <w:szCs w:val="24"/>
        </w:rPr>
        <w:t>-</w:t>
      </w:r>
      <w:r w:rsidR="00976631" w:rsidRPr="00EB7B5F">
        <w:rPr>
          <w:rFonts w:ascii="Times New Roman" w:hAnsi="Times New Roman" w:cs="Times New Roman"/>
          <w:w w:val="105"/>
          <w:sz w:val="24"/>
          <w:szCs w:val="24"/>
        </w:rPr>
        <w:t>заочной форм</w:t>
      </w:r>
      <w:r w:rsidR="00C35916" w:rsidRPr="00EB7B5F">
        <w:rPr>
          <w:rFonts w:ascii="Times New Roman" w:hAnsi="Times New Roman" w:cs="Times New Roman"/>
          <w:w w:val="105"/>
          <w:sz w:val="24"/>
          <w:szCs w:val="24"/>
        </w:rPr>
        <w:t>ы</w:t>
      </w:r>
      <w:r w:rsidR="00976631" w:rsidRPr="00EB7B5F">
        <w:rPr>
          <w:rFonts w:ascii="Times New Roman" w:hAnsi="Times New Roman" w:cs="Times New Roman"/>
          <w:w w:val="105"/>
          <w:sz w:val="24"/>
          <w:szCs w:val="24"/>
        </w:rPr>
        <w:t xml:space="preserve"> обучения.</w:t>
      </w:r>
    </w:p>
    <w:p w14:paraId="5E25D759" w14:textId="77BC001D" w:rsidR="00976631" w:rsidRPr="00EB7B5F" w:rsidRDefault="00976631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Перед началом практики проводится организационное собрание с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 xml:space="preserve"> обучающимися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, на котором обсуждаются следующие вопросы:</w:t>
      </w:r>
    </w:p>
    <w:p w14:paraId="6CC34D0B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цель и задачи</w:t>
      </w:r>
      <w:r w:rsidRPr="00EB7B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практики;</w:t>
      </w:r>
    </w:p>
    <w:p w14:paraId="1B6F856D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содержание программы</w:t>
      </w:r>
      <w:r w:rsidRPr="00EB7B5F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практики;</w:t>
      </w:r>
    </w:p>
    <w:p w14:paraId="205E65C4" w14:textId="508CCEB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права и обязанности</w:t>
      </w:r>
      <w:r w:rsidRPr="00EB7B5F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обучающегося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-практиканта;</w:t>
      </w:r>
    </w:p>
    <w:p w14:paraId="6072C866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требования к отчету о</w:t>
      </w:r>
      <w:r w:rsidRPr="00EB7B5F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практике;</w:t>
      </w:r>
    </w:p>
    <w:p w14:paraId="44E32F6E" w14:textId="77777777" w:rsidR="00D81395" w:rsidRPr="00D81395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порядок защиты отчета о</w:t>
      </w:r>
      <w:r w:rsidRPr="00EB7B5F">
        <w:rPr>
          <w:rFonts w:ascii="Times New Roman" w:hAnsi="Times New Roman" w:cs="Times New Roman"/>
          <w:spacing w:val="-42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практике; </w:t>
      </w:r>
    </w:p>
    <w:p w14:paraId="2E7ED3BD" w14:textId="5A9F5D7C" w:rsidR="00976631" w:rsidRPr="00EB7B5F" w:rsidRDefault="00976631" w:rsidP="00D81395">
      <w:pPr>
        <w:tabs>
          <w:tab w:val="left" w:pos="709"/>
          <w:tab w:val="left" w:pos="1057"/>
          <w:tab w:val="left" w:pos="1058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организационные:</w:t>
      </w:r>
    </w:p>
    <w:p w14:paraId="528DB59A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время и место проведения</w:t>
      </w:r>
      <w:r w:rsidRPr="00EB7B5F">
        <w:rPr>
          <w:rFonts w:ascii="Times New Roman" w:hAnsi="Times New Roman" w:cs="Times New Roman"/>
          <w:spacing w:val="-2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практики;</w:t>
      </w:r>
    </w:p>
    <w:p w14:paraId="217CBAC6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порядок получения необходимой</w:t>
      </w:r>
      <w:r w:rsidRPr="00EB7B5F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документации;</w:t>
      </w:r>
    </w:p>
    <w:p w14:paraId="301E20FD" w14:textId="77777777" w:rsidR="00D81395" w:rsidRPr="00D81395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порядок</w:t>
      </w:r>
      <w:r w:rsidRPr="00EB7B5F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B7B5F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сроки</w:t>
      </w:r>
      <w:r w:rsidRPr="00EB7B5F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предоставления</w:t>
      </w:r>
      <w:r w:rsidRPr="00EB7B5F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EB7B5F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отчетной</w:t>
      </w:r>
      <w:r w:rsidRPr="00EB7B5F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документации. </w:t>
      </w:r>
    </w:p>
    <w:p w14:paraId="49161200" w14:textId="0EE45059" w:rsidR="00976631" w:rsidRPr="00EB7B5F" w:rsidRDefault="00D81395" w:rsidP="00D81395">
      <w:pPr>
        <w:tabs>
          <w:tab w:val="left" w:pos="709"/>
          <w:tab w:val="left" w:pos="1057"/>
          <w:tab w:val="left" w:pos="1058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Обучающиеся</w:t>
      </w:r>
      <w:r w:rsidR="00976631" w:rsidRPr="00EB7B5F">
        <w:rPr>
          <w:rFonts w:ascii="Times New Roman" w:hAnsi="Times New Roman" w:cs="Times New Roman"/>
          <w:w w:val="105"/>
          <w:sz w:val="24"/>
          <w:szCs w:val="24"/>
        </w:rPr>
        <w:t xml:space="preserve"> обеспечиваются программами</w:t>
      </w:r>
      <w:r w:rsidR="00976631" w:rsidRPr="00EB7B5F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="00976631" w:rsidRPr="00EB7B5F">
        <w:rPr>
          <w:rFonts w:ascii="Times New Roman" w:hAnsi="Times New Roman" w:cs="Times New Roman"/>
          <w:w w:val="105"/>
          <w:sz w:val="24"/>
          <w:szCs w:val="24"/>
        </w:rPr>
        <w:t>практики.</w:t>
      </w:r>
    </w:p>
    <w:p w14:paraId="6EBD5C32" w14:textId="3FCE7CF1" w:rsidR="00976631" w:rsidRPr="00EB7B5F" w:rsidRDefault="00976631" w:rsidP="000A6B89">
      <w:pPr>
        <w:tabs>
          <w:tab w:val="left" w:pos="709"/>
        </w:tabs>
        <w:ind w:firstLine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Обязанности </w:t>
      </w:r>
      <w:r w:rsid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>обучающегося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при прохождении практики</w:t>
      </w:r>
    </w:p>
    <w:p w14:paraId="7186CDF7" w14:textId="503219E1" w:rsidR="00976631" w:rsidRPr="00EB7B5F" w:rsidRDefault="00976631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При прохождении производственной практики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обучающийся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обязан:</w:t>
      </w:r>
    </w:p>
    <w:p w14:paraId="5B987AD5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подчиняться</w:t>
      </w:r>
      <w:r w:rsidRPr="00EB7B5F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действующим</w:t>
      </w:r>
      <w:r w:rsidRPr="00EB7B5F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B7B5F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EB7B5F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правилам</w:t>
      </w:r>
      <w:r w:rsidRPr="00EB7B5F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внутреннего распорядка;</w:t>
      </w:r>
    </w:p>
    <w:p w14:paraId="03AD3232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изучить</w:t>
      </w:r>
      <w:r w:rsidRPr="00EB7B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B7B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неукоснительно</w:t>
      </w:r>
      <w:r w:rsidRPr="00EB7B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EB7B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EB7B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охраны</w:t>
      </w:r>
      <w:r w:rsidRPr="00EB7B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труда</w:t>
      </w:r>
      <w:r w:rsidRPr="00EB7B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и техники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безопасности;</w:t>
      </w:r>
    </w:p>
    <w:p w14:paraId="266B6276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выполнять задания руководителя практики от</w:t>
      </w:r>
      <w:r w:rsidRPr="00EB7B5F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организации;</w:t>
      </w:r>
    </w:p>
    <w:p w14:paraId="00AD087C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нести</w:t>
      </w:r>
      <w:r w:rsidRPr="00EB7B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EB7B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EB7B5F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выполнение</w:t>
      </w:r>
      <w:r w:rsidRPr="00EB7B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порученной</w:t>
      </w:r>
      <w:r w:rsidRPr="00EB7B5F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EB7B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B7B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ее результаты;</w:t>
      </w:r>
    </w:p>
    <w:p w14:paraId="092B38B2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63"/>
          <w:tab w:val="left" w:pos="1064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>в установленные дни осуществлять контакты с руководителем практики от кафедры, а в случае возникновения непредвиденных обстоятельств или неясностей сообщать о них</w:t>
      </w:r>
      <w:r w:rsidRPr="00EB7B5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sz w:val="24"/>
          <w:szCs w:val="24"/>
        </w:rPr>
        <w:t>незамедлительно;</w:t>
      </w:r>
    </w:p>
    <w:p w14:paraId="5A2AA841" w14:textId="77777777" w:rsidR="00976631" w:rsidRPr="00EB7B5F" w:rsidRDefault="00976631" w:rsidP="000A6B89">
      <w:pPr>
        <w:numPr>
          <w:ilvl w:val="1"/>
          <w:numId w:val="23"/>
        </w:numPr>
        <w:tabs>
          <w:tab w:val="left" w:pos="709"/>
          <w:tab w:val="left" w:pos="979"/>
          <w:tab w:val="left" w:pos="98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накапливать необходимый материал для составления</w:t>
      </w:r>
      <w:r w:rsidRPr="00EB7B5F">
        <w:rPr>
          <w:rFonts w:ascii="Times New Roman" w:hAnsi="Times New Roman" w:cs="Times New Roman"/>
          <w:spacing w:val="-3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отчета;</w:t>
      </w:r>
    </w:p>
    <w:p w14:paraId="3185B5AB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904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полностью выполнять задание, предусмотренное программой</w:t>
      </w:r>
      <w:r w:rsidRPr="00EB7B5F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практики;</w:t>
      </w:r>
    </w:p>
    <w:p w14:paraId="7197406D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EB7B5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творческую</w:t>
      </w:r>
      <w:r w:rsidRPr="00EB7B5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активность,</w:t>
      </w:r>
      <w:r w:rsidRPr="00EB7B5F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ответственность,</w:t>
      </w:r>
      <w:r w:rsidRPr="00EB7B5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культуру</w:t>
      </w:r>
      <w:r w:rsidRPr="00EB7B5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поведения.</w:t>
      </w:r>
    </w:p>
    <w:p w14:paraId="528F9799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92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представить письменный отчет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о </w:t>
      </w:r>
      <w:r w:rsidRPr="00EB7B5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прохождении практики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EB7B5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другие необходимые материалы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и документацию.</w:t>
      </w:r>
    </w:p>
    <w:p w14:paraId="69B7A81D" w14:textId="77777777" w:rsidR="00976631" w:rsidRPr="00EB7B5F" w:rsidRDefault="00976631" w:rsidP="000A6B89">
      <w:pPr>
        <w:tabs>
          <w:tab w:val="left" w:pos="709"/>
        </w:tabs>
        <w:ind w:firstLine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Обязанности руководителя практики</w:t>
      </w:r>
    </w:p>
    <w:p w14:paraId="45B95114" w14:textId="77777777" w:rsidR="00976631" w:rsidRPr="00EB7B5F" w:rsidRDefault="00976631" w:rsidP="000A6B89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Руководитель практики обязан:</w:t>
      </w:r>
    </w:p>
    <w:p w14:paraId="6CD94CE9" w14:textId="3E4AC922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77"/>
          <w:tab w:val="left" w:pos="107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разработать совместно с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 xml:space="preserve"> обучающимся</w:t>
      </w:r>
      <w:r w:rsidR="00921C7B" w:rsidRPr="00EB7B5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индивидуальный план-задание на практику</w:t>
      </w:r>
      <w:r w:rsidR="00921C7B" w:rsidRPr="00EB7B5F">
        <w:rPr>
          <w:rFonts w:ascii="Times New Roman" w:hAnsi="Times New Roman" w:cs="Times New Roman"/>
          <w:w w:val="105"/>
          <w:sz w:val="24"/>
          <w:szCs w:val="24"/>
        </w:rPr>
        <w:t>;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структуру отчета по практике;</w:t>
      </w:r>
    </w:p>
    <w:p w14:paraId="67687FE0" w14:textId="20C00A2B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осуществлять контроль над прохождением практики</w:t>
      </w:r>
      <w:r w:rsidRPr="00EB7B5F">
        <w:rPr>
          <w:rFonts w:ascii="Times New Roman" w:hAnsi="Times New Roman" w:cs="Times New Roman"/>
          <w:spacing w:val="-35"/>
          <w:w w:val="105"/>
          <w:sz w:val="24"/>
          <w:szCs w:val="24"/>
        </w:rPr>
        <w:t xml:space="preserve">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2EFEB0AF" w14:textId="2DDEDB4B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оказывать</w:t>
      </w:r>
      <w:r w:rsidRPr="00EB7B5F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помощь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обучающимся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накоплении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материалов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B7B5F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отчета;</w:t>
      </w:r>
    </w:p>
    <w:p w14:paraId="7BCCEA29" w14:textId="77777777" w:rsidR="00976631" w:rsidRPr="00EB7B5F" w:rsidRDefault="00976631" w:rsidP="000A6B89">
      <w:pPr>
        <w:numPr>
          <w:ilvl w:val="0"/>
          <w:numId w:val="22"/>
        </w:numPr>
        <w:tabs>
          <w:tab w:val="left" w:pos="709"/>
          <w:tab w:val="left" w:pos="1057"/>
          <w:tab w:val="left" w:pos="1058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оказывать помощь в написании итогового</w:t>
      </w:r>
      <w:r w:rsidRPr="00EB7B5F">
        <w:rPr>
          <w:rFonts w:ascii="Times New Roman" w:hAnsi="Times New Roman" w:cs="Times New Roman"/>
          <w:spacing w:val="-29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отчета; проверить и оценить итоги</w:t>
      </w:r>
      <w:r w:rsidRPr="00EB7B5F">
        <w:rPr>
          <w:rFonts w:ascii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практики.</w:t>
      </w:r>
    </w:p>
    <w:p w14:paraId="30CB0BF9" w14:textId="77777777" w:rsidR="000A6B89" w:rsidRDefault="000A6B89" w:rsidP="000A6B89">
      <w:pPr>
        <w:widowControl/>
        <w:tabs>
          <w:tab w:val="left" w:pos="709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46EEDB87" w14:textId="737CDE13" w:rsidR="009E44F5" w:rsidRDefault="009E44F5" w:rsidP="000A6B89">
      <w:pPr>
        <w:widowControl/>
        <w:tabs>
          <w:tab w:val="left" w:pos="709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B7B5F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Этапы учебной практики</w:t>
      </w:r>
    </w:p>
    <w:p w14:paraId="78970CAC" w14:textId="77777777" w:rsidR="000A6B89" w:rsidRPr="00EB7B5F" w:rsidRDefault="000A6B89" w:rsidP="000A6B89">
      <w:pPr>
        <w:widowControl/>
        <w:tabs>
          <w:tab w:val="left" w:pos="709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540"/>
        <w:gridCol w:w="5095"/>
        <w:gridCol w:w="1986"/>
        <w:gridCol w:w="2126"/>
      </w:tblGrid>
      <w:tr w:rsidR="000167B4" w:rsidRPr="00EB7B5F" w14:paraId="6D47E7CC" w14:textId="77777777" w:rsidTr="008E2538">
        <w:trPr>
          <w:trHeight w:val="125"/>
        </w:trPr>
        <w:tc>
          <w:tcPr>
            <w:tcW w:w="540" w:type="dxa"/>
            <w:vAlign w:val="center"/>
          </w:tcPr>
          <w:p w14:paraId="5468A5D4" w14:textId="77777777" w:rsidR="009E44F5" w:rsidRPr="00EB7B5F" w:rsidRDefault="009E44F5" w:rsidP="000A6B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№ п/п</w:t>
            </w:r>
          </w:p>
        </w:tc>
        <w:tc>
          <w:tcPr>
            <w:tcW w:w="5095" w:type="dxa"/>
            <w:vAlign w:val="center"/>
          </w:tcPr>
          <w:p w14:paraId="4DAEA369" w14:textId="77777777" w:rsidR="009E44F5" w:rsidRPr="00EB7B5F" w:rsidRDefault="009E44F5" w:rsidP="000A6B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Этапы учебной практики</w:t>
            </w:r>
          </w:p>
        </w:tc>
        <w:tc>
          <w:tcPr>
            <w:tcW w:w="1986" w:type="dxa"/>
            <w:vAlign w:val="center"/>
          </w:tcPr>
          <w:p w14:paraId="3FBFD47A" w14:textId="77777777" w:rsidR="009E44F5" w:rsidRPr="00EB7B5F" w:rsidRDefault="009E44F5" w:rsidP="000A6B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Общая  трудоемкость (включая самостоятельную работу, з.е., часы)</w:t>
            </w:r>
          </w:p>
        </w:tc>
        <w:tc>
          <w:tcPr>
            <w:tcW w:w="2126" w:type="dxa"/>
            <w:vAlign w:val="center"/>
          </w:tcPr>
          <w:p w14:paraId="3D472449" w14:textId="77777777" w:rsidR="009E44F5" w:rsidRPr="00EB7B5F" w:rsidRDefault="009E44F5" w:rsidP="000A6B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Формы текущего контроля</w:t>
            </w:r>
          </w:p>
        </w:tc>
      </w:tr>
      <w:tr w:rsidR="000167B4" w:rsidRPr="00EB7B5F" w14:paraId="60CBC2A2" w14:textId="77777777" w:rsidTr="000A6B89">
        <w:tc>
          <w:tcPr>
            <w:tcW w:w="540" w:type="dxa"/>
          </w:tcPr>
          <w:p w14:paraId="7A9470CC" w14:textId="77777777" w:rsidR="009E44F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</w:t>
            </w:r>
          </w:p>
        </w:tc>
        <w:tc>
          <w:tcPr>
            <w:tcW w:w="5095" w:type="dxa"/>
          </w:tcPr>
          <w:p w14:paraId="2BB82D55" w14:textId="77777777" w:rsidR="009E44F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Организационно-подготовительный этап (изучение содержания практики, ознакомление с календарным планом-графиком, ознакомление с правами и обязанностями обучающихся-практикантов, инструктаж по технике безопасности)</w:t>
            </w:r>
          </w:p>
        </w:tc>
        <w:tc>
          <w:tcPr>
            <w:tcW w:w="1986" w:type="dxa"/>
          </w:tcPr>
          <w:p w14:paraId="53AFED05" w14:textId="77777777" w:rsidR="009E44F5" w:rsidRPr="00EB7B5F" w:rsidRDefault="009E44F5" w:rsidP="000A6B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0,22 з.е.</w:t>
            </w:r>
          </w:p>
          <w:p w14:paraId="1F24BC2C" w14:textId="77777777" w:rsidR="009E44F5" w:rsidRPr="00EB7B5F" w:rsidRDefault="009E44F5" w:rsidP="000A6B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(8 часов)</w:t>
            </w:r>
          </w:p>
        </w:tc>
        <w:tc>
          <w:tcPr>
            <w:tcW w:w="2126" w:type="dxa"/>
          </w:tcPr>
          <w:p w14:paraId="29D162E5" w14:textId="5BE8E5D6" w:rsidR="009E44F5" w:rsidRPr="00EB7B5F" w:rsidRDefault="009D615F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Собеседование </w:t>
            </w:r>
          </w:p>
        </w:tc>
      </w:tr>
      <w:tr w:rsidR="000167B4" w:rsidRPr="00EB7B5F" w14:paraId="53C3C0AE" w14:textId="77777777" w:rsidTr="000A6B89">
        <w:tc>
          <w:tcPr>
            <w:tcW w:w="540" w:type="dxa"/>
          </w:tcPr>
          <w:p w14:paraId="03F699B8" w14:textId="77777777" w:rsidR="009E44F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</w:t>
            </w:r>
          </w:p>
        </w:tc>
        <w:tc>
          <w:tcPr>
            <w:tcW w:w="5095" w:type="dxa"/>
          </w:tcPr>
          <w:p w14:paraId="38FA5939" w14:textId="77777777" w:rsidR="00AE762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Учебный этап</w:t>
            </w:r>
          </w:p>
          <w:p w14:paraId="2673EBA8" w14:textId="63BD3AD3" w:rsidR="009E44F5" w:rsidRPr="00EB7B5F" w:rsidRDefault="00AE762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- </w:t>
            </w:r>
            <w:r w:rsidR="009E44F5"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получение практического опыта и навыков работы с различными информационными ресурсами и технологиями, освоение основных методов, способов и средств поиска, получения, хранения, систематизации, обработки и передачи информации;  овладение способностью подготавливать исходные данные, необходимые для расчета экономических показателей, характеризующих деятельность хозяйствующих субъектов; получение практического опыта выбора методик расчета экономических показателей, выбора инструментальных методик расчета экономических показателей, выбора инструментальных средств для обработки финансовой, бухгалтерской, правовой и иной информации; получение первичных навыков сбора информации о предприятии (организации, учреждении), мерах обеспечения экономической безопасности:</w:t>
            </w:r>
          </w:p>
          <w:p w14:paraId="48244E45" w14:textId="2945F466" w:rsidR="009E44F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-</w:t>
            </w:r>
            <w:r w:rsidR="00921C7B"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прохождение производственных экскурсий </w:t>
            </w:r>
            <w:r w:rsidR="003F4FF9"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бесед </w:t>
            </w:r>
            <w:r w:rsidR="003F4FF9"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в организациях</w:t>
            </w: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; </w:t>
            </w:r>
          </w:p>
          <w:p w14:paraId="33DB766C" w14:textId="5ED1E60E" w:rsidR="009E44F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контактная работа с руководителем практики;</w:t>
            </w:r>
          </w:p>
          <w:p w14:paraId="055AE069" w14:textId="363162A8" w:rsidR="009E44F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  <w:r w:rsidR="00921C7B"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обработка и анализ полученной первичной информации;</w:t>
            </w:r>
          </w:p>
          <w:p w14:paraId="0A5FC116" w14:textId="394247E1" w:rsidR="009E44F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</w:t>
            </w:r>
            <w:r w:rsidR="00921C7B"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выполнение индивидуальных заданий.</w:t>
            </w:r>
          </w:p>
        </w:tc>
        <w:tc>
          <w:tcPr>
            <w:tcW w:w="1986" w:type="dxa"/>
          </w:tcPr>
          <w:p w14:paraId="167F3187" w14:textId="77777777" w:rsidR="009E44F5" w:rsidRPr="00EB7B5F" w:rsidRDefault="009E44F5" w:rsidP="000A6B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1,78 з.е.</w:t>
            </w:r>
          </w:p>
          <w:p w14:paraId="289BB4ED" w14:textId="77777777" w:rsidR="009E44F5" w:rsidRPr="00EB7B5F" w:rsidRDefault="009E44F5" w:rsidP="000A6B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(64 часа)</w:t>
            </w:r>
          </w:p>
        </w:tc>
        <w:tc>
          <w:tcPr>
            <w:tcW w:w="2126" w:type="dxa"/>
          </w:tcPr>
          <w:p w14:paraId="4E414EA4" w14:textId="15AF7244" w:rsidR="009D615F" w:rsidRPr="00EB7B5F" w:rsidRDefault="009D615F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Защита отчета по производственной экскурсии </w:t>
            </w:r>
          </w:p>
          <w:p w14:paraId="60C265E7" w14:textId="77777777" w:rsidR="009D615F" w:rsidRPr="00EB7B5F" w:rsidRDefault="009D615F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  <w:p w14:paraId="7878BA5E" w14:textId="3A72CA29" w:rsidR="009E44F5" w:rsidRPr="00EB7B5F" w:rsidRDefault="009D615F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Защита индивидуального задания </w:t>
            </w:r>
          </w:p>
          <w:p w14:paraId="741B3B6D" w14:textId="3948D3A2" w:rsidR="009E44F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9E44F5" w:rsidRPr="00EB7B5F" w14:paraId="3DDC6E9A" w14:textId="77777777" w:rsidTr="000A6B89">
        <w:tc>
          <w:tcPr>
            <w:tcW w:w="540" w:type="dxa"/>
          </w:tcPr>
          <w:p w14:paraId="17C3A543" w14:textId="77777777" w:rsidR="009E44F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</w:t>
            </w:r>
          </w:p>
        </w:tc>
        <w:tc>
          <w:tcPr>
            <w:tcW w:w="5095" w:type="dxa"/>
          </w:tcPr>
          <w:p w14:paraId="47A7AAD8" w14:textId="77777777" w:rsidR="009E44F5" w:rsidRPr="00EB7B5F" w:rsidRDefault="009E44F5" w:rsidP="000A6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Формирование отчета по практике</w:t>
            </w:r>
          </w:p>
        </w:tc>
        <w:tc>
          <w:tcPr>
            <w:tcW w:w="1986" w:type="dxa"/>
          </w:tcPr>
          <w:p w14:paraId="06520075" w14:textId="77777777" w:rsidR="009E44F5" w:rsidRPr="00EB7B5F" w:rsidRDefault="009E44F5" w:rsidP="000A6B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 з.е </w:t>
            </w:r>
          </w:p>
          <w:p w14:paraId="12E82FC5" w14:textId="77777777" w:rsidR="009E44F5" w:rsidRPr="00EB7B5F" w:rsidRDefault="009E44F5" w:rsidP="000A6B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(36 часов)</w:t>
            </w:r>
          </w:p>
        </w:tc>
        <w:tc>
          <w:tcPr>
            <w:tcW w:w="2126" w:type="dxa"/>
          </w:tcPr>
          <w:p w14:paraId="12E387C6" w14:textId="0F36A7CD" w:rsidR="009E44F5" w:rsidRPr="00EB7B5F" w:rsidRDefault="009D615F" w:rsidP="000A6B8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7B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Защита отчета по практике </w:t>
            </w:r>
          </w:p>
        </w:tc>
      </w:tr>
    </w:tbl>
    <w:p w14:paraId="4C8BE236" w14:textId="77777777" w:rsidR="009E44F5" w:rsidRPr="00EB7B5F" w:rsidRDefault="009E44F5" w:rsidP="000A6B89">
      <w:pPr>
        <w:widowControl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1039D3FE" w14:textId="77777777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b/>
          <w:w w:val="105"/>
          <w:sz w:val="24"/>
          <w:szCs w:val="24"/>
        </w:rPr>
        <w:t xml:space="preserve">5.3 Непосредственная деятельность по практике </w:t>
      </w:r>
    </w:p>
    <w:p w14:paraId="325A9DE9" w14:textId="77777777" w:rsidR="00EB7B5F" w:rsidRDefault="00EB7B5F" w:rsidP="000A6B89">
      <w:pPr>
        <w:ind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5F194C2C" w14:textId="7229421C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В процессе прохождения производственной практики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обучающийся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должен</w:t>
      </w:r>
      <w:r w:rsidR="00722FCA" w:rsidRPr="00EB7B5F">
        <w:rPr>
          <w:rFonts w:ascii="Times New Roman" w:hAnsi="Times New Roman" w:cs="Times New Roman"/>
          <w:w w:val="105"/>
          <w:sz w:val="24"/>
          <w:szCs w:val="24"/>
        </w:rPr>
        <w:t xml:space="preserve"> выполнить следующие виды работ:</w:t>
      </w:r>
    </w:p>
    <w:p w14:paraId="39FE2F17" w14:textId="77777777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1.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>Производственная экскурсия</w:t>
      </w:r>
    </w:p>
    <w:p w14:paraId="67615860" w14:textId="77777777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1.1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>Общее знакомство с экономическим субъектом. Производственная экскурсия по подразделениям и службам</w:t>
      </w:r>
    </w:p>
    <w:p w14:paraId="1C883E9B" w14:textId="77777777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1.2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 xml:space="preserve">Посещение планово-экономического отдела. Знакомство с производственными показателями деятельности </w:t>
      </w:r>
    </w:p>
    <w:p w14:paraId="31D69115" w14:textId="75788D8B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1.3 Посещение бухгалтерии. Знакомство с бухгалтерской (финансовой) отчетностью  </w:t>
      </w:r>
    </w:p>
    <w:p w14:paraId="0F88A521" w14:textId="6D9B2F75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1.4 Посещение отдела экономической безопасности. Знакомство со спецификой работы отдела, кадровым обеспечением, функционалом сотрудников</w:t>
      </w:r>
    </w:p>
    <w:p w14:paraId="083395F1" w14:textId="77777777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2.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 xml:space="preserve">Контактная работа с руководителем практики </w:t>
      </w:r>
    </w:p>
    <w:p w14:paraId="3E0C05CF" w14:textId="77777777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2.1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>Обсуждение специфических особенностей организации планово-экономической работы экономического субъекта (коммерческая организация, бюджетное учреждение, финансово-кредитное учреждение и т.д)</w:t>
      </w:r>
    </w:p>
    <w:p w14:paraId="6E47A612" w14:textId="4A26D2E7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2.2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>Обсуждение специфических особенностей организации бухгалтерской службы экономического субъекта (коммерческая организация, бюджетное учреждение, финансово-кредитное учреждение и т.д)</w:t>
      </w:r>
    </w:p>
    <w:p w14:paraId="4DBAF281" w14:textId="77777777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lastRenderedPageBreak/>
        <w:t>2.3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>Обсуждение специфических особенностей организации работы служб экономической безопасности (коммерческая организация, бюджетное учреждение, финансово-кредитное учреждение и т.д)</w:t>
      </w:r>
    </w:p>
    <w:p w14:paraId="31E65C33" w14:textId="77777777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3.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>Изучение документов</w:t>
      </w:r>
    </w:p>
    <w:p w14:paraId="6D6BE019" w14:textId="77777777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3.1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>Изучение правоустанавливающих документов экономических субъектов</w:t>
      </w:r>
    </w:p>
    <w:p w14:paraId="5E811B89" w14:textId="77777777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3.2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 xml:space="preserve">Изучение бухгалтерской (финансовой) отчетности </w:t>
      </w:r>
    </w:p>
    <w:p w14:paraId="1A0A4BBC" w14:textId="2CDAF905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3.3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>Изучение должностных инструкций специалистов экономических служб и отдела экономической безопасности</w:t>
      </w:r>
    </w:p>
    <w:p w14:paraId="18083388" w14:textId="2EDD4984" w:rsidR="00722FCA" w:rsidRPr="00EB7B5F" w:rsidRDefault="00722FCA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4.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ab/>
        <w:t>Выполнение индивидуального задания</w:t>
      </w:r>
    </w:p>
    <w:p w14:paraId="16E3A37E" w14:textId="1A0E1227" w:rsidR="00976631" w:rsidRPr="00EB7B5F" w:rsidRDefault="00976631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Прохождение </w:t>
      </w:r>
      <w:r w:rsidR="00722FCA" w:rsidRPr="00EB7B5F">
        <w:rPr>
          <w:rFonts w:ascii="Times New Roman" w:hAnsi="Times New Roman" w:cs="Times New Roman"/>
          <w:w w:val="105"/>
          <w:sz w:val="24"/>
          <w:szCs w:val="24"/>
        </w:rPr>
        <w:t>производственной экскурсии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на базе конкретного учреждения требует от </w:t>
      </w:r>
      <w:r w:rsidR="009D42DD">
        <w:rPr>
          <w:rFonts w:ascii="Times New Roman" w:hAnsi="Times New Roman" w:cs="Times New Roman"/>
          <w:w w:val="105"/>
          <w:sz w:val="24"/>
          <w:szCs w:val="24"/>
        </w:rPr>
        <w:t>обучающегося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учета специфики его деятельности: </w:t>
      </w:r>
    </w:p>
    <w:p w14:paraId="3603E9C6" w14:textId="77777777" w:rsidR="00976631" w:rsidRPr="00EB7B5F" w:rsidRDefault="00976631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- особенностей системы управления и подведомственности; </w:t>
      </w:r>
    </w:p>
    <w:p w14:paraId="4F2C11F8" w14:textId="77777777" w:rsidR="00976631" w:rsidRPr="00EB7B5F" w:rsidRDefault="00976631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- показателей, характеризующих основную деятельность места прохождения практики; </w:t>
      </w:r>
    </w:p>
    <w:p w14:paraId="68BA240B" w14:textId="77777777" w:rsidR="00976631" w:rsidRPr="00EB7B5F" w:rsidRDefault="00976631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- отраслевых (ведомственных) особенностей осуществления деятельности по месту прохождения практики;</w:t>
      </w:r>
    </w:p>
    <w:p w14:paraId="4805A8BD" w14:textId="77777777" w:rsidR="00976631" w:rsidRPr="00EB7B5F" w:rsidRDefault="00976631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- документов, отражающих нормативно-правовую базу места прохождения практики, форм отчетности, локальных актов.   </w:t>
      </w:r>
    </w:p>
    <w:p w14:paraId="1C274656" w14:textId="77777777" w:rsidR="00976631" w:rsidRPr="00EB7B5F" w:rsidRDefault="00976631" w:rsidP="000A6B89">
      <w:pPr>
        <w:tabs>
          <w:tab w:val="left" w:pos="915"/>
        </w:tabs>
        <w:ind w:right="146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29C20565" w14:textId="77777777" w:rsidR="00976631" w:rsidRPr="00EB7B5F" w:rsidRDefault="00976631" w:rsidP="000A6B89">
      <w:pPr>
        <w:tabs>
          <w:tab w:val="left" w:pos="1605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6. Содержание отчета по</w:t>
      </w:r>
      <w:r w:rsidRPr="00EB7B5F">
        <w:rPr>
          <w:rFonts w:ascii="Times New Roman" w:hAnsi="Times New Roman" w:cs="Times New Roman"/>
          <w:b/>
          <w:spacing w:val="-11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практике</w:t>
      </w:r>
    </w:p>
    <w:p w14:paraId="5968C624" w14:textId="77777777" w:rsidR="00EB7B5F" w:rsidRDefault="00EB7B5F" w:rsidP="000A6B89">
      <w:pPr>
        <w:tabs>
          <w:tab w:val="left" w:pos="886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7E9697A5" w14:textId="4FCB9482" w:rsidR="00722FCA" w:rsidRPr="00EB7B5F" w:rsidRDefault="00722FCA" w:rsidP="000A6B89">
      <w:pPr>
        <w:tabs>
          <w:tab w:val="left" w:pos="88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>Отчет по учебной практике оформляется на компьютере, в виде текстового документа, шрифт – 14, Times New Roman, интервал – 1,5, размер полей: слева – 20 мм, справа – 10 мм, сверху, снизу – по 20 мм. Объем отчета по учебной практике должен составлять 15-20 страниц. Страницы должны быть пронумерованы сквозным порядком, включая приложения, нумерация – внизу страницы справа.</w:t>
      </w:r>
    </w:p>
    <w:p w14:paraId="5A67D25B" w14:textId="5F0C86A7" w:rsidR="00976631" w:rsidRPr="00EB7B5F" w:rsidRDefault="00976631" w:rsidP="000A6B89">
      <w:pPr>
        <w:tabs>
          <w:tab w:val="left" w:pos="88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>Отчет по практике должен содержать следующие элементы:</w:t>
      </w:r>
    </w:p>
    <w:p w14:paraId="5BFDE504" w14:textId="357388DE" w:rsidR="00976631" w:rsidRPr="00EB7B5F" w:rsidRDefault="00976631" w:rsidP="000A6B89">
      <w:pPr>
        <w:tabs>
          <w:tab w:val="left" w:pos="88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  <w:u w:val="single"/>
        </w:rPr>
        <w:t>-  титульный лист</w:t>
      </w:r>
      <w:r w:rsidR="00AE7625" w:rsidRPr="00EB7B5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AE7625" w:rsidRPr="00EB7B5F">
        <w:rPr>
          <w:rFonts w:ascii="Times New Roman" w:hAnsi="Times New Roman" w:cs="Times New Roman"/>
          <w:sz w:val="24"/>
          <w:szCs w:val="24"/>
        </w:rPr>
        <w:t>Оформляется в соответствии с приложением 2.</w:t>
      </w:r>
    </w:p>
    <w:p w14:paraId="3647C33D" w14:textId="77777777" w:rsidR="00976631" w:rsidRPr="00EB7B5F" w:rsidRDefault="00976631" w:rsidP="000A6B89">
      <w:pPr>
        <w:tabs>
          <w:tab w:val="left" w:pos="89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  <w:u w:val="single"/>
        </w:rPr>
        <w:t>-  оглавление</w:t>
      </w:r>
      <w:r w:rsidRPr="00EB7B5F">
        <w:rPr>
          <w:rFonts w:ascii="Times New Roman" w:hAnsi="Times New Roman" w:cs="Times New Roman"/>
          <w:sz w:val="24"/>
          <w:szCs w:val="24"/>
        </w:rPr>
        <w:t xml:space="preserve"> содержит перечень структурных элементов отчета за исключением титульного листа и самого оглавления и должно соответствовать им с указанием номеров страниц по местоположению их в тексте;</w:t>
      </w:r>
    </w:p>
    <w:p w14:paraId="7A19CD81" w14:textId="77777777" w:rsidR="00976631" w:rsidRPr="00EB7B5F" w:rsidRDefault="00976631" w:rsidP="000A6B89">
      <w:pPr>
        <w:tabs>
          <w:tab w:val="left" w:pos="95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  <w:u w:val="single"/>
        </w:rPr>
        <w:t>- во введении</w:t>
      </w:r>
      <w:r w:rsidRPr="00EB7B5F">
        <w:rPr>
          <w:rFonts w:ascii="Times New Roman" w:hAnsi="Times New Roman" w:cs="Times New Roman"/>
          <w:sz w:val="24"/>
          <w:szCs w:val="24"/>
        </w:rPr>
        <w:t xml:space="preserve"> отражается место прохождение практики; период; цели; задачи; методы исследования; краткая характеристика основной части отчета;</w:t>
      </w:r>
    </w:p>
    <w:p w14:paraId="4AEDBF9B" w14:textId="77777777" w:rsidR="00976631" w:rsidRPr="00EB7B5F" w:rsidRDefault="00976631" w:rsidP="000A6B89">
      <w:pPr>
        <w:tabs>
          <w:tab w:val="left" w:pos="8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  <w:u w:val="single"/>
        </w:rPr>
        <w:t>- основная часть</w:t>
      </w:r>
      <w:r w:rsidRPr="00EB7B5F">
        <w:rPr>
          <w:rFonts w:ascii="Times New Roman" w:hAnsi="Times New Roman" w:cs="Times New Roman"/>
          <w:sz w:val="24"/>
          <w:szCs w:val="24"/>
        </w:rPr>
        <w:t xml:space="preserve"> включает в себя следующие разделы: </w:t>
      </w:r>
    </w:p>
    <w:p w14:paraId="023C74F6" w14:textId="77777777" w:rsidR="0002399E" w:rsidRPr="00EB7B5F" w:rsidRDefault="0002399E" w:rsidP="000A6B89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>1. Результаты производственной экскурсии</w:t>
      </w:r>
    </w:p>
    <w:p w14:paraId="645FAFAC" w14:textId="77777777" w:rsidR="0002399E" w:rsidRPr="00EB7B5F" w:rsidRDefault="0002399E" w:rsidP="000A6B89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1.1 Краткая характеристика предприятия - места прохождения производственной экскурсии </w:t>
      </w:r>
    </w:p>
    <w:p w14:paraId="45E33D11" w14:textId="77777777" w:rsidR="0002399E" w:rsidRPr="00EB7B5F" w:rsidRDefault="0002399E" w:rsidP="000A6B89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1.2 Цели, задачи функционирования, организационная структура управления </w:t>
      </w:r>
    </w:p>
    <w:p w14:paraId="39AA8F04" w14:textId="77777777" w:rsidR="0002399E" w:rsidRPr="00EB7B5F" w:rsidRDefault="0002399E" w:rsidP="000A6B89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1.3 Общая характеристика мер обеспечения безопасности организации </w:t>
      </w:r>
    </w:p>
    <w:p w14:paraId="5050CB04" w14:textId="27324D97" w:rsidR="0002399E" w:rsidRPr="00EB7B5F" w:rsidRDefault="0002399E" w:rsidP="000A6B89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>2. Индивидуальное задание. Результаты р</w:t>
      </w:r>
      <w:r w:rsidR="00D81395">
        <w:rPr>
          <w:rFonts w:ascii="Times New Roman" w:hAnsi="Times New Roman" w:cs="Times New Roman"/>
          <w:sz w:val="24"/>
          <w:szCs w:val="24"/>
        </w:rPr>
        <w:t>аботы с информационным ресурсом</w:t>
      </w:r>
      <w:r w:rsidRPr="00EB7B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926AE" w14:textId="77777777" w:rsidR="0002399E" w:rsidRPr="00EB7B5F" w:rsidRDefault="0002399E" w:rsidP="000A6B89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>2.1 Общая характеристика информационного ресурса и структура предоставляемой им информации</w:t>
      </w:r>
    </w:p>
    <w:p w14:paraId="5D1024BC" w14:textId="2A8DBC13" w:rsidR="0002399E" w:rsidRPr="00EB7B5F" w:rsidRDefault="0002399E" w:rsidP="000A6B89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2.2 Результаты поиска информации в соответствии с индивидуальным заданием </w:t>
      </w:r>
    </w:p>
    <w:p w14:paraId="2FB8BF7A" w14:textId="77777777" w:rsidR="0002399E" w:rsidRPr="00EB7B5F" w:rsidRDefault="0002399E" w:rsidP="000A6B89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Заключение (итоги практики) </w:t>
      </w:r>
    </w:p>
    <w:p w14:paraId="378F748A" w14:textId="2E18D7C3" w:rsidR="00976631" w:rsidRPr="00EB7B5F" w:rsidRDefault="00976631" w:rsidP="000A6B89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  <w:u w:val="single"/>
        </w:rPr>
        <w:t>- в заключении</w:t>
      </w:r>
      <w:r w:rsidRPr="00EB7B5F">
        <w:rPr>
          <w:rFonts w:ascii="Times New Roman" w:hAnsi="Times New Roman" w:cs="Times New Roman"/>
          <w:sz w:val="24"/>
          <w:szCs w:val="24"/>
        </w:rPr>
        <w:t xml:space="preserve"> отражаются краткие выводы по основной части отчета, в которых должны четко прослеживаться решения каждой задачи; проблемы</w:t>
      </w:r>
      <w:r w:rsidR="0002399E" w:rsidRPr="00EB7B5F">
        <w:rPr>
          <w:rFonts w:ascii="Times New Roman" w:hAnsi="Times New Roman" w:cs="Times New Roman"/>
          <w:sz w:val="24"/>
          <w:szCs w:val="24"/>
        </w:rPr>
        <w:t>,</w:t>
      </w:r>
      <w:r w:rsidRPr="00EB7B5F">
        <w:rPr>
          <w:rFonts w:ascii="Times New Roman" w:hAnsi="Times New Roman" w:cs="Times New Roman"/>
          <w:sz w:val="24"/>
          <w:szCs w:val="24"/>
        </w:rPr>
        <w:t xml:space="preserve"> с которыми столкнулся </w:t>
      </w:r>
      <w:r w:rsidR="00D81395">
        <w:rPr>
          <w:rFonts w:ascii="Times New Roman" w:hAnsi="Times New Roman" w:cs="Times New Roman"/>
          <w:sz w:val="24"/>
          <w:szCs w:val="24"/>
        </w:rPr>
        <w:t>обучающийся</w:t>
      </w:r>
      <w:r w:rsidRPr="00EB7B5F">
        <w:rPr>
          <w:rFonts w:ascii="Times New Roman" w:hAnsi="Times New Roman" w:cs="Times New Roman"/>
          <w:sz w:val="24"/>
          <w:szCs w:val="24"/>
        </w:rPr>
        <w:t xml:space="preserve"> по время прохождения практики;</w:t>
      </w:r>
    </w:p>
    <w:p w14:paraId="15769FE9" w14:textId="0D0848C8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В конце отчета о прохождении практики приводится </w:t>
      </w:r>
      <w:r w:rsidRPr="00EB7B5F">
        <w:rPr>
          <w:rFonts w:ascii="Times New Roman" w:hAnsi="Times New Roman" w:cs="Times New Roman"/>
          <w:sz w:val="24"/>
          <w:szCs w:val="24"/>
          <w:u w:val="single"/>
        </w:rPr>
        <w:t>список используемой литературы</w:t>
      </w:r>
      <w:r w:rsidRPr="00EB7B5F">
        <w:rPr>
          <w:rFonts w:ascii="Times New Roman" w:hAnsi="Times New Roman" w:cs="Times New Roman"/>
          <w:sz w:val="24"/>
          <w:szCs w:val="24"/>
        </w:rPr>
        <w:t xml:space="preserve">, который оформляется в соответствии с </w:t>
      </w:r>
      <w:r w:rsidR="003B0AE8" w:rsidRPr="00EB7B5F">
        <w:rPr>
          <w:rFonts w:ascii="Times New Roman" w:hAnsi="Times New Roman" w:cs="Times New Roman"/>
          <w:sz w:val="24"/>
          <w:szCs w:val="24"/>
        </w:rPr>
        <w:t>ГОСТ</w:t>
      </w:r>
      <w:r w:rsidRPr="00EB7B5F">
        <w:rPr>
          <w:rFonts w:ascii="Times New Roman" w:hAnsi="Times New Roman" w:cs="Times New Roman"/>
          <w:sz w:val="24"/>
          <w:szCs w:val="24"/>
        </w:rPr>
        <w:t>. Источники располагаются в алфавитном порядке.</w:t>
      </w:r>
    </w:p>
    <w:p w14:paraId="02E175F4" w14:textId="4F5EC4AA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В приложение к отчету подшиваются все собранные документы во время прохождения практики, календарный план-график, копия заключенного договора на практику, а также характеристика - представление на </w:t>
      </w:r>
      <w:r w:rsidR="00D81395">
        <w:rPr>
          <w:rFonts w:ascii="Times New Roman" w:hAnsi="Times New Roman" w:cs="Times New Roman"/>
          <w:sz w:val="24"/>
          <w:szCs w:val="24"/>
        </w:rPr>
        <w:t>обучающегося</w:t>
      </w:r>
      <w:r w:rsidRPr="00EB7B5F">
        <w:rPr>
          <w:rFonts w:ascii="Times New Roman" w:hAnsi="Times New Roman" w:cs="Times New Roman"/>
          <w:sz w:val="24"/>
          <w:szCs w:val="24"/>
        </w:rPr>
        <w:t>.</w:t>
      </w:r>
    </w:p>
    <w:p w14:paraId="1E76CFFC" w14:textId="7AA30C8A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Отчет сдается на проверку в первую неделю </w:t>
      </w:r>
      <w:r w:rsidR="00C35916" w:rsidRPr="00EB7B5F">
        <w:rPr>
          <w:rFonts w:ascii="Times New Roman" w:hAnsi="Times New Roman" w:cs="Times New Roman"/>
          <w:sz w:val="24"/>
          <w:szCs w:val="24"/>
        </w:rPr>
        <w:t>5</w:t>
      </w:r>
      <w:r w:rsidRPr="00EB7B5F">
        <w:rPr>
          <w:rFonts w:ascii="Times New Roman" w:hAnsi="Times New Roman" w:cs="Times New Roman"/>
          <w:sz w:val="24"/>
          <w:szCs w:val="24"/>
        </w:rPr>
        <w:t xml:space="preserve"> семестра для </w:t>
      </w:r>
      <w:r w:rsidR="009D42DD">
        <w:rPr>
          <w:rFonts w:ascii="Times New Roman" w:hAnsi="Times New Roman" w:cs="Times New Roman"/>
          <w:sz w:val="24"/>
          <w:szCs w:val="24"/>
        </w:rPr>
        <w:t>обучающегося</w:t>
      </w:r>
      <w:r w:rsidRPr="00EB7B5F">
        <w:rPr>
          <w:rFonts w:ascii="Times New Roman" w:hAnsi="Times New Roman" w:cs="Times New Roman"/>
          <w:sz w:val="24"/>
          <w:szCs w:val="24"/>
        </w:rPr>
        <w:t xml:space="preserve"> очно</w:t>
      </w:r>
      <w:r w:rsidR="00C35916" w:rsidRPr="00EB7B5F">
        <w:rPr>
          <w:rFonts w:ascii="Times New Roman" w:hAnsi="Times New Roman" w:cs="Times New Roman"/>
          <w:sz w:val="24"/>
          <w:szCs w:val="24"/>
        </w:rPr>
        <w:t>- заочной</w:t>
      </w:r>
      <w:r w:rsidRPr="00EB7B5F">
        <w:rPr>
          <w:rFonts w:ascii="Times New Roman" w:hAnsi="Times New Roman" w:cs="Times New Roman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sz w:val="24"/>
          <w:szCs w:val="24"/>
        </w:rPr>
        <w:lastRenderedPageBreak/>
        <w:t xml:space="preserve">формы обучения. Защита отчета по практике проводится </w:t>
      </w:r>
      <w:r w:rsidRPr="00EB7B5F">
        <w:rPr>
          <w:rFonts w:ascii="Times New Roman" w:hAnsi="Times New Roman" w:cs="Times New Roman"/>
          <w:sz w:val="24"/>
          <w:szCs w:val="24"/>
          <w:u w:val="single"/>
        </w:rPr>
        <w:t>до 15 сентября</w:t>
      </w:r>
      <w:r w:rsidRPr="00EB7B5F">
        <w:rPr>
          <w:rFonts w:ascii="Times New Roman" w:hAnsi="Times New Roman" w:cs="Times New Roman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sz w:val="24"/>
          <w:szCs w:val="24"/>
          <w:u w:val="single"/>
        </w:rPr>
        <w:t>текущего года</w:t>
      </w:r>
      <w:r w:rsidRPr="00EB7B5F">
        <w:rPr>
          <w:rFonts w:ascii="Times New Roman" w:hAnsi="Times New Roman" w:cs="Times New Roman"/>
          <w:sz w:val="24"/>
          <w:szCs w:val="24"/>
        </w:rPr>
        <w:t xml:space="preserve">. По результатам защиты отчета по практике выставляется </w:t>
      </w:r>
      <w:r w:rsidRPr="00EB7B5F">
        <w:rPr>
          <w:rFonts w:ascii="Times New Roman" w:hAnsi="Times New Roman" w:cs="Times New Roman"/>
          <w:sz w:val="24"/>
          <w:szCs w:val="24"/>
          <w:u w:val="single"/>
        </w:rPr>
        <w:t>оценка</w:t>
      </w:r>
      <w:r w:rsidRPr="00EB7B5F">
        <w:rPr>
          <w:rFonts w:ascii="Times New Roman" w:hAnsi="Times New Roman" w:cs="Times New Roman"/>
          <w:sz w:val="24"/>
          <w:szCs w:val="24"/>
        </w:rPr>
        <w:t>.</w:t>
      </w:r>
    </w:p>
    <w:p w14:paraId="4F15AED2" w14:textId="77777777" w:rsidR="00976631" w:rsidRPr="00EB7B5F" w:rsidRDefault="00976631" w:rsidP="000A6B89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79E46AE2" w14:textId="13E3F60F" w:rsidR="00976631" w:rsidRPr="008E2538" w:rsidRDefault="00976631" w:rsidP="000A6B89">
      <w:pPr>
        <w:tabs>
          <w:tab w:val="left" w:pos="852"/>
        </w:tabs>
        <w:ind w:firstLine="426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E2538">
        <w:rPr>
          <w:rFonts w:ascii="Times New Roman" w:hAnsi="Times New Roman" w:cs="Times New Roman"/>
          <w:b/>
          <w:sz w:val="24"/>
          <w:szCs w:val="24"/>
        </w:rPr>
        <w:t>7. Фонд оценочных средств для проведения промежуточной аттестации обучающихся по практике</w:t>
      </w:r>
    </w:p>
    <w:p w14:paraId="1AE16B1C" w14:textId="77777777" w:rsidR="000A6B89" w:rsidRPr="008E2538" w:rsidRDefault="000A6B89" w:rsidP="000A6B89">
      <w:pPr>
        <w:tabs>
          <w:tab w:val="left" w:pos="1006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5117568"/>
    </w:p>
    <w:p w14:paraId="58E68D89" w14:textId="77777777" w:rsidR="00976631" w:rsidRPr="008E2538" w:rsidRDefault="00976631" w:rsidP="000A6B89">
      <w:pPr>
        <w:tabs>
          <w:tab w:val="left" w:pos="1006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538">
        <w:rPr>
          <w:rFonts w:ascii="Times New Roman" w:hAnsi="Times New Roman" w:cs="Times New Roman"/>
          <w:b/>
          <w:sz w:val="24"/>
          <w:szCs w:val="24"/>
        </w:rPr>
        <w:t>7.1 Паспорт фонда оценочных средств</w:t>
      </w:r>
    </w:p>
    <w:p w14:paraId="23862C65" w14:textId="77777777" w:rsidR="00EB7B5F" w:rsidRPr="00EB7B5F" w:rsidRDefault="00EB7B5F" w:rsidP="000A6B89">
      <w:pPr>
        <w:tabs>
          <w:tab w:val="left" w:pos="100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16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1134"/>
        <w:gridCol w:w="851"/>
        <w:gridCol w:w="5386"/>
        <w:gridCol w:w="1985"/>
      </w:tblGrid>
      <w:tr w:rsidR="000A6B89" w:rsidRPr="008E2538" w14:paraId="4FCE3655" w14:textId="77777777" w:rsidTr="000A6B89">
        <w:trPr>
          <w:trHeight w:val="1037"/>
          <w:tblHeader/>
        </w:trPr>
        <w:tc>
          <w:tcPr>
            <w:tcW w:w="460" w:type="dxa"/>
          </w:tcPr>
          <w:p w14:paraId="1FD0A4BA" w14:textId="77777777" w:rsidR="000A6B89" w:rsidRPr="008E2538" w:rsidRDefault="000A6B89" w:rsidP="000A6B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53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14:paraId="224C32E3" w14:textId="77777777" w:rsidR="000A6B89" w:rsidRPr="008E2538" w:rsidRDefault="000A6B89" w:rsidP="000A6B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53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практики</w:t>
            </w:r>
          </w:p>
        </w:tc>
        <w:tc>
          <w:tcPr>
            <w:tcW w:w="851" w:type="dxa"/>
          </w:tcPr>
          <w:p w14:paraId="69DC6C05" w14:textId="77777777" w:rsidR="000A6B89" w:rsidRPr="008E2538" w:rsidRDefault="000A6B89" w:rsidP="000A6B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538">
              <w:rPr>
                <w:rFonts w:ascii="Times New Roman" w:hAnsi="Times New Roman" w:cs="Times New Roman"/>
                <w:b/>
                <w:sz w:val="20"/>
                <w:szCs w:val="20"/>
              </w:rPr>
              <w:t>Код компетенции</w:t>
            </w:r>
          </w:p>
        </w:tc>
        <w:tc>
          <w:tcPr>
            <w:tcW w:w="5386" w:type="dxa"/>
          </w:tcPr>
          <w:p w14:paraId="4828DEDF" w14:textId="77777777" w:rsidR="000A6B89" w:rsidRPr="008E2538" w:rsidRDefault="000A6B89" w:rsidP="000A6B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538">
              <w:rPr>
                <w:rFonts w:ascii="Times New Roman" w:hAnsi="Times New Roman" w:cs="Times New Roman"/>
                <w:b/>
                <w:sz w:val="20"/>
                <w:szCs w:val="20"/>
              </w:rPr>
              <w:t>Знания, умения, навыки и (или) опыт деятельности, необходимые для формирования соответствующей компетенции</w:t>
            </w:r>
          </w:p>
        </w:tc>
        <w:tc>
          <w:tcPr>
            <w:tcW w:w="1985" w:type="dxa"/>
          </w:tcPr>
          <w:p w14:paraId="62FAEFCB" w14:textId="77777777" w:rsidR="000A6B89" w:rsidRPr="008E2538" w:rsidRDefault="000A6B89" w:rsidP="000A6B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538">
              <w:rPr>
                <w:rFonts w:ascii="Times New Roman" w:hAnsi="Times New Roman" w:cs="Times New Roman"/>
                <w:b/>
                <w:sz w:val="20"/>
                <w:szCs w:val="20"/>
              </w:rPr>
              <w:t>Форма тек. контроля знаний, умений и навыков и (или) опыта деятельности, необх. для формир. соответствующих компетенций</w:t>
            </w:r>
          </w:p>
        </w:tc>
      </w:tr>
      <w:tr w:rsidR="000A6B89" w:rsidRPr="00EB7B5F" w14:paraId="1D842AE9" w14:textId="77777777" w:rsidTr="000A6B89">
        <w:trPr>
          <w:trHeight w:val="1699"/>
        </w:trPr>
        <w:tc>
          <w:tcPr>
            <w:tcW w:w="460" w:type="dxa"/>
          </w:tcPr>
          <w:p w14:paraId="350730D3" w14:textId="77777777" w:rsidR="000A6B89" w:rsidRPr="00EB7B5F" w:rsidRDefault="000A6B89" w:rsidP="000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1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FE8CF3D" w14:textId="77777777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Организационный этап, включающий</w:t>
            </w:r>
          </w:p>
        </w:tc>
        <w:tc>
          <w:tcPr>
            <w:tcW w:w="851" w:type="dxa"/>
          </w:tcPr>
          <w:p w14:paraId="68A8B8B9" w14:textId="7C03CE10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ОПК-1</w:t>
            </w:r>
          </w:p>
        </w:tc>
        <w:tc>
          <w:tcPr>
            <w:tcW w:w="5386" w:type="dxa"/>
          </w:tcPr>
          <w:p w14:paraId="29B7B9D3" w14:textId="561FF63F" w:rsidR="000A6B89" w:rsidRPr="00EB7B5F" w:rsidRDefault="00AB59D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Знать: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 технологии обработки текстовой информации</w:t>
            </w:r>
            <w:r w:rsidR="000A6B89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;</w:t>
            </w:r>
          </w:p>
          <w:p w14:paraId="08609D29" w14:textId="73A7E854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встроенные средства электронных таблиц для решения численных задач</w:t>
            </w: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;</w:t>
            </w:r>
          </w:p>
          <w:p w14:paraId="7D79E8A3" w14:textId="41F02647" w:rsidR="000A6B89" w:rsidRPr="00EB7B5F" w:rsidRDefault="00AB59D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Уметь: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 применять вычислительную технику для решения практических задач.</w:t>
            </w:r>
          </w:p>
          <w:p w14:paraId="3BDB6DD2" w14:textId="10227D71" w:rsidR="000A6B89" w:rsidRPr="00EB7B5F" w:rsidRDefault="00AB59D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Владеть: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 основными приемами работы на персональном компьютере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;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 способностью осуществлять сбор, анализ, систематизацию, оценку и интерпретацию данных, необходимых для решения профессиональных задач</w:t>
            </w:r>
            <w:r w:rsidR="000A6B89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;</w:t>
            </w:r>
          </w:p>
          <w:p w14:paraId="4D8DC190" w14:textId="7C3E007B" w:rsidR="000A6B89" w:rsidRPr="00EB7B5F" w:rsidRDefault="00AB59D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Иметь опыт: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 работы на персональном компьютере</w:t>
            </w:r>
            <w:r w:rsidR="000A6B89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;</w:t>
            </w:r>
          </w:p>
        </w:tc>
        <w:tc>
          <w:tcPr>
            <w:tcW w:w="1985" w:type="dxa"/>
          </w:tcPr>
          <w:p w14:paraId="524789F4" w14:textId="77777777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собеседование</w:t>
            </w:r>
          </w:p>
        </w:tc>
      </w:tr>
      <w:tr w:rsidR="000A6B89" w:rsidRPr="00EB7B5F" w14:paraId="4F6F10B0" w14:textId="77777777" w:rsidTr="008E2538">
        <w:trPr>
          <w:trHeight w:val="2015"/>
        </w:trPr>
        <w:tc>
          <w:tcPr>
            <w:tcW w:w="460" w:type="dxa"/>
          </w:tcPr>
          <w:p w14:paraId="726EFB3E" w14:textId="77777777" w:rsidR="000A6B89" w:rsidRPr="00EB7B5F" w:rsidRDefault="000A6B89" w:rsidP="000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14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6A9681F" w14:textId="77777777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Подготовительный этап</w:t>
            </w:r>
          </w:p>
        </w:tc>
        <w:tc>
          <w:tcPr>
            <w:tcW w:w="851" w:type="dxa"/>
          </w:tcPr>
          <w:p w14:paraId="1EDCA71D" w14:textId="56705882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  <w:lang w:eastAsia="en-US"/>
              </w:rPr>
              <w:t>ОПК- 2</w:t>
            </w:r>
          </w:p>
        </w:tc>
        <w:tc>
          <w:tcPr>
            <w:tcW w:w="5386" w:type="dxa"/>
          </w:tcPr>
          <w:p w14:paraId="780C7F8A" w14:textId="04DF4322" w:rsidR="000A6B89" w:rsidRPr="00EB7B5F" w:rsidRDefault="00AB59D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  <w:t>Знать: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  <w:t xml:space="preserve"> способы и методы обработки финансовой, бухгалтерской и иной экономической информации; </w:t>
            </w:r>
          </w:p>
          <w:p w14:paraId="1285D024" w14:textId="57E35989" w:rsidR="000A6B89" w:rsidRPr="00EB7B5F" w:rsidRDefault="00AB59D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  <w:t>Уметь: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  <w:t xml:space="preserve"> выбирать инструментальные средства для обработки финансовой, бухгалтерской и иной экономической информации;</w:t>
            </w:r>
          </w:p>
          <w:p w14:paraId="2E4E50B1" w14:textId="3FE664DC" w:rsidR="000A6B89" w:rsidRPr="00EB7B5F" w:rsidRDefault="00AB59D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  <w:t>Владеть: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  <w:t xml:space="preserve"> способностью выбирать инструментальные средства для обработки финансовой, бухгалтерской и иной экономической информации и обосновывать свой выбор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  <w:t>;</w:t>
            </w:r>
          </w:p>
          <w:p w14:paraId="125633AE" w14:textId="7281ED73" w:rsidR="000A6B89" w:rsidRPr="008E2538" w:rsidRDefault="00AB59D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  <w:t>Иметь опыт: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  <w:t xml:space="preserve"> выбирать инструментальные средства для обработки финансовой, бухгалтерской и иной экономической информации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985" w:type="dxa"/>
          </w:tcPr>
          <w:p w14:paraId="10094A2B" w14:textId="77777777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собеседование</w:t>
            </w:r>
          </w:p>
        </w:tc>
      </w:tr>
      <w:tr w:rsidR="000A6B89" w:rsidRPr="00EB7B5F" w14:paraId="2F7A796F" w14:textId="77777777" w:rsidTr="008E2538">
        <w:trPr>
          <w:trHeight w:val="45"/>
        </w:trPr>
        <w:tc>
          <w:tcPr>
            <w:tcW w:w="460" w:type="dxa"/>
            <w:vMerge w:val="restart"/>
          </w:tcPr>
          <w:p w14:paraId="72E00B33" w14:textId="77777777" w:rsidR="000A6B89" w:rsidRPr="00EB7B5F" w:rsidRDefault="000A6B89" w:rsidP="000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14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14:paraId="181A8683" w14:textId="77777777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Производственный этап</w:t>
            </w:r>
          </w:p>
        </w:tc>
        <w:tc>
          <w:tcPr>
            <w:tcW w:w="851" w:type="dxa"/>
            <w:vAlign w:val="center"/>
          </w:tcPr>
          <w:p w14:paraId="4D186DA9" w14:textId="674B8C9F" w:rsidR="000A6B89" w:rsidRPr="00EB7B5F" w:rsidRDefault="000A6B89" w:rsidP="000A6B89">
            <w:pPr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sz w:val="20"/>
                <w:szCs w:val="20"/>
              </w:rPr>
              <w:t xml:space="preserve">ОПК-1 </w:t>
            </w:r>
          </w:p>
        </w:tc>
        <w:tc>
          <w:tcPr>
            <w:tcW w:w="5386" w:type="dxa"/>
          </w:tcPr>
          <w:p w14:paraId="6DC41827" w14:textId="375769E8" w:rsidR="000A6B89" w:rsidRPr="00EB7B5F" w:rsidRDefault="00AB59D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Знать: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 содержание и порядок оформления финансовых документов, регулирующих управленческую деятельность в области экономики орга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низации; 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основные экономические и финансовые показатели деятельности хозяйствующих субъектов; закономерности функционирования современной экономики на микроуровне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;</w:t>
            </w:r>
          </w:p>
          <w:p w14:paraId="145EF9F0" w14:textId="2D41E070" w:rsidR="000A6B89" w:rsidRPr="00EB7B5F" w:rsidRDefault="00AB59D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Уметь: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 использовать финансово-экономическую информацию для проведения практических расчет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ов; 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рассчитывать и проводить оценку основных экономических показателей деятельности хозяйствующего субъекта, сопоставлять полученные результаты в ди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намике; 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рассчитывать и анализировать показатели, характеризующие эффективность использования ресурсов, финансовые результаты деятельности организации, проводить их факторный анализ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;</w:t>
            </w:r>
          </w:p>
          <w:p w14:paraId="59A0CD04" w14:textId="293F87FC" w:rsidR="000A6B89" w:rsidRPr="00EB7B5F" w:rsidRDefault="00AB59D9" w:rsidP="000A6B89">
            <w:pPr>
              <w:jc w:val="both"/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Владеть: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 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навыками ведения аналитической работы в области экономики организации, способами сбора и анализа информации; современными методиками расчета и анализа финансово-экономических показателей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;</w:t>
            </w:r>
          </w:p>
          <w:p w14:paraId="3423B386" w14:textId="15039FF0" w:rsidR="000A6B89" w:rsidRPr="00EB7B5F" w:rsidRDefault="00AB59D9" w:rsidP="008E2538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Иметь опыт:</w:t>
            </w:r>
            <w:r w:rsidR="000A6B89" w:rsidRPr="00EB7B5F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 xml:space="preserve"> ведения аналитической работы в области экономики организации, способами сбора и анализа информации</w:t>
            </w:r>
            <w:r w:rsidR="008E2538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;</w:t>
            </w:r>
          </w:p>
        </w:tc>
        <w:tc>
          <w:tcPr>
            <w:tcW w:w="1985" w:type="dxa"/>
            <w:vMerge w:val="restart"/>
          </w:tcPr>
          <w:p w14:paraId="58AAE75B" w14:textId="77777777" w:rsidR="000A6B89" w:rsidRPr="00EB7B5F" w:rsidRDefault="000A6B89" w:rsidP="000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защита индивидуального задания</w:t>
            </w:r>
            <w:r w:rsidRPr="00EB7B5F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</w:p>
        </w:tc>
      </w:tr>
      <w:tr w:rsidR="000A6B89" w:rsidRPr="00EB7B5F" w14:paraId="0FD65DE9" w14:textId="77777777" w:rsidTr="0019448F">
        <w:trPr>
          <w:trHeight w:val="65"/>
        </w:trPr>
        <w:tc>
          <w:tcPr>
            <w:tcW w:w="460" w:type="dxa"/>
            <w:vMerge/>
          </w:tcPr>
          <w:p w14:paraId="089155F8" w14:textId="77777777" w:rsidR="000A6B89" w:rsidRPr="00EB7B5F" w:rsidRDefault="000A6B89" w:rsidP="000A6B89">
            <w:pPr>
              <w:rPr>
                <w:rFonts w:ascii="Times New Roman" w:hAnsi="Times New Roman" w:cs="Times New Roman"/>
                <w:w w:val="11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A9BB8E0" w14:textId="77777777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D587D1" w14:textId="4268C9DC" w:rsidR="000A6B89" w:rsidRPr="00EB7B5F" w:rsidRDefault="000A6B89" w:rsidP="000A6B89">
            <w:pPr>
              <w:rPr>
                <w:rFonts w:ascii="Times New Roman" w:hAnsi="Times New Roman" w:cs="Times New Roman"/>
                <w:w w:val="105"/>
                <w:sz w:val="20"/>
                <w:szCs w:val="20"/>
                <w:lang w:val="en-US" w:eastAsia="en-US"/>
              </w:rPr>
            </w:pPr>
            <w:r w:rsidRPr="00EB7B5F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  <w:tc>
          <w:tcPr>
            <w:tcW w:w="5386" w:type="dxa"/>
          </w:tcPr>
          <w:p w14:paraId="06A7B1DA" w14:textId="5F997233" w:rsidR="000A6B89" w:rsidRPr="00EB7B5F" w:rsidRDefault="00AB59D9" w:rsidP="008E2538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Знать:</w:t>
            </w:r>
            <w:r w:rsidR="000A6B89"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методы осуществления контроля финансово-хозяйственной деятельности хозяйствующих субъектов</w:t>
            </w:r>
            <w:r w:rsidR="008E253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  <w:r w:rsidR="000A6B89"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</w:p>
          <w:p w14:paraId="6A5EBD47" w14:textId="24BF3597" w:rsidR="000A6B89" w:rsidRPr="00EB7B5F" w:rsidRDefault="00AB59D9" w:rsidP="008E2538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Уметь:</w:t>
            </w:r>
            <w:r w:rsidR="000A6B89"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применять методы контроля финансово-хозяйственной деятельности хозяйствующих субъектов</w:t>
            </w:r>
            <w:r w:rsidR="008E253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  <w:r w:rsidR="000A6B89"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</w:p>
          <w:p w14:paraId="4F9038C4" w14:textId="01029F08" w:rsidR="000A6B89" w:rsidRPr="00EB7B5F" w:rsidRDefault="00AB59D9" w:rsidP="008E2538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Владеть:</w:t>
            </w:r>
            <w:r w:rsidR="000A6B89"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методами осуществления контроля финансово-хозяйственной деятельности хозяйствующих субъектов</w:t>
            </w:r>
            <w:r w:rsidR="008E253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  <w:r w:rsidR="000A6B89"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</w:p>
          <w:p w14:paraId="6ADE8739" w14:textId="1868CEFE" w:rsidR="000A6B89" w:rsidRPr="00EB7B5F" w:rsidRDefault="000A6B89" w:rsidP="008E2538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Иметь опыт: применения методов контроля за финансово-хозяйственной деятельностью хозяйствующих субъектов</w:t>
            </w:r>
            <w:r w:rsidR="008E253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</w:tcPr>
          <w:p w14:paraId="75F6959B" w14:textId="77777777" w:rsidR="000A6B89" w:rsidRPr="00EB7B5F" w:rsidRDefault="000A6B89" w:rsidP="000A6B89">
            <w:pPr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0A6B89" w:rsidRPr="00EB7B5F" w14:paraId="69048501" w14:textId="77777777" w:rsidTr="000A6B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0B3CC" w14:textId="77777777" w:rsidR="000A6B89" w:rsidRPr="00EB7B5F" w:rsidRDefault="000A6B89" w:rsidP="000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14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E85AD" w14:textId="77777777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Заключительный этап. Оформление и защита отчета по</w:t>
            </w:r>
          </w:p>
          <w:p w14:paraId="3D2B45B1" w14:textId="77777777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A2D" w14:textId="52F06C58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ОПК-1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8B8" w14:textId="07D9B45A" w:rsidR="000A6B89" w:rsidRPr="00EB7B5F" w:rsidRDefault="000A6B89" w:rsidP="008E2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sz w:val="20"/>
                <w:szCs w:val="20"/>
              </w:rPr>
              <w:t>Знать: базовые понятия, категории и инструменты экономической теории, их практическое значение в контексте выполнения профессиональных задач</w:t>
            </w:r>
            <w:r w:rsidR="008E253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58A605E" w14:textId="057B3FB4" w:rsidR="000A6B89" w:rsidRPr="00EB7B5F" w:rsidRDefault="00AB59D9" w:rsidP="008E2538">
            <w:pPr>
              <w:widowControl/>
              <w:autoSpaceDE/>
              <w:autoSpaceDN/>
              <w:ind w:left="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опыт:</w:t>
            </w:r>
            <w:r w:rsidR="000A6B89" w:rsidRPr="00EB7B5F">
              <w:rPr>
                <w:rFonts w:ascii="Times New Roman" w:hAnsi="Times New Roman" w:cs="Times New Roman"/>
                <w:sz w:val="20"/>
                <w:szCs w:val="20"/>
              </w:rPr>
              <w:t xml:space="preserve"> анализа и интерпретации полученных результатов;</w:t>
            </w:r>
          </w:p>
          <w:p w14:paraId="52FA3199" w14:textId="469FB8EB" w:rsidR="000A6B89" w:rsidRPr="008E2538" w:rsidRDefault="00AB59D9" w:rsidP="008E2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Уметь:</w:t>
            </w:r>
            <w:r w:rsidR="000A6B89" w:rsidRPr="00EB7B5F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знания и методы экономической науки, применять статистико-математический инструментарий, строить экономико-математические модели, необходимые для решения профессиональных задач, анализировать и интерпретировать полученные результаты</w:t>
            </w:r>
            <w:r w:rsidR="008E253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0A6B89" w:rsidRPr="00EB7B5F">
              <w:rPr>
                <w:rFonts w:ascii="Times New Roman" w:hAnsi="Times New Roman" w:cs="Times New Roman"/>
                <w:sz w:val="20"/>
                <w:szCs w:val="20"/>
              </w:rPr>
              <w:t>анализировать во взаимосвязи экономические явления, процессы и институты, осуществлять постановку профессиональных задач, используя категориальный аппарат экономической теории</w:t>
            </w:r>
            <w:r w:rsidR="008E253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D8EF3" w14:textId="77777777" w:rsidR="000A6B89" w:rsidRPr="00EB7B5F" w:rsidRDefault="000A6B89" w:rsidP="000A6B89">
            <w:pPr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защита </w:t>
            </w:r>
          </w:p>
          <w:p w14:paraId="3171EE59" w14:textId="77777777" w:rsidR="000A6B89" w:rsidRPr="00EB7B5F" w:rsidRDefault="000A6B89" w:rsidP="000A6B89">
            <w:pPr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отчета по</w:t>
            </w:r>
          </w:p>
          <w:p w14:paraId="7AD19FA6" w14:textId="77777777" w:rsidR="000A6B89" w:rsidRPr="00EB7B5F" w:rsidRDefault="000A6B89" w:rsidP="000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практике</w:t>
            </w:r>
          </w:p>
          <w:p w14:paraId="56E6A2E8" w14:textId="77777777" w:rsidR="000A6B89" w:rsidRPr="00EB7B5F" w:rsidRDefault="000A6B89" w:rsidP="000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6B89" w:rsidRPr="00EB7B5F" w14:paraId="75FB1AAD" w14:textId="77777777" w:rsidTr="000A6B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A45B" w14:textId="77777777" w:rsidR="000A6B89" w:rsidRPr="00EB7B5F" w:rsidRDefault="000A6B89" w:rsidP="000A6B89">
            <w:pPr>
              <w:rPr>
                <w:rFonts w:ascii="Times New Roman" w:hAnsi="Times New Roman" w:cs="Times New Roman"/>
                <w:w w:val="11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0C8D" w14:textId="77777777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A1CD" w14:textId="483342DF" w:rsidR="000A6B89" w:rsidRPr="00EB7B5F" w:rsidRDefault="000A6B89" w:rsidP="000A6B89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ОПК-2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6833" w14:textId="596D9568" w:rsidR="000A6B89" w:rsidRPr="00EB7B5F" w:rsidRDefault="00AB59D9" w:rsidP="008E2538">
            <w:pPr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Владеть:</w:t>
            </w:r>
            <w:r w:rsidR="000A6B89"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способностью анализировать различные точки зрения на природу происхождения и развития мировой экономики, методами сравнения различных стран и их групп по уровню соц</w:t>
            </w:r>
            <w:r w:rsidR="008E253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иально-экономического развития; </w:t>
            </w:r>
            <w:r w:rsidR="000A6B89"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навыками анализа основных показателей и тенденций международной миграции рабочей силы и капитала, умением просчитывать их социально-экономические последствия для России; навыками изучения основных тенденций современной международной интеграции с целью понимания места, роли в этих процессах России, поиска решений для устранения негативных социально-экономических последствий интеграции для нашей страны</w:t>
            </w:r>
            <w:r w:rsidR="008E2538">
              <w:rPr>
                <w:rFonts w:ascii="Times New Roman" w:hAnsi="Times New Roman" w:cs="Times New Roman"/>
                <w:w w:val="105"/>
                <w:sz w:val="20"/>
                <w:szCs w:val="20"/>
              </w:rPr>
              <w:t>.</w:t>
            </w:r>
            <w:r w:rsidR="000A6B89" w:rsidRPr="00EB7B5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3102" w14:textId="77777777" w:rsidR="000A6B89" w:rsidRPr="00EB7B5F" w:rsidRDefault="000A6B89" w:rsidP="000A6B89">
            <w:pPr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</w:tbl>
    <w:p w14:paraId="0EA74548" w14:textId="77777777" w:rsidR="000A6B89" w:rsidRDefault="000A6B89" w:rsidP="000A6B89">
      <w:pPr>
        <w:tabs>
          <w:tab w:val="left" w:pos="1023"/>
        </w:tabs>
        <w:ind w:firstLine="567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</w:p>
    <w:p w14:paraId="2775A198" w14:textId="77777777" w:rsidR="00976631" w:rsidRPr="00EB7B5F" w:rsidRDefault="00976631" w:rsidP="000A6B89">
      <w:pPr>
        <w:tabs>
          <w:tab w:val="left" w:pos="1023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 xml:space="preserve">7.2 </w:t>
      </w:r>
      <w:bookmarkEnd w:id="1"/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Типовые контрольные задания и иные материалы, необходимые для оценки знаний, умений и навыков, характеризующих этапы формирования компетенций в процессе освоения образовательной</w:t>
      </w:r>
      <w:r w:rsidRPr="00EB7B5F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программы</w:t>
      </w:r>
    </w:p>
    <w:p w14:paraId="42198B69" w14:textId="77777777" w:rsidR="000A6B89" w:rsidRDefault="000A6B89" w:rsidP="000A6B89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</w:p>
    <w:p w14:paraId="66C51909" w14:textId="31D01C0C" w:rsidR="00976631" w:rsidRDefault="00976631" w:rsidP="000A6B89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7.</w:t>
      </w:r>
      <w:r w:rsidR="000A6B89">
        <w:rPr>
          <w:rFonts w:ascii="Times New Roman" w:hAnsi="Times New Roman" w:cs="Times New Roman"/>
          <w:b/>
          <w:w w:val="110"/>
          <w:sz w:val="24"/>
          <w:szCs w:val="24"/>
        </w:rPr>
        <w:t>2.1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 xml:space="preserve"> Оценочные</w:t>
      </w:r>
      <w:r w:rsidRPr="00EB7B5F">
        <w:rPr>
          <w:rFonts w:ascii="Times New Roman" w:hAnsi="Times New Roman" w:cs="Times New Roman"/>
          <w:b/>
          <w:spacing w:val="-14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средства</w:t>
      </w:r>
      <w:r w:rsidRPr="00EB7B5F">
        <w:rPr>
          <w:rFonts w:ascii="Times New Roman" w:hAnsi="Times New Roman" w:cs="Times New Roman"/>
          <w:b/>
          <w:spacing w:val="-14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при</w:t>
      </w:r>
      <w:r w:rsidRPr="00EB7B5F">
        <w:rPr>
          <w:rFonts w:ascii="Times New Roman" w:hAnsi="Times New Roman" w:cs="Times New Roman"/>
          <w:b/>
          <w:spacing w:val="-14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текущей</w:t>
      </w:r>
      <w:r w:rsidRPr="00EB7B5F">
        <w:rPr>
          <w:rFonts w:ascii="Times New Roman" w:hAnsi="Times New Roman" w:cs="Times New Roman"/>
          <w:b/>
          <w:spacing w:val="-14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успеваемости</w:t>
      </w:r>
      <w:r w:rsidR="003B0AE8" w:rsidRPr="00EB7B5F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.</w:t>
      </w:r>
      <w:r w:rsidRPr="00EB7B5F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Примерные</w:t>
      </w:r>
      <w:r w:rsidRPr="00EB7B5F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вопросы</w:t>
      </w:r>
      <w:r w:rsidRPr="00EB7B5F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для</w:t>
      </w:r>
      <w:r w:rsidRPr="00EB7B5F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проведения</w:t>
      </w:r>
      <w:r w:rsidRPr="00EB7B5F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>собеседований</w:t>
      </w:r>
    </w:p>
    <w:p w14:paraId="7CF35ED0" w14:textId="77777777" w:rsidR="008E2538" w:rsidRPr="00EB7B5F" w:rsidRDefault="008E2538" w:rsidP="000A6B89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5E5FC9" w14:textId="735D63F7" w:rsidR="00976631" w:rsidRPr="00EB7B5F" w:rsidRDefault="00976631" w:rsidP="000A6B89">
      <w:pPr>
        <w:tabs>
          <w:tab w:val="left" w:pos="87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1. </w:t>
      </w:r>
      <w:r w:rsidR="00403892" w:rsidRPr="00EB7B5F">
        <w:rPr>
          <w:rFonts w:ascii="Times New Roman" w:hAnsi="Times New Roman" w:cs="Times New Roman"/>
          <w:w w:val="105"/>
          <w:sz w:val="24"/>
          <w:szCs w:val="24"/>
        </w:rPr>
        <w:t>Цели и задачи, основные функции деятельности места прохождения производственной экскурсии.</w:t>
      </w:r>
    </w:p>
    <w:p w14:paraId="698D82F9" w14:textId="1D962ADE" w:rsidR="00976631" w:rsidRPr="00EB7B5F" w:rsidRDefault="00976631" w:rsidP="000A6B89">
      <w:pPr>
        <w:tabs>
          <w:tab w:val="left" w:pos="87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2. Организационная структура по месту прохождения </w:t>
      </w:r>
      <w:r w:rsidR="00403892" w:rsidRPr="00EB7B5F">
        <w:rPr>
          <w:rFonts w:ascii="Times New Roman" w:hAnsi="Times New Roman" w:cs="Times New Roman"/>
          <w:w w:val="105"/>
          <w:sz w:val="24"/>
          <w:szCs w:val="24"/>
        </w:rPr>
        <w:t>производственной экскурсии.</w:t>
      </w:r>
    </w:p>
    <w:p w14:paraId="74E68C4E" w14:textId="1AD922FF" w:rsidR="00976631" w:rsidRPr="00EB7B5F" w:rsidRDefault="00976631" w:rsidP="000A6B89">
      <w:pPr>
        <w:tabs>
          <w:tab w:val="left" w:pos="87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3. Цели и задачи </w:t>
      </w:r>
      <w:r w:rsidR="00403892" w:rsidRPr="00EB7B5F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практики.</w:t>
      </w:r>
    </w:p>
    <w:p w14:paraId="4BA18439" w14:textId="739BEE12" w:rsidR="00976631" w:rsidRPr="00EB7B5F" w:rsidRDefault="00976631" w:rsidP="000A6B89">
      <w:pPr>
        <w:tabs>
          <w:tab w:val="left" w:pos="874"/>
        </w:tabs>
        <w:ind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4. </w:t>
      </w:r>
      <w:r w:rsidR="00403892" w:rsidRPr="00EB7B5F">
        <w:rPr>
          <w:rFonts w:ascii="Times New Roman" w:hAnsi="Times New Roman" w:cs="Times New Roman"/>
          <w:w w:val="105"/>
          <w:sz w:val="24"/>
          <w:szCs w:val="24"/>
        </w:rPr>
        <w:t>Основное содержание изучаемого информационного ресурса, структура предоставляемой информации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0E5A4A2A" w14:textId="77777777" w:rsidR="00976631" w:rsidRPr="00EB7B5F" w:rsidRDefault="00976631" w:rsidP="000A6B89">
      <w:pPr>
        <w:tabs>
          <w:tab w:val="left" w:pos="87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5. Содержание индивидуального задания по практике </w:t>
      </w:r>
    </w:p>
    <w:p w14:paraId="6D0E3867" w14:textId="77777777" w:rsidR="008E2538" w:rsidRDefault="008E2538" w:rsidP="000A6B89">
      <w:pPr>
        <w:ind w:firstLine="567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</w:p>
    <w:p w14:paraId="38DBDD5D" w14:textId="77777777" w:rsidR="00976631" w:rsidRDefault="00976631" w:rsidP="000A6B89">
      <w:pPr>
        <w:ind w:firstLine="567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i/>
          <w:w w:val="105"/>
          <w:sz w:val="24"/>
          <w:szCs w:val="24"/>
        </w:rPr>
        <w:t>Критерии оценивания:</w:t>
      </w:r>
    </w:p>
    <w:p w14:paraId="5596C06D" w14:textId="77777777" w:rsidR="008E2538" w:rsidRPr="00EB7B5F" w:rsidRDefault="008E2538" w:rsidP="000A6B89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410"/>
        <w:gridCol w:w="1985"/>
      </w:tblGrid>
      <w:tr w:rsidR="000167B4" w:rsidRPr="00EB7B5F" w14:paraId="6E7C9093" w14:textId="77777777" w:rsidTr="0037548B">
        <w:trPr>
          <w:trHeight w:val="245"/>
        </w:trPr>
        <w:tc>
          <w:tcPr>
            <w:tcW w:w="2728" w:type="dxa"/>
          </w:tcPr>
          <w:p w14:paraId="65C803C9" w14:textId="77777777" w:rsidR="00976631" w:rsidRPr="00EB7B5F" w:rsidRDefault="00976631" w:rsidP="000A6B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14:paraId="45462F67" w14:textId="77777777" w:rsidR="00976631" w:rsidRPr="00EB7B5F" w:rsidRDefault="00976631" w:rsidP="000A6B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0-64</w:t>
            </w:r>
          </w:p>
        </w:tc>
        <w:tc>
          <w:tcPr>
            <w:tcW w:w="1985" w:type="dxa"/>
          </w:tcPr>
          <w:p w14:paraId="30956626" w14:textId="77777777" w:rsidR="00976631" w:rsidRPr="00EB7B5F" w:rsidRDefault="00976631" w:rsidP="000A6B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65-100</w:t>
            </w:r>
          </w:p>
        </w:tc>
      </w:tr>
      <w:tr w:rsidR="000167B4" w:rsidRPr="00EB7B5F" w14:paraId="413FBFA6" w14:textId="77777777" w:rsidTr="0037548B">
        <w:trPr>
          <w:trHeight w:val="246"/>
        </w:trPr>
        <w:tc>
          <w:tcPr>
            <w:tcW w:w="2728" w:type="dxa"/>
          </w:tcPr>
          <w:p w14:paraId="3BC35043" w14:textId="77777777" w:rsidR="00976631" w:rsidRPr="00EB7B5F" w:rsidRDefault="00976631" w:rsidP="000A6B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Шкала оценивания</w:t>
            </w:r>
          </w:p>
        </w:tc>
        <w:tc>
          <w:tcPr>
            <w:tcW w:w="2410" w:type="dxa"/>
          </w:tcPr>
          <w:p w14:paraId="4EEAF3BB" w14:textId="77777777" w:rsidR="00976631" w:rsidRPr="00EB7B5F" w:rsidRDefault="00976631" w:rsidP="000A6B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незачет</w:t>
            </w:r>
          </w:p>
        </w:tc>
        <w:tc>
          <w:tcPr>
            <w:tcW w:w="1985" w:type="dxa"/>
          </w:tcPr>
          <w:p w14:paraId="26951B29" w14:textId="77777777" w:rsidR="00976631" w:rsidRPr="00EB7B5F" w:rsidRDefault="00976631" w:rsidP="000A6B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зачет</w:t>
            </w:r>
          </w:p>
        </w:tc>
      </w:tr>
    </w:tbl>
    <w:p w14:paraId="45A80F48" w14:textId="77777777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5F1E0A" w14:textId="134B35B5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Зачет выставляется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обучающемуся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, если он последовательно, четко и логически стройно излагает материал, ориентируется в специфике деятельности предприятия (органа государственного управления).</w:t>
      </w:r>
    </w:p>
    <w:p w14:paraId="7EB8A8F8" w14:textId="77777777" w:rsidR="00FA206D" w:rsidRPr="00EB7B5F" w:rsidRDefault="00FA206D" w:rsidP="000A6B89">
      <w:pPr>
        <w:ind w:firstLine="567"/>
        <w:jc w:val="both"/>
        <w:outlineLvl w:val="0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6B103A26" w14:textId="506AD300" w:rsidR="00976631" w:rsidRDefault="00976631" w:rsidP="000A6B89">
      <w:pPr>
        <w:ind w:firstLine="567"/>
        <w:jc w:val="both"/>
        <w:outlineLvl w:val="0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lastRenderedPageBreak/>
        <w:t>7.</w:t>
      </w:r>
      <w:r w:rsidR="000A6B89">
        <w:rPr>
          <w:rFonts w:ascii="Times New Roman" w:hAnsi="Times New Roman" w:cs="Times New Roman"/>
          <w:b/>
          <w:bCs/>
          <w:w w:val="110"/>
          <w:sz w:val="24"/>
          <w:szCs w:val="24"/>
        </w:rPr>
        <w:t>2.2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Примерная тематика индивидуальных заданий</w:t>
      </w:r>
    </w:p>
    <w:p w14:paraId="2D2D8F00" w14:textId="77777777" w:rsidR="000A6B89" w:rsidRPr="00EB7B5F" w:rsidRDefault="000A6B89" w:rsidP="000A6B89">
      <w:pPr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3BFCF" w14:textId="1F894926" w:rsidR="00976631" w:rsidRPr="00EB7B5F" w:rsidRDefault="00976631" w:rsidP="000A6B89">
      <w:pPr>
        <w:tabs>
          <w:tab w:val="left" w:pos="888"/>
        </w:tabs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1. </w:t>
      </w:r>
      <w:r w:rsidR="00403892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</w:t>
      </w:r>
      <w:r w:rsidR="004374C6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содержания и структуры информационного ресурса Официальный сайт Управления Федеральной антимонопольной службы по Кемеровской области </w:t>
      </w:r>
      <w:hyperlink r:id="rId8" w:history="1">
        <w:r w:rsidR="004374C6"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http://www.kemerovo.fas.gov.ru</w:t>
        </w:r>
      </w:hyperlink>
      <w:r w:rsidR="004374C6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  <w:r w:rsidR="004374C6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</w:p>
    <w:p w14:paraId="5F20AE2F" w14:textId="70C80CBF" w:rsidR="00051EF9" w:rsidRPr="00EB7B5F" w:rsidRDefault="004374C6" w:rsidP="000A6B89">
      <w:pPr>
        <w:tabs>
          <w:tab w:val="left" w:pos="888"/>
        </w:tabs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2 </w:t>
      </w:r>
      <w:r w:rsidR="00051EF9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содержания и структуры информационного ресурса Официальный сайт Управления Федеральной службы судебных приставов по Кемеровской области </w:t>
      </w:r>
      <w:hyperlink r:id="rId9" w:history="1">
        <w:r w:rsidR="00051EF9"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http://r42.fssprus.ru</w:t>
        </w:r>
      </w:hyperlink>
      <w:r w:rsidR="00051EF9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  <w:r w:rsidR="00051EF9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</w:p>
    <w:p w14:paraId="33EE1A4B" w14:textId="459DE257" w:rsidR="004374C6" w:rsidRPr="00EB7B5F" w:rsidRDefault="00051EF9" w:rsidP="000A6B89">
      <w:pPr>
        <w:tabs>
          <w:tab w:val="left" w:pos="888"/>
        </w:tabs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3. Анализ содержания и структуры информационного ресурса </w:t>
      </w:r>
      <w:r w:rsidR="00C70E52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Федеральной службы государственной статистики </w:t>
      </w:r>
      <w:hyperlink r:id="rId10" w:history="1">
        <w:r w:rsidR="00E15C1A"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http://www.gks.ru</w:t>
        </w:r>
      </w:hyperlink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16E5DA79" w14:textId="5500ED42" w:rsidR="004374C6" w:rsidRPr="00EB7B5F" w:rsidRDefault="00E15C1A" w:rsidP="000A6B89">
      <w:pPr>
        <w:tabs>
          <w:tab w:val="left" w:pos="888"/>
        </w:tabs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4. Анализ содержания и структуры информационного ресурса Официальный сайт Администрации Кемеровской области - </w:t>
      </w:r>
      <w:hyperlink r:id="rId11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https://ako.ru/</w:t>
        </w:r>
      </w:hyperlink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5E21DEEC" w14:textId="1F9AEC06" w:rsidR="004374C6" w:rsidRPr="00EB7B5F" w:rsidRDefault="00E15C1A" w:rsidP="000A6B89">
      <w:pPr>
        <w:tabs>
          <w:tab w:val="left" w:pos="888"/>
        </w:tabs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5. Анализ содержания и структуры информационного ресурса Официальный сайт Федеральной службы государственной статистики </w:t>
      </w:r>
      <w:hyperlink r:id="rId12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http://www.gks.ru</w:t>
        </w:r>
      </w:hyperlink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3FB6F286" w14:textId="155D5D00" w:rsidR="00E15C1A" w:rsidRPr="00EB7B5F" w:rsidRDefault="00E15C1A" w:rsidP="000A6B89">
      <w:pPr>
        <w:tabs>
          <w:tab w:val="left" w:pos="888"/>
        </w:tabs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6. Анализ содержания и структуры информационного ресурса Официальный сайт Администрации г. Белово - </w:t>
      </w:r>
      <w:hyperlink r:id="rId13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https://www.belovo42.ru/</w:t>
        </w:r>
      </w:hyperlink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314DCB0E" w14:textId="6BA65F10" w:rsidR="004374C6" w:rsidRPr="00EB7B5F" w:rsidRDefault="00E15C1A" w:rsidP="000A6B89">
      <w:pPr>
        <w:tabs>
          <w:tab w:val="left" w:pos="888"/>
        </w:tabs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7. Анализ содержания и структуры информационного ресурса Официальный сайт </w:t>
      </w:r>
      <w:r w:rsidR="00D76F73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АО «Сибирская угольная энергетическая компания» - </w:t>
      </w:r>
      <w:hyperlink r:id="rId14" w:history="1">
        <w:r w:rsidR="00D76F73"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http://www.suek.ru/</w:t>
        </w:r>
      </w:hyperlink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7BC09E43" w14:textId="39C59308" w:rsidR="004374C6" w:rsidRPr="00EB7B5F" w:rsidRDefault="00D76F73" w:rsidP="000A6B89">
      <w:pPr>
        <w:tabs>
          <w:tab w:val="left" w:pos="888"/>
        </w:tabs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8.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содержания и структуры информационного ресурса Официальный сайт </w:t>
      </w: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АО «Кузбассразрезуголь» - </w:t>
      </w:r>
      <w:hyperlink r:id="rId15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http://www.kru.ru/ru/</w:t>
        </w:r>
      </w:hyperlink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20CCC000" w14:textId="6899DBC0" w:rsidR="004374C6" w:rsidRPr="00EB7B5F" w:rsidRDefault="00D76F73" w:rsidP="000A6B89">
      <w:pPr>
        <w:tabs>
          <w:tab w:val="left" w:pos="888"/>
        </w:tabs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9.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содержания и структуры информационного ресурса Официальный сайт </w:t>
      </w:r>
      <w:r w:rsidR="005F0EC7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Интерфакс – Центр раскрытия корпоративной информации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  <w:r w:rsidR="005F0EC7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hyperlink r:id="rId16" w:history="1">
        <w:r w:rsidR="005F0EC7"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https://www.e-disclosure.ru/</w:t>
        </w:r>
      </w:hyperlink>
      <w:r w:rsidR="005F0EC7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7FCD5314" w14:textId="7190472A" w:rsidR="004374C6" w:rsidRPr="00EB7B5F" w:rsidRDefault="005F0EC7" w:rsidP="000A6B89">
      <w:pPr>
        <w:tabs>
          <w:tab w:val="left" w:pos="888"/>
        </w:tabs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10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содержания и структуры информационного ресурса Официальный сайт </w:t>
      </w: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ГУ МВД России по Кемеровской области </w:t>
      </w:r>
      <w:hyperlink r:id="rId17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https://42.мвд.рф/</w:t>
        </w:r>
      </w:hyperlink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13CFEBDE" w14:textId="4706FE1C" w:rsidR="004374C6" w:rsidRPr="00EB7B5F" w:rsidRDefault="005F0EC7" w:rsidP="000A6B89">
      <w:pPr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11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содержания и структуры информационного ресурса Официальный сайт </w:t>
      </w:r>
      <w:r w:rsidR="00AC2A25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Беловского муниципального района </w:t>
      </w:r>
      <w:hyperlink r:id="rId18" w:history="1">
        <w:r w:rsidR="00AC2A25"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http://www.belovorn.ru/</w:t>
        </w:r>
      </w:hyperlink>
      <w:r w:rsidR="00AC2A25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2CBD380A" w14:textId="724F48B8" w:rsidR="00E15C1A" w:rsidRPr="00EB7B5F" w:rsidRDefault="00AC2A25" w:rsidP="000A6B89">
      <w:pPr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12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содержания и структуры информационного ресурса Официальный сайт </w:t>
      </w:r>
      <w:r w:rsidR="00345F92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Правительства РФ </w:t>
      </w:r>
      <w:hyperlink r:id="rId19" w:history="1">
        <w:r w:rsidR="00345F92"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http://government.ru/</w:t>
        </w:r>
      </w:hyperlink>
      <w:hyperlink r:id="rId20" w:history="1"/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721B9752" w14:textId="66A59ECC" w:rsidR="00E15C1A" w:rsidRPr="00EB7B5F" w:rsidRDefault="000E35A0" w:rsidP="000A6B89">
      <w:pPr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13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содержания и структуры информационного ресурса </w:t>
      </w:r>
      <w:r w:rsidR="005556F5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Портал государственных услуг РФ </w:t>
      </w:r>
      <w:hyperlink r:id="rId21" w:history="1">
        <w:r w:rsidR="005556F5"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https://www.gosuslugi.ru/category</w:t>
        </w:r>
      </w:hyperlink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27890DC4" w14:textId="7AC9DDEF" w:rsidR="00E15C1A" w:rsidRPr="00EB7B5F" w:rsidRDefault="005556F5" w:rsidP="000A6B89">
      <w:pPr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14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содержания и структуры информационного ресурса Официальный сайт Федеральной </w:t>
      </w: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налоговой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службы </w:t>
      </w:r>
      <w:hyperlink r:id="rId22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https://www.nalog.ru</w:t>
        </w:r>
      </w:hyperlink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4FE1DE1C" w14:textId="2D541442" w:rsidR="00E15C1A" w:rsidRPr="00EB7B5F" w:rsidRDefault="005556F5" w:rsidP="000A6B89">
      <w:pPr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15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содержания и структуры информационного ресурса Официальный сайт </w:t>
      </w: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Центрального банка РФ </w:t>
      </w:r>
      <w:hyperlink r:id="rId23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https://www.cbr.ru</w:t>
        </w:r>
      </w:hyperlink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2712C412" w14:textId="0D99FA53" w:rsidR="00E15C1A" w:rsidRPr="00EB7B5F" w:rsidRDefault="005556F5" w:rsidP="000A6B89">
      <w:pPr>
        <w:ind w:firstLine="567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16 </w:t>
      </w:r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Анализ содержания и структуры информационного ресурса Официальный сайт </w:t>
      </w: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ПАО Сбербанк </w:t>
      </w:r>
      <w:hyperlink r:id="rId24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https://www.sberbank.ru</w:t>
        </w:r>
      </w:hyperlink>
      <w:r w:rsidR="00E15C1A"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 Поиск конкретной информации по заданию руководителя практики</w:t>
      </w:r>
      <w:r w:rsidR="008E2538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15F8AF99" w14:textId="77777777" w:rsidR="00E15C1A" w:rsidRPr="00EB7B5F" w:rsidRDefault="00E15C1A" w:rsidP="000A6B89">
      <w:pPr>
        <w:ind w:firstLine="567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</w:p>
    <w:p w14:paraId="7AF0DCF1" w14:textId="76396B22" w:rsidR="00976631" w:rsidRDefault="00976631" w:rsidP="000A6B89">
      <w:pPr>
        <w:ind w:firstLine="567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EB7B5F">
        <w:rPr>
          <w:rFonts w:ascii="Times New Roman" w:hAnsi="Times New Roman" w:cs="Times New Roman"/>
          <w:i/>
          <w:w w:val="105"/>
          <w:sz w:val="24"/>
          <w:szCs w:val="24"/>
        </w:rPr>
        <w:t>Критерии оценивания:</w:t>
      </w:r>
    </w:p>
    <w:p w14:paraId="1384E9E9" w14:textId="77777777" w:rsidR="008E2538" w:rsidRPr="00EB7B5F" w:rsidRDefault="008E2538" w:rsidP="000A6B89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410"/>
        <w:gridCol w:w="1985"/>
      </w:tblGrid>
      <w:tr w:rsidR="000167B4" w:rsidRPr="00EB7B5F" w14:paraId="0D121FD0" w14:textId="77777777" w:rsidTr="0037548B">
        <w:trPr>
          <w:trHeight w:val="245"/>
        </w:trPr>
        <w:tc>
          <w:tcPr>
            <w:tcW w:w="2728" w:type="dxa"/>
          </w:tcPr>
          <w:p w14:paraId="0558F2AE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14:paraId="4062AAB1" w14:textId="77777777" w:rsidR="00976631" w:rsidRPr="00EB7B5F" w:rsidRDefault="00976631" w:rsidP="008E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0-64</w:t>
            </w:r>
          </w:p>
        </w:tc>
        <w:tc>
          <w:tcPr>
            <w:tcW w:w="1985" w:type="dxa"/>
          </w:tcPr>
          <w:p w14:paraId="243B2BF5" w14:textId="77777777" w:rsidR="00976631" w:rsidRPr="00EB7B5F" w:rsidRDefault="00976631" w:rsidP="008E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65-100</w:t>
            </w:r>
          </w:p>
        </w:tc>
      </w:tr>
      <w:tr w:rsidR="000167B4" w:rsidRPr="00EB7B5F" w14:paraId="39F93D14" w14:textId="77777777" w:rsidTr="0037548B">
        <w:trPr>
          <w:trHeight w:val="246"/>
        </w:trPr>
        <w:tc>
          <w:tcPr>
            <w:tcW w:w="2728" w:type="dxa"/>
          </w:tcPr>
          <w:p w14:paraId="0B5B1ED2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Шкала оценивания</w:t>
            </w:r>
          </w:p>
        </w:tc>
        <w:tc>
          <w:tcPr>
            <w:tcW w:w="2410" w:type="dxa"/>
          </w:tcPr>
          <w:p w14:paraId="41BA10DE" w14:textId="77777777" w:rsidR="00976631" w:rsidRPr="00EB7B5F" w:rsidRDefault="00976631" w:rsidP="008E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незачет</w:t>
            </w:r>
          </w:p>
        </w:tc>
        <w:tc>
          <w:tcPr>
            <w:tcW w:w="1985" w:type="dxa"/>
          </w:tcPr>
          <w:p w14:paraId="1A25DF6E" w14:textId="77777777" w:rsidR="00976631" w:rsidRPr="00EB7B5F" w:rsidRDefault="00976631" w:rsidP="008E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зачет</w:t>
            </w:r>
          </w:p>
        </w:tc>
      </w:tr>
    </w:tbl>
    <w:p w14:paraId="29A8F1FF" w14:textId="77777777" w:rsidR="00976631" w:rsidRPr="00EB7B5F" w:rsidRDefault="00976631" w:rsidP="000A6B89">
      <w:pPr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51589349" w14:textId="19FE623F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Зачет выставляется </w:t>
      </w:r>
      <w:r w:rsidR="00D81395">
        <w:rPr>
          <w:rFonts w:ascii="Times New Roman" w:hAnsi="Times New Roman" w:cs="Times New Roman"/>
          <w:sz w:val="24"/>
          <w:szCs w:val="24"/>
        </w:rPr>
        <w:t>обучающемуся</w:t>
      </w:r>
      <w:r w:rsidRPr="00EB7B5F">
        <w:rPr>
          <w:rFonts w:ascii="Times New Roman" w:hAnsi="Times New Roman" w:cs="Times New Roman"/>
          <w:sz w:val="24"/>
          <w:szCs w:val="24"/>
        </w:rPr>
        <w:t>, если он последовательно, четко и логически стройно излагает материал, свободно ориентируется в тематике индивидуального задания.</w:t>
      </w:r>
    </w:p>
    <w:p w14:paraId="1969212B" w14:textId="77777777" w:rsidR="00FA206D" w:rsidRPr="00EB7B5F" w:rsidRDefault="00FA206D" w:rsidP="000A6B89">
      <w:pPr>
        <w:tabs>
          <w:tab w:val="left" w:pos="1175"/>
        </w:tabs>
        <w:ind w:right="-25" w:firstLine="567"/>
        <w:outlineLvl w:val="0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4E173494" w14:textId="24129E05" w:rsidR="00976631" w:rsidRDefault="00976631" w:rsidP="000A6B89">
      <w:pPr>
        <w:tabs>
          <w:tab w:val="left" w:pos="1175"/>
        </w:tabs>
        <w:ind w:right="-25" w:firstLine="567"/>
        <w:outlineLvl w:val="0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7.</w:t>
      </w:r>
      <w:r w:rsidR="000A6B89">
        <w:rPr>
          <w:rFonts w:ascii="Times New Roman" w:hAnsi="Times New Roman" w:cs="Times New Roman"/>
          <w:b/>
          <w:bCs/>
          <w:w w:val="110"/>
          <w:sz w:val="24"/>
          <w:szCs w:val="24"/>
        </w:rPr>
        <w:t>3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 Оценочные средства при промежуточной аттестации. Примерные вопросы при защите отчета по </w:t>
      </w:r>
      <w:r w:rsidR="004374C6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учебной</w:t>
      </w:r>
      <w:r w:rsidR="003B0AE8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, ознакомительной</w:t>
      </w:r>
      <w:r w:rsidR="004374C6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практике </w:t>
      </w:r>
    </w:p>
    <w:p w14:paraId="43B8C281" w14:textId="77777777" w:rsidR="000A57A6" w:rsidRPr="00EB7B5F" w:rsidRDefault="000A57A6" w:rsidP="000A6B89">
      <w:pPr>
        <w:tabs>
          <w:tab w:val="left" w:pos="1175"/>
        </w:tabs>
        <w:ind w:right="-25" w:firstLine="56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90288" w14:textId="35C41408" w:rsidR="00976631" w:rsidRPr="00EB7B5F" w:rsidRDefault="00976631" w:rsidP="000A6B89">
      <w:pPr>
        <w:tabs>
          <w:tab w:val="left" w:pos="9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1. </w:t>
      </w:r>
      <w:r w:rsidR="000D54FD" w:rsidRPr="00EB7B5F">
        <w:rPr>
          <w:rFonts w:ascii="Times New Roman" w:hAnsi="Times New Roman" w:cs="Times New Roman"/>
          <w:w w:val="105"/>
          <w:sz w:val="24"/>
          <w:szCs w:val="24"/>
        </w:rPr>
        <w:t xml:space="preserve">Осуществление поиска информации на официальных сайтах федеральных органов власти </w:t>
      </w:r>
    </w:p>
    <w:p w14:paraId="6AF30368" w14:textId="20107A6A" w:rsidR="00976631" w:rsidRPr="00EB7B5F" w:rsidRDefault="000D54FD" w:rsidP="000A6B89">
      <w:pPr>
        <w:tabs>
          <w:tab w:val="left" w:pos="87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2. Особенности хранения, передачи и поиска информации в целях обеспечения экономической безопасности организации;</w:t>
      </w:r>
    </w:p>
    <w:p w14:paraId="07D68B1F" w14:textId="77777777" w:rsidR="00976631" w:rsidRPr="00EB7B5F" w:rsidRDefault="00976631" w:rsidP="000A6B8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3. Нормативно-правовая база функционирования организации - места прохождения практики.</w:t>
      </w:r>
    </w:p>
    <w:p w14:paraId="4CA3CBC0" w14:textId="123E22FF" w:rsidR="00976631" w:rsidRPr="00EB7B5F" w:rsidRDefault="00976631" w:rsidP="000A6B89">
      <w:pPr>
        <w:tabs>
          <w:tab w:val="left" w:pos="87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4. Перечень </w:t>
      </w:r>
      <w:r w:rsidR="000D54FD" w:rsidRPr="00EB7B5F">
        <w:rPr>
          <w:rFonts w:ascii="Times New Roman" w:hAnsi="Times New Roman" w:cs="Times New Roman"/>
          <w:w w:val="105"/>
          <w:sz w:val="24"/>
          <w:szCs w:val="24"/>
        </w:rPr>
        <w:t>информационных источников и ресурсов места прохождения производственной экскурсии</w:t>
      </w:r>
    </w:p>
    <w:p w14:paraId="42CC5406" w14:textId="77777777" w:rsidR="00976631" w:rsidRPr="00EB7B5F" w:rsidRDefault="00976631" w:rsidP="000A6B89">
      <w:pPr>
        <w:tabs>
          <w:tab w:val="left" w:pos="87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5. Выполняемые поручения и задания в процессе прохождения практики.</w:t>
      </w:r>
    </w:p>
    <w:p w14:paraId="33C04AC3" w14:textId="77777777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</w:p>
    <w:p w14:paraId="7300F9D9" w14:textId="77777777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B5F">
        <w:rPr>
          <w:rFonts w:ascii="Times New Roman" w:hAnsi="Times New Roman" w:cs="Times New Roman"/>
          <w:i/>
          <w:w w:val="105"/>
          <w:sz w:val="24"/>
          <w:szCs w:val="24"/>
        </w:rPr>
        <w:t>Критерии оценивания:</w:t>
      </w:r>
    </w:p>
    <w:p w14:paraId="077DDFF7" w14:textId="2BA06406" w:rsidR="00976631" w:rsidRPr="00EB7B5F" w:rsidRDefault="00976631" w:rsidP="000A6B89">
      <w:pPr>
        <w:tabs>
          <w:tab w:val="left" w:pos="7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- оценка «отлично» выставляется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обучающемуся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, если в работе достигнуты все результаты, указанные в задании на практику, а при защите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обучающийся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проявил отличное владение материалом работы и способность аргументировано отвечать на поставленные вопросы;</w:t>
      </w:r>
    </w:p>
    <w:p w14:paraId="0305AA07" w14:textId="727E3614" w:rsidR="00976631" w:rsidRPr="00EB7B5F" w:rsidRDefault="00976631" w:rsidP="000A6B89">
      <w:pPr>
        <w:tabs>
          <w:tab w:val="left" w:pos="78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- оценка «хорошо» выставляется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обучающемуся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, если в работе достигнуты все результаты, указанные в задании на практику и при защите</w:t>
      </w:r>
      <w:r w:rsidR="00EA1ECB" w:rsidRPr="00EB7B5F">
        <w:rPr>
          <w:rFonts w:ascii="Times New Roman" w:hAnsi="Times New Roman" w:cs="Times New Roman"/>
          <w:w w:val="105"/>
          <w:sz w:val="24"/>
          <w:szCs w:val="24"/>
        </w:rPr>
        <w:t xml:space="preserve"> отчета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обучающийся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проявил хорошее владение материалом</w:t>
      </w:r>
      <w:r w:rsidR="00EA1ECB" w:rsidRPr="00EB7B5F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способность аргументировано отвечать на поставленные вопросы;</w:t>
      </w:r>
    </w:p>
    <w:p w14:paraId="0B5870DD" w14:textId="3FB95C37" w:rsidR="00976631" w:rsidRPr="00EB7B5F" w:rsidRDefault="00976631" w:rsidP="000A6B89">
      <w:pPr>
        <w:tabs>
          <w:tab w:val="left" w:pos="78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- оценка «удовлетворительно» выставляется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обучающемуся</w:t>
      </w:r>
      <w:r w:rsidRPr="00EB7B5F">
        <w:rPr>
          <w:rFonts w:ascii="Times New Roman" w:hAnsi="Times New Roman" w:cs="Times New Roman"/>
          <w:sz w:val="24"/>
          <w:szCs w:val="24"/>
        </w:rPr>
        <w:t xml:space="preserve">, если в работе, в полной мере, не достигнуты результаты, указанные в задании на практику, а при защите работы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обучающийся</w:t>
      </w:r>
      <w:r w:rsidRPr="00EB7B5F">
        <w:rPr>
          <w:rFonts w:ascii="Times New Roman" w:hAnsi="Times New Roman" w:cs="Times New Roman"/>
          <w:sz w:val="24"/>
          <w:szCs w:val="24"/>
        </w:rPr>
        <w:t xml:space="preserve"> проявил недостаточное владение материалом и не смог аргументировано отвечать на поставленные вопросы;</w:t>
      </w:r>
    </w:p>
    <w:p w14:paraId="5AEE891B" w14:textId="16423D28" w:rsidR="00976631" w:rsidRPr="00EB7B5F" w:rsidRDefault="00976631" w:rsidP="000A6B89">
      <w:pPr>
        <w:tabs>
          <w:tab w:val="left" w:pos="78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- оценка «неудовлетворительно» выставляется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обучающемуся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, если в работе не достигнуты результаты, указанные в задании, а при защите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обучающийся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 xml:space="preserve"> проявил неудовлетворительное владение материалом работы и не смог ответить на большинство поставленных вопросов.</w:t>
      </w:r>
    </w:p>
    <w:p w14:paraId="0C0EB1D6" w14:textId="77777777" w:rsidR="00976631" w:rsidRPr="00EB7B5F" w:rsidRDefault="00976631" w:rsidP="000A6B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C90B8D" w14:textId="77777777" w:rsidR="00976631" w:rsidRDefault="00976631" w:rsidP="000A6B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>Таблица соответствия количества баллов выставляемой оценке:</w:t>
      </w:r>
    </w:p>
    <w:p w14:paraId="67250D87" w14:textId="77777777" w:rsidR="008E2538" w:rsidRPr="00EB7B5F" w:rsidRDefault="008E2538" w:rsidP="000A6B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3"/>
        <w:gridCol w:w="2410"/>
        <w:gridCol w:w="2268"/>
        <w:gridCol w:w="1417"/>
        <w:gridCol w:w="1276"/>
      </w:tblGrid>
      <w:tr w:rsidR="000167B4" w:rsidRPr="00EB7B5F" w14:paraId="052481F9" w14:textId="77777777" w:rsidTr="000A6B89">
        <w:trPr>
          <w:trHeight w:val="246"/>
        </w:trPr>
        <w:tc>
          <w:tcPr>
            <w:tcW w:w="2303" w:type="dxa"/>
          </w:tcPr>
          <w:p w14:paraId="7DCCEB86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14:paraId="39746293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0-64</w:t>
            </w:r>
          </w:p>
        </w:tc>
        <w:tc>
          <w:tcPr>
            <w:tcW w:w="2268" w:type="dxa"/>
          </w:tcPr>
          <w:p w14:paraId="40F674A6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65-79</w:t>
            </w:r>
          </w:p>
        </w:tc>
        <w:tc>
          <w:tcPr>
            <w:tcW w:w="1417" w:type="dxa"/>
          </w:tcPr>
          <w:p w14:paraId="49E5D693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80-89</w:t>
            </w:r>
          </w:p>
        </w:tc>
        <w:tc>
          <w:tcPr>
            <w:tcW w:w="1276" w:type="dxa"/>
          </w:tcPr>
          <w:p w14:paraId="1165B02E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90-100</w:t>
            </w:r>
          </w:p>
        </w:tc>
      </w:tr>
      <w:tr w:rsidR="000167B4" w:rsidRPr="00EB7B5F" w14:paraId="7441082F" w14:textId="77777777" w:rsidTr="000A6B89">
        <w:trPr>
          <w:trHeight w:val="245"/>
        </w:trPr>
        <w:tc>
          <w:tcPr>
            <w:tcW w:w="2303" w:type="dxa"/>
          </w:tcPr>
          <w:p w14:paraId="649AD5D7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Шкала оценивания</w:t>
            </w:r>
          </w:p>
        </w:tc>
        <w:tc>
          <w:tcPr>
            <w:tcW w:w="2410" w:type="dxa"/>
          </w:tcPr>
          <w:p w14:paraId="230A95A3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268" w:type="dxa"/>
          </w:tcPr>
          <w:p w14:paraId="681B63B5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1417" w:type="dxa"/>
          </w:tcPr>
          <w:p w14:paraId="7DCCFA41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276" w:type="dxa"/>
          </w:tcPr>
          <w:p w14:paraId="3BA99835" w14:textId="77777777" w:rsidR="00976631" w:rsidRPr="00EB7B5F" w:rsidRDefault="00976631" w:rsidP="000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5F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отлично</w:t>
            </w:r>
          </w:p>
        </w:tc>
      </w:tr>
    </w:tbl>
    <w:p w14:paraId="7DE3F898" w14:textId="77777777" w:rsidR="00976631" w:rsidRPr="00EB7B5F" w:rsidRDefault="00976631" w:rsidP="000A6B89">
      <w:pPr>
        <w:ind w:right="145"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2DC4D36F" w14:textId="1DA49280" w:rsidR="00976631" w:rsidRPr="00EB7B5F" w:rsidRDefault="00976631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Отчет</w:t>
      </w:r>
      <w:r w:rsidRPr="00EB7B5F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защищается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обучающимся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B7B5F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B7B5F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общепринятым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университете</w:t>
      </w:r>
      <w:r w:rsidRPr="00EB7B5F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порядком организации</w:t>
      </w:r>
      <w:r w:rsidRPr="00EB7B5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отчетов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практике.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Помимо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отчета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обучающийся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должен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представить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на кафедру: отзыв-характеристику о прохождении практики от непосредственного руководителя практики от организации заверенную подписью и печатью (приложение</w:t>
      </w:r>
      <w:r w:rsidRPr="00EB7B5F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="008144C5" w:rsidRPr="00EB7B5F">
        <w:rPr>
          <w:rFonts w:ascii="Times New Roman" w:hAnsi="Times New Roman" w:cs="Times New Roman"/>
          <w:w w:val="105"/>
          <w:sz w:val="24"/>
          <w:szCs w:val="24"/>
        </w:rPr>
        <w:t>1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).</w:t>
      </w:r>
    </w:p>
    <w:p w14:paraId="0146FA62" w14:textId="77777777" w:rsidR="00432010" w:rsidRPr="00EB7B5F" w:rsidRDefault="00432010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6E9EB23" w14:textId="77777777" w:rsidR="008144C5" w:rsidRPr="00EB7B5F" w:rsidRDefault="008144C5" w:rsidP="000A6B89">
      <w:pPr>
        <w:tabs>
          <w:tab w:val="left" w:pos="851"/>
        </w:tabs>
        <w:ind w:right="-2" w:firstLine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8 Перечень</w:t>
      </w:r>
      <w:r w:rsidRPr="00EB7B5F">
        <w:rPr>
          <w:rFonts w:ascii="Times New Roman" w:hAnsi="Times New Roman" w:cs="Times New Roman"/>
          <w:b/>
          <w:bCs/>
          <w:spacing w:val="-27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учебной</w:t>
      </w:r>
      <w:r w:rsidRPr="00EB7B5F">
        <w:rPr>
          <w:rFonts w:ascii="Times New Roman" w:hAnsi="Times New Roman" w:cs="Times New Roman"/>
          <w:b/>
          <w:bCs/>
          <w:spacing w:val="-26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литературы</w:t>
      </w:r>
      <w:r w:rsidRPr="00EB7B5F">
        <w:rPr>
          <w:rFonts w:ascii="Times New Roman" w:hAnsi="Times New Roman" w:cs="Times New Roman"/>
          <w:b/>
          <w:bCs/>
          <w:spacing w:val="-27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и</w:t>
      </w:r>
      <w:r w:rsidRPr="00EB7B5F">
        <w:rPr>
          <w:rFonts w:ascii="Times New Roman" w:hAnsi="Times New Roman" w:cs="Times New Roman"/>
          <w:b/>
          <w:bCs/>
          <w:spacing w:val="-26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ресурсов</w:t>
      </w:r>
      <w:r w:rsidRPr="00EB7B5F">
        <w:rPr>
          <w:rFonts w:ascii="Times New Roman" w:hAnsi="Times New Roman" w:cs="Times New Roman"/>
          <w:b/>
          <w:bCs/>
          <w:spacing w:val="-27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сети</w:t>
      </w:r>
      <w:r w:rsidRPr="00EB7B5F">
        <w:rPr>
          <w:rFonts w:ascii="Times New Roman" w:hAnsi="Times New Roman" w:cs="Times New Roman"/>
          <w:b/>
          <w:bCs/>
          <w:spacing w:val="-26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«Интернет», необходимых</w:t>
      </w:r>
      <w:r w:rsidRPr="00EB7B5F">
        <w:rPr>
          <w:rFonts w:ascii="Times New Roman" w:hAnsi="Times New Roman" w:cs="Times New Roman"/>
          <w:b/>
          <w:bCs/>
          <w:spacing w:val="-26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для</w:t>
      </w:r>
      <w:r w:rsidRPr="00EB7B5F">
        <w:rPr>
          <w:rFonts w:ascii="Times New Roman" w:hAnsi="Times New Roman" w:cs="Times New Roman"/>
          <w:b/>
          <w:bCs/>
          <w:spacing w:val="-27"/>
          <w:w w:val="110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проведения практики</w:t>
      </w:r>
    </w:p>
    <w:p w14:paraId="36EE7F33" w14:textId="77777777" w:rsidR="008144C5" w:rsidRPr="00EB7B5F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C67AFA" w14:textId="77777777" w:rsidR="00177FAF" w:rsidRPr="00EB7B5F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B5F">
        <w:rPr>
          <w:rFonts w:ascii="Times New Roman" w:hAnsi="Times New Roman" w:cs="Times New Roman"/>
          <w:b/>
          <w:w w:val="110"/>
          <w:sz w:val="24"/>
          <w:szCs w:val="24"/>
        </w:rPr>
        <w:t xml:space="preserve">8.1 </w:t>
      </w:r>
      <w:r w:rsidR="00177FAF" w:rsidRPr="00EB7B5F">
        <w:rPr>
          <w:rFonts w:ascii="Times New Roman" w:hAnsi="Times New Roman" w:cs="Times New Roman"/>
          <w:b/>
          <w:sz w:val="24"/>
          <w:szCs w:val="24"/>
        </w:rPr>
        <w:t xml:space="preserve">Основная литература </w:t>
      </w:r>
    </w:p>
    <w:p w14:paraId="2CA6736A" w14:textId="77777777" w:rsidR="00EB7B5F" w:rsidRPr="00EB7B5F" w:rsidRDefault="00EB7B5F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2407A" w14:textId="77777777" w:rsidR="00691459" w:rsidRPr="00251D90" w:rsidRDefault="00691459" w:rsidP="00691459">
      <w:pPr>
        <w:pStyle w:val="af0"/>
        <w:numPr>
          <w:ilvl w:val="0"/>
          <w:numId w:val="44"/>
        </w:numPr>
        <w:spacing w:line="276" w:lineRule="auto"/>
        <w:ind w:left="0"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251D90">
        <w:rPr>
          <w:rFonts w:ascii="Times New Roman" w:hAnsi="Times New Roman"/>
          <w:sz w:val="24"/>
          <w:szCs w:val="24"/>
        </w:rPr>
        <w:lastRenderedPageBreak/>
        <w:t xml:space="preserve">Экономическая безопасность : учебник для вузов / Л. П. Гончаренко [и др.] ; под общей редакцией Л. П. Гончаренко. — 3-е изд., перераб. и доп. — Москва : Издательство Юрайт, 2024. — 370 с. — (Высшее образование). — ISBN 978-5-534-17279-9. — Текст : электронный // Образовательная платформа Юрайт [сайт]. — URL: </w:t>
      </w:r>
      <w:hyperlink r:id="rId25" w:history="1">
        <w:r w:rsidRPr="0032463D">
          <w:rPr>
            <w:rStyle w:val="ad"/>
            <w:rFonts w:ascii="Times New Roman" w:hAnsi="Times New Roman"/>
            <w:sz w:val="24"/>
            <w:szCs w:val="24"/>
          </w:rPr>
          <w:t>https://urait.ru/bcode/535989</w:t>
        </w:r>
      </w:hyperlink>
      <w:r w:rsidRPr="00251D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5F0885F" w14:textId="77777777" w:rsidR="00691459" w:rsidRPr="00251D90" w:rsidRDefault="00691459" w:rsidP="00691459">
      <w:pPr>
        <w:pStyle w:val="af0"/>
        <w:numPr>
          <w:ilvl w:val="0"/>
          <w:numId w:val="44"/>
        </w:numPr>
        <w:spacing w:line="276" w:lineRule="auto"/>
        <w:ind w:left="0"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304296">
        <w:rPr>
          <w:rFonts w:ascii="Times New Roman" w:hAnsi="Times New Roman"/>
          <w:sz w:val="24"/>
          <w:szCs w:val="24"/>
        </w:rPr>
        <w:t xml:space="preserve">Сергеев, А. А.  Экономическая безопасность предприятия : учебник и практикум для вузов / А. А. Сергеев. — 3-е изд. — Москва : Издательство Юрайт, 2024. — 275 с. — (Высшее образование). — ISBN 978-5-534-14436-9. — Текст : электронный // Образовательная платформа Юрайт [сайт]. — URL: </w:t>
      </w:r>
      <w:hyperlink r:id="rId26" w:history="1">
        <w:r w:rsidRPr="0032463D">
          <w:rPr>
            <w:rStyle w:val="ad"/>
            <w:rFonts w:ascii="Times New Roman" w:hAnsi="Times New Roman"/>
            <w:sz w:val="24"/>
            <w:szCs w:val="24"/>
          </w:rPr>
          <w:t>https://urait.ru/bcode/541083</w:t>
        </w:r>
      </w:hyperlink>
      <w:r w:rsidRPr="00251D90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51D9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57AC8EAF" w14:textId="77777777" w:rsidR="00691459" w:rsidRPr="00251D90" w:rsidRDefault="00691459" w:rsidP="00691459">
      <w:pPr>
        <w:pStyle w:val="af0"/>
        <w:numPr>
          <w:ilvl w:val="0"/>
          <w:numId w:val="44"/>
        </w:numPr>
        <w:spacing w:line="276" w:lineRule="auto"/>
        <w:ind w:left="0"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251D90">
        <w:rPr>
          <w:rFonts w:ascii="Times New Roman" w:hAnsi="Times New Roman"/>
          <w:sz w:val="24"/>
          <w:szCs w:val="24"/>
        </w:rPr>
        <w:t xml:space="preserve">Бабурина, О. Н.  Экономическая безопасность : учебник и практикум для вузов / О. Н. Бабурина. — 2-е изд., перераб. и доп. — Москва : Издательство Юрайт, 2024. — 393 с. — (Высшее образование). — ISBN 978-5-534-18224-8. — Текст : электронный // Образовательная платформа Юрайт [сайт]. — URL: </w:t>
      </w:r>
      <w:hyperlink r:id="rId27" w:history="1">
        <w:r w:rsidRPr="0032463D">
          <w:rPr>
            <w:rStyle w:val="ad"/>
            <w:rFonts w:ascii="Times New Roman" w:hAnsi="Times New Roman"/>
            <w:sz w:val="24"/>
            <w:szCs w:val="24"/>
          </w:rPr>
          <w:t>https://urait.ru/bcode/534564</w:t>
        </w:r>
      </w:hyperlink>
      <w:r w:rsidRPr="00251D90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51D9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28420B4A" w14:textId="77777777" w:rsidR="0043028C" w:rsidRPr="00EB7B5F" w:rsidRDefault="0043028C" w:rsidP="00691459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43B022" w14:textId="4EDDF6E2" w:rsidR="00177FAF" w:rsidRPr="00EB7B5F" w:rsidRDefault="00177FAF" w:rsidP="00691459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B5F">
        <w:rPr>
          <w:rFonts w:ascii="Times New Roman" w:hAnsi="Times New Roman" w:cs="Times New Roman"/>
          <w:b/>
          <w:sz w:val="24"/>
          <w:szCs w:val="24"/>
        </w:rPr>
        <w:t xml:space="preserve">8.2 Дополнительная литература </w:t>
      </w:r>
    </w:p>
    <w:p w14:paraId="08A6818D" w14:textId="77777777" w:rsidR="00EB7B5F" w:rsidRPr="00EB7B5F" w:rsidRDefault="00EB7B5F" w:rsidP="00691459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DBFC0" w14:textId="77777777" w:rsidR="00691459" w:rsidRPr="00251D90" w:rsidRDefault="00691459" w:rsidP="00691459">
      <w:pPr>
        <w:pStyle w:val="af0"/>
        <w:numPr>
          <w:ilvl w:val="0"/>
          <w:numId w:val="45"/>
        </w:numPr>
        <w:spacing w:line="276" w:lineRule="auto"/>
        <w:ind w:left="0"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304296">
        <w:rPr>
          <w:rFonts w:ascii="Times New Roman" w:hAnsi="Times New Roman"/>
          <w:sz w:val="24"/>
          <w:szCs w:val="24"/>
        </w:rPr>
        <w:t xml:space="preserve">Меркулова, Е. Ю.  Общая экономическая безопасность : учебник и практикум для вузов / Е. Ю. Меркулова. — 2-е изд., перераб. и доп. — Москва : Издательство Юрайт, 2024. — 528 с. — (Высшее образование). — ISBN 978-5-534-16403-9. — Текст : электронный // Образовательная платформа Юрайт [сайт]. — URL: </w:t>
      </w:r>
      <w:hyperlink r:id="rId28" w:history="1">
        <w:r w:rsidRPr="0032463D">
          <w:rPr>
            <w:rStyle w:val="ad"/>
            <w:rFonts w:ascii="Times New Roman" w:hAnsi="Times New Roman"/>
            <w:sz w:val="24"/>
            <w:szCs w:val="24"/>
          </w:rPr>
          <w:t>https://urait.ru/bcode/543914</w:t>
        </w:r>
      </w:hyperlink>
      <w:r w:rsidRPr="00251D90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51D9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6B51D45B" w14:textId="77777777" w:rsidR="00691459" w:rsidRPr="00251D90" w:rsidRDefault="00691459" w:rsidP="00691459">
      <w:pPr>
        <w:pStyle w:val="af0"/>
        <w:numPr>
          <w:ilvl w:val="0"/>
          <w:numId w:val="45"/>
        </w:numPr>
        <w:spacing w:line="276" w:lineRule="auto"/>
        <w:ind w:left="0"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E008E8">
        <w:rPr>
          <w:rFonts w:ascii="Times New Roman" w:hAnsi="Times New Roman"/>
          <w:sz w:val="24"/>
          <w:szCs w:val="24"/>
        </w:rPr>
        <w:t xml:space="preserve">Белый, Е. М.  Введение в специальность: экономическая безопасность : учебное пособие для вузов / Е. М. Белый, И. Б. Романова, Е. В. Рожкова. — 2-е изд., перераб. и доп. — Москва : Издательство Юрайт, 2024. — 148 с. — (Высшее образование). — ISBN 978-5-534-17211-9. — Текст : электронный // Образовательная платформа Юрайт [сайт]. — URL: </w:t>
      </w:r>
      <w:hyperlink r:id="rId29" w:history="1">
        <w:r w:rsidRPr="0032463D">
          <w:rPr>
            <w:rStyle w:val="ad"/>
            <w:rFonts w:ascii="Times New Roman" w:hAnsi="Times New Roman"/>
            <w:sz w:val="24"/>
            <w:szCs w:val="24"/>
          </w:rPr>
          <w:t>https://urait.ru/bcode/543844</w:t>
        </w:r>
      </w:hyperlink>
      <w:r w:rsidRPr="00E008E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4575B2A" w14:textId="77777777" w:rsidR="00691459" w:rsidRDefault="00691459" w:rsidP="00691459">
      <w:pPr>
        <w:pStyle w:val="af0"/>
        <w:numPr>
          <w:ilvl w:val="0"/>
          <w:numId w:val="45"/>
        </w:numPr>
        <w:spacing w:line="276" w:lineRule="auto"/>
        <w:ind w:left="0"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251D90">
        <w:rPr>
          <w:rFonts w:ascii="Times New Roman" w:hAnsi="Times New Roman"/>
          <w:sz w:val="24"/>
          <w:szCs w:val="24"/>
        </w:rPr>
        <w:t xml:space="preserve">Валько, Д. В.  Экономическая безопасность : учебное пособие для вузов / Д. В. Валько. — Москва : Издательство Юрайт, 2024. — 150 с. — (Высшее образование). — ISBN 978-5-534-10627-5. — Текст : электронный // Образовательная платформа Юрайт [сайт]. — URL: </w:t>
      </w:r>
      <w:hyperlink r:id="rId30" w:history="1">
        <w:r w:rsidRPr="0032463D">
          <w:rPr>
            <w:rStyle w:val="ad"/>
            <w:rFonts w:ascii="Times New Roman" w:hAnsi="Times New Roman"/>
            <w:sz w:val="24"/>
            <w:szCs w:val="24"/>
          </w:rPr>
          <w:t>https://urait.ru/bcode/542200</w:t>
        </w:r>
      </w:hyperlink>
      <w:r w:rsidRPr="00251D90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51D9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F5A9B17" w14:textId="265118D3" w:rsidR="00150C85" w:rsidRPr="00691459" w:rsidRDefault="00691459" w:rsidP="00691459">
      <w:pPr>
        <w:pStyle w:val="af0"/>
        <w:numPr>
          <w:ilvl w:val="0"/>
          <w:numId w:val="45"/>
        </w:numPr>
        <w:spacing w:line="276" w:lineRule="auto"/>
        <w:ind w:left="0" w:firstLine="426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2" w:name="_GoBack"/>
      <w:bookmarkEnd w:id="2"/>
      <w:r w:rsidRPr="00691459">
        <w:rPr>
          <w:rFonts w:ascii="Times New Roman" w:hAnsi="Times New Roman"/>
          <w:sz w:val="24"/>
          <w:szCs w:val="24"/>
        </w:rPr>
        <w:t xml:space="preserve">Уразгалиев, В. Ш.  Экономическая безопасность : учебник и практикум для вузов / В. Ш. Уразгалиев. — 2-е изд., перераб. и доп. — Москва : Издательство Юрайт, 2024. — 725 с. — (Высшее образование). — ISBN 978-5-534-09982-9. — Текст : электронный // Образовательная платформа Юрайт [сайт]. — URL: </w:t>
      </w:r>
      <w:hyperlink r:id="rId31" w:history="1">
        <w:r w:rsidRPr="00691459">
          <w:rPr>
            <w:rStyle w:val="ad"/>
            <w:rFonts w:ascii="Times New Roman" w:hAnsi="Times New Roman"/>
            <w:sz w:val="24"/>
            <w:szCs w:val="24"/>
          </w:rPr>
          <w:t>https://urait.ru/bcode/536490</w:t>
        </w:r>
      </w:hyperlink>
      <w:r w:rsidRPr="00691459">
        <w:rPr>
          <w:rFonts w:ascii="Times New Roman" w:hAnsi="Times New Roman"/>
          <w:color w:val="FF0000"/>
          <w:sz w:val="24"/>
          <w:szCs w:val="24"/>
        </w:rPr>
        <w:t>.</w:t>
      </w:r>
    </w:p>
    <w:p w14:paraId="4457D350" w14:textId="77777777" w:rsidR="00691459" w:rsidRPr="00EB7B5F" w:rsidRDefault="00691459" w:rsidP="00691459">
      <w:pPr>
        <w:tabs>
          <w:tab w:val="left" w:pos="851"/>
          <w:tab w:val="left" w:pos="1134"/>
        </w:tabs>
        <w:ind w:right="-2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A6FB4" w14:textId="77777777" w:rsidR="0043028C" w:rsidRPr="00EB7B5F" w:rsidRDefault="0043028C" w:rsidP="000A6B89">
      <w:pPr>
        <w:tabs>
          <w:tab w:val="left" w:pos="851"/>
          <w:tab w:val="left" w:pos="1134"/>
        </w:tabs>
        <w:ind w:right="-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B5F">
        <w:rPr>
          <w:rFonts w:ascii="Times New Roman" w:hAnsi="Times New Roman" w:cs="Times New Roman"/>
          <w:b/>
          <w:sz w:val="24"/>
          <w:szCs w:val="24"/>
        </w:rPr>
        <w:t>8.3 Профессиональные базы данных и информационные справочные системы</w:t>
      </w:r>
    </w:p>
    <w:p w14:paraId="76C4C21B" w14:textId="77777777" w:rsidR="00EB7B5F" w:rsidRPr="00EB7B5F" w:rsidRDefault="00EB7B5F" w:rsidP="000A6B89">
      <w:pPr>
        <w:tabs>
          <w:tab w:val="left" w:pos="851"/>
          <w:tab w:val="left" w:pos="1134"/>
        </w:tabs>
        <w:ind w:right="-2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C2002" w14:textId="77777777" w:rsidR="0043028C" w:rsidRPr="00EB7B5F" w:rsidRDefault="0043028C" w:rsidP="000A6B89">
      <w:pPr>
        <w:pStyle w:val="a7"/>
        <w:widowControl/>
        <w:numPr>
          <w:ilvl w:val="0"/>
          <w:numId w:val="42"/>
        </w:numPr>
        <w:tabs>
          <w:tab w:val="left" w:pos="142"/>
          <w:tab w:val="left" w:pos="851"/>
          <w:tab w:val="left" w:pos="1134"/>
        </w:tabs>
        <w:autoSpaceDE/>
        <w:autoSpaceDN/>
        <w:ind w:left="0" w:right="-2" w:firstLine="426"/>
        <w:contextualSpacing/>
        <w:jc w:val="both"/>
        <w:rPr>
          <w:rStyle w:val="ad"/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Электронная библиотека КузГТУ </w:t>
      </w:r>
      <w:hyperlink r:id="rId32" w:history="1">
        <w:r w:rsidRPr="00EB7B5F">
          <w:rPr>
            <w:rStyle w:val="ad"/>
            <w:rFonts w:ascii="Times New Roman" w:hAnsi="Times New Roman" w:cs="Times New Roman"/>
            <w:sz w:val="24"/>
            <w:szCs w:val="24"/>
          </w:rPr>
          <w:t>https://elib.kuzstu.ru/</w:t>
        </w:r>
      </w:hyperlink>
    </w:p>
    <w:p w14:paraId="4CB4E1D7" w14:textId="77777777" w:rsidR="0043028C" w:rsidRPr="00EB7B5F" w:rsidRDefault="0043028C" w:rsidP="000A6B89">
      <w:pPr>
        <w:pStyle w:val="a7"/>
        <w:widowControl/>
        <w:numPr>
          <w:ilvl w:val="0"/>
          <w:numId w:val="42"/>
        </w:numPr>
        <w:tabs>
          <w:tab w:val="left" w:pos="142"/>
          <w:tab w:val="left" w:pos="851"/>
          <w:tab w:val="left" w:pos="1134"/>
        </w:tabs>
        <w:autoSpaceDE/>
        <w:autoSpaceDN/>
        <w:ind w:left="0" w:right="-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Электронная библиотечная система «Лань» </w:t>
      </w:r>
      <w:hyperlink r:id="rId33" w:history="1">
        <w:r w:rsidRPr="00EB7B5F">
          <w:rPr>
            <w:rStyle w:val="ad"/>
            <w:rFonts w:ascii="Times New Roman" w:hAnsi="Times New Roman" w:cs="Times New Roman"/>
            <w:sz w:val="24"/>
            <w:szCs w:val="24"/>
          </w:rPr>
          <w:t>http://e.lanbook.com</w:t>
        </w:r>
      </w:hyperlink>
    </w:p>
    <w:p w14:paraId="4DAB11EC" w14:textId="77777777" w:rsidR="0043028C" w:rsidRPr="00EB7B5F" w:rsidRDefault="0043028C" w:rsidP="000A6B89">
      <w:pPr>
        <w:pStyle w:val="a7"/>
        <w:widowControl/>
        <w:numPr>
          <w:ilvl w:val="0"/>
          <w:numId w:val="42"/>
        </w:numPr>
        <w:tabs>
          <w:tab w:val="left" w:pos="142"/>
          <w:tab w:val="left" w:pos="851"/>
          <w:tab w:val="left" w:pos="1134"/>
        </w:tabs>
        <w:autoSpaceDE/>
        <w:autoSpaceDN/>
        <w:ind w:left="0" w:right="-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Электронная библиотечная система «Юрайт» </w:t>
      </w:r>
      <w:hyperlink r:id="rId34" w:history="1">
        <w:r w:rsidRPr="00EB7B5F">
          <w:rPr>
            <w:rStyle w:val="ad"/>
            <w:rFonts w:ascii="Times New Roman" w:hAnsi="Times New Roman" w:cs="Times New Roman"/>
            <w:sz w:val="24"/>
            <w:szCs w:val="24"/>
          </w:rPr>
          <w:t>https://urait.ru/</w:t>
        </w:r>
      </w:hyperlink>
    </w:p>
    <w:p w14:paraId="36DB6E3D" w14:textId="77777777" w:rsidR="0043028C" w:rsidRPr="00EB7B5F" w:rsidRDefault="0043028C" w:rsidP="000A6B89">
      <w:pPr>
        <w:pStyle w:val="a7"/>
        <w:widowControl/>
        <w:numPr>
          <w:ilvl w:val="0"/>
          <w:numId w:val="42"/>
        </w:numPr>
        <w:tabs>
          <w:tab w:val="left" w:pos="142"/>
          <w:tab w:val="left" w:pos="851"/>
          <w:tab w:val="left" w:pos="1134"/>
        </w:tabs>
        <w:autoSpaceDE/>
        <w:autoSpaceDN/>
        <w:ind w:left="0" w:right="-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Научная электронная библиотека eLIBRARY.RU </w:t>
      </w:r>
      <w:hyperlink r:id="rId35" w:history="1">
        <w:r w:rsidRPr="00EB7B5F">
          <w:rPr>
            <w:rStyle w:val="ad"/>
            <w:rFonts w:ascii="Times New Roman" w:hAnsi="Times New Roman" w:cs="Times New Roman"/>
            <w:sz w:val="24"/>
            <w:szCs w:val="24"/>
          </w:rPr>
          <w:t>https://elibrary.ru/defaultx.asp?</w:t>
        </w:r>
      </w:hyperlink>
      <w:r w:rsidRPr="00EB7B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20FC65" w14:textId="77777777" w:rsidR="0043028C" w:rsidRPr="00EB7B5F" w:rsidRDefault="0043028C" w:rsidP="000A6B89">
      <w:pPr>
        <w:tabs>
          <w:tab w:val="left" w:pos="851"/>
          <w:tab w:val="left" w:pos="1006"/>
          <w:tab w:val="left" w:pos="1134"/>
        </w:tabs>
        <w:ind w:right="-2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F6730" w14:textId="77777777" w:rsidR="0043028C" w:rsidRPr="00EB7B5F" w:rsidRDefault="0043028C" w:rsidP="000A6B89">
      <w:pPr>
        <w:tabs>
          <w:tab w:val="left" w:pos="851"/>
          <w:tab w:val="left" w:pos="1006"/>
          <w:tab w:val="left" w:pos="1134"/>
        </w:tabs>
        <w:ind w:right="-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B5F">
        <w:rPr>
          <w:rFonts w:ascii="Times New Roman" w:hAnsi="Times New Roman" w:cs="Times New Roman"/>
          <w:b/>
          <w:sz w:val="24"/>
          <w:szCs w:val="24"/>
        </w:rPr>
        <w:t>8.4 Ресурсы информационно-телекоммуникационной сети «Интернет»</w:t>
      </w:r>
    </w:p>
    <w:p w14:paraId="75577560" w14:textId="77777777" w:rsidR="00EB7B5F" w:rsidRPr="00EB7B5F" w:rsidRDefault="00EB7B5F" w:rsidP="000A6B89">
      <w:pPr>
        <w:tabs>
          <w:tab w:val="left" w:pos="851"/>
          <w:tab w:val="left" w:pos="1006"/>
          <w:tab w:val="left" w:pos="1134"/>
        </w:tabs>
        <w:ind w:right="-2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A674A1" w14:textId="77777777" w:rsidR="0043028C" w:rsidRPr="00EB7B5F" w:rsidRDefault="0043028C" w:rsidP="000A6B89">
      <w:pPr>
        <w:widowControl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autoSpaceDE/>
        <w:autoSpaceDN/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36" w:history="1">
        <w:r w:rsidRPr="00EB7B5F">
          <w:rPr>
            <w:rStyle w:val="ad"/>
            <w:rFonts w:ascii="Times New Roman" w:hAnsi="Times New Roman" w:cs="Times New Roman"/>
            <w:sz w:val="24"/>
            <w:szCs w:val="24"/>
          </w:rPr>
          <w:t>https://kuzstu.ru/</w:t>
        </w:r>
      </w:hyperlink>
      <w:r w:rsidRPr="00EB7B5F">
        <w:rPr>
          <w:rFonts w:ascii="Times New Roman" w:hAnsi="Times New Roman" w:cs="Times New Roman"/>
          <w:sz w:val="24"/>
          <w:szCs w:val="24"/>
        </w:rPr>
        <w:t>.</w:t>
      </w:r>
    </w:p>
    <w:p w14:paraId="29D51650" w14:textId="77777777" w:rsidR="0043028C" w:rsidRPr="00EB7B5F" w:rsidRDefault="0043028C" w:rsidP="000A6B89">
      <w:pPr>
        <w:widowControl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autoSpaceDE/>
        <w:autoSpaceDN/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Официальный сайт филиала КузГТУ в г. Белово. Режим доступа:  </w:t>
      </w:r>
      <w:hyperlink r:id="rId37" w:history="1">
        <w:r w:rsidRPr="00EB7B5F">
          <w:rPr>
            <w:rStyle w:val="ad"/>
            <w:rFonts w:ascii="Times New Roman" w:hAnsi="Times New Roman" w:cs="Times New Roman"/>
            <w:sz w:val="24"/>
            <w:szCs w:val="24"/>
          </w:rPr>
          <w:t>http://belovokyzgty.ru/</w:t>
        </w:r>
      </w:hyperlink>
      <w:r w:rsidRPr="00EB7B5F">
        <w:rPr>
          <w:rFonts w:ascii="Times New Roman" w:hAnsi="Times New Roman" w:cs="Times New Roman"/>
          <w:sz w:val="24"/>
          <w:szCs w:val="24"/>
        </w:rPr>
        <w:t>.</w:t>
      </w:r>
    </w:p>
    <w:p w14:paraId="5D59F054" w14:textId="7F4F0BFD" w:rsidR="0043028C" w:rsidRPr="00EB7B5F" w:rsidRDefault="0043028C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 xml:space="preserve">Электронная информационно-образовательная среда филиала КузГТУ в г. Белово.  Режим доступа:  </w:t>
      </w:r>
      <w:hyperlink r:id="rId38" w:history="1">
        <w:r w:rsidRPr="00EB7B5F">
          <w:rPr>
            <w:rStyle w:val="ad"/>
            <w:rFonts w:ascii="Times New Roman" w:hAnsi="Times New Roman" w:cs="Times New Roman"/>
            <w:sz w:val="24"/>
            <w:szCs w:val="24"/>
          </w:rPr>
          <w:t>http://eоs.belovokyzgty.ru/</w:t>
        </w:r>
      </w:hyperlink>
    </w:p>
    <w:p w14:paraId="04D776BB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Администрации г. Белово - </w:t>
      </w:r>
      <w:hyperlink r:id="rId39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https://www.belovo42.ru/</w:t>
        </w:r>
      </w:hyperlink>
    </w:p>
    <w:p w14:paraId="1E20B0CF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Администрации Кемеровской области - </w:t>
      </w:r>
      <w:hyperlink r:id="rId40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https://ako.ru/</w:t>
        </w:r>
      </w:hyperlink>
    </w:p>
    <w:p w14:paraId="53C46E9B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АО «Кузбассразрезуголь» - </w:t>
      </w:r>
      <w:hyperlink r:id="rId41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http://www.kru.ru/ru/</w:t>
        </w:r>
      </w:hyperlink>
    </w:p>
    <w:p w14:paraId="5AAADB4A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lastRenderedPageBreak/>
        <w:t xml:space="preserve">Официальный сайт АО «Сибирская угольная энергетическая компания» - </w:t>
      </w:r>
      <w:hyperlink r:id="rId42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http://www.suek.ru/</w:t>
        </w:r>
      </w:hyperlink>
    </w:p>
    <w:p w14:paraId="7F4A310C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Беловского муниципального района </w:t>
      </w:r>
      <w:hyperlink r:id="rId43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http://www.belovorn.ru/</w:t>
        </w:r>
      </w:hyperlink>
    </w:p>
    <w:p w14:paraId="19DEF799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ГУ МВД России по Кемеровской области </w:t>
      </w:r>
      <w:hyperlink r:id="rId44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https://42.мвд.рф/</w:t>
        </w:r>
      </w:hyperlink>
    </w:p>
    <w:p w14:paraId="35E37FE9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Интерфакс – Центр раскрытия корпоративной информации. </w:t>
      </w:r>
      <w:hyperlink r:id="rId45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https://www.e-disclosure.ru/</w:t>
        </w:r>
      </w:hyperlink>
    </w:p>
    <w:p w14:paraId="7DF832AD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ПАО Сбербанк </w:t>
      </w:r>
      <w:hyperlink r:id="rId46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https://www.sberbank.ru</w:t>
        </w:r>
      </w:hyperlink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41ECFF7E" w14:textId="58729892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Правительства РФ </w:t>
      </w:r>
      <w:hyperlink r:id="rId47" w:history="1">
        <w:r w:rsidR="0043028C" w:rsidRPr="00EB7B5F">
          <w:rPr>
            <w:rStyle w:val="ad"/>
            <w:rFonts w:ascii="Times New Roman" w:hAnsi="Times New Roman" w:cs="Times New Roman"/>
            <w:spacing w:val="7"/>
            <w:w w:val="105"/>
            <w:sz w:val="24"/>
            <w:szCs w:val="24"/>
          </w:rPr>
          <w:t>http://government.ru/</w:t>
        </w:r>
      </w:hyperlink>
    </w:p>
    <w:p w14:paraId="6165FBF0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Управления Федеральной антимонопольной службы по Кемеровской области </w:t>
      </w:r>
      <w:hyperlink r:id="rId48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http://www.kemerovo.fas.gov.ru</w:t>
        </w:r>
      </w:hyperlink>
    </w:p>
    <w:p w14:paraId="1DF33175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Управления Федеральной службы судебных приставов по Кемеровской области </w:t>
      </w:r>
      <w:hyperlink r:id="rId49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http://r42.fssprus.ru</w:t>
        </w:r>
      </w:hyperlink>
    </w:p>
    <w:p w14:paraId="5CD248A9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Федеральной налоговой службы </w:t>
      </w:r>
      <w:hyperlink r:id="rId50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https://www.nalog.ru</w:t>
        </w:r>
      </w:hyperlink>
    </w:p>
    <w:p w14:paraId="3F79FFF3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Федеральной службы государственной статистики </w:t>
      </w:r>
      <w:hyperlink r:id="rId51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http://www.gks.ru</w:t>
        </w:r>
      </w:hyperlink>
    </w:p>
    <w:p w14:paraId="1F4457F1" w14:textId="77777777" w:rsidR="0043028C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Официальный сайт Центрального банка РФ </w:t>
      </w:r>
      <w:hyperlink r:id="rId52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https://www.cbr.ru</w:t>
        </w:r>
      </w:hyperlink>
    </w:p>
    <w:p w14:paraId="3FAB566E" w14:textId="1BEE8009" w:rsidR="00C35916" w:rsidRPr="00EB7B5F" w:rsidRDefault="00C35916" w:rsidP="000A6B89">
      <w:pPr>
        <w:pStyle w:val="a7"/>
        <w:numPr>
          <w:ilvl w:val="0"/>
          <w:numId w:val="43"/>
        </w:numPr>
        <w:tabs>
          <w:tab w:val="left" w:pos="142"/>
          <w:tab w:val="left" w:pos="709"/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Портал государственных услуг РФ </w:t>
      </w:r>
      <w:hyperlink r:id="rId53" w:history="1">
        <w:r w:rsidRPr="00EB7B5F">
          <w:rPr>
            <w:rStyle w:val="ad"/>
            <w:rFonts w:ascii="Times New Roman" w:hAnsi="Times New Roman" w:cs="Times New Roman"/>
            <w:color w:val="auto"/>
            <w:spacing w:val="7"/>
            <w:w w:val="105"/>
            <w:sz w:val="24"/>
            <w:szCs w:val="24"/>
          </w:rPr>
          <w:t>https://www.gosuslugi.ru/category</w:t>
        </w:r>
      </w:hyperlink>
      <w:r w:rsidRPr="00EB7B5F">
        <w:rPr>
          <w:rFonts w:ascii="Times New Roman" w:hAnsi="Times New Roman" w:cs="Times New Roman"/>
          <w:spacing w:val="7"/>
          <w:w w:val="105"/>
          <w:sz w:val="24"/>
          <w:szCs w:val="24"/>
        </w:rPr>
        <w:t>.</w:t>
      </w:r>
    </w:p>
    <w:p w14:paraId="4667A63C" w14:textId="77777777" w:rsidR="00C35916" w:rsidRPr="00EB7B5F" w:rsidRDefault="00C35916" w:rsidP="000A6B89">
      <w:pPr>
        <w:tabs>
          <w:tab w:val="left" w:pos="709"/>
          <w:tab w:val="left" w:pos="851"/>
        </w:tabs>
        <w:ind w:right="-2" w:firstLine="426"/>
        <w:jc w:val="both"/>
        <w:rPr>
          <w:rFonts w:ascii="Times New Roman" w:hAnsi="Times New Roman" w:cs="Times New Roman"/>
          <w:spacing w:val="7"/>
          <w:w w:val="105"/>
          <w:sz w:val="24"/>
          <w:szCs w:val="24"/>
        </w:rPr>
      </w:pPr>
    </w:p>
    <w:p w14:paraId="0C34B0D6" w14:textId="5B424402" w:rsidR="008144C5" w:rsidRPr="00EB7B5F" w:rsidRDefault="00D93572" w:rsidP="000A6B89">
      <w:pPr>
        <w:tabs>
          <w:tab w:val="left" w:pos="851"/>
          <w:tab w:val="left" w:pos="883"/>
        </w:tabs>
        <w:ind w:right="-2" w:firstLine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5"/>
          <w:w w:val="110"/>
          <w:sz w:val="24"/>
          <w:szCs w:val="24"/>
        </w:rPr>
        <w:t>9</w:t>
      </w:r>
      <w:r w:rsidR="008144C5" w:rsidRPr="00EB7B5F">
        <w:rPr>
          <w:rFonts w:ascii="Times New Roman" w:hAnsi="Times New Roman" w:cs="Times New Roman"/>
          <w:b/>
          <w:bCs/>
          <w:spacing w:val="5"/>
          <w:w w:val="110"/>
          <w:sz w:val="24"/>
          <w:szCs w:val="24"/>
        </w:rPr>
        <w:t xml:space="preserve"> Перечень информационных технологий, используемых </w:t>
      </w:r>
      <w:r w:rsidR="008144C5" w:rsidRPr="00EB7B5F">
        <w:rPr>
          <w:rFonts w:ascii="Times New Roman" w:hAnsi="Times New Roman" w:cs="Times New Roman"/>
          <w:b/>
          <w:bCs/>
          <w:spacing w:val="4"/>
          <w:w w:val="110"/>
          <w:sz w:val="24"/>
          <w:szCs w:val="24"/>
        </w:rPr>
        <w:t xml:space="preserve">при </w:t>
      </w:r>
      <w:r w:rsidR="008144C5" w:rsidRPr="00EB7B5F">
        <w:rPr>
          <w:rFonts w:ascii="Times New Roman" w:hAnsi="Times New Roman" w:cs="Times New Roman"/>
          <w:b/>
          <w:bCs/>
          <w:spacing w:val="5"/>
          <w:w w:val="110"/>
          <w:sz w:val="24"/>
          <w:szCs w:val="24"/>
        </w:rPr>
        <w:t xml:space="preserve">проведении </w:t>
      </w:r>
      <w:r w:rsidR="008144C5" w:rsidRPr="00EB7B5F">
        <w:rPr>
          <w:rFonts w:ascii="Times New Roman" w:hAnsi="Times New Roman" w:cs="Times New Roman"/>
          <w:b/>
          <w:bCs/>
          <w:spacing w:val="6"/>
          <w:w w:val="110"/>
          <w:sz w:val="24"/>
          <w:szCs w:val="24"/>
        </w:rPr>
        <w:t xml:space="preserve">практики, </w:t>
      </w:r>
      <w:r w:rsidR="008144C5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включая</w:t>
      </w:r>
      <w:r w:rsidR="008144C5" w:rsidRPr="00EB7B5F">
        <w:rPr>
          <w:rFonts w:ascii="Times New Roman" w:hAnsi="Times New Roman" w:cs="Times New Roman"/>
          <w:b/>
          <w:bCs/>
          <w:spacing w:val="-7"/>
          <w:w w:val="110"/>
          <w:sz w:val="24"/>
          <w:szCs w:val="24"/>
        </w:rPr>
        <w:t xml:space="preserve"> </w:t>
      </w:r>
      <w:r w:rsidR="008144C5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перечень</w:t>
      </w:r>
      <w:r w:rsidR="008144C5" w:rsidRPr="00EB7B5F">
        <w:rPr>
          <w:rFonts w:ascii="Times New Roman" w:hAnsi="Times New Roman" w:cs="Times New Roman"/>
          <w:b/>
          <w:bCs/>
          <w:spacing w:val="-6"/>
          <w:w w:val="110"/>
          <w:sz w:val="24"/>
          <w:szCs w:val="24"/>
        </w:rPr>
        <w:t xml:space="preserve"> </w:t>
      </w:r>
      <w:r w:rsidR="008144C5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программного</w:t>
      </w:r>
      <w:r w:rsidR="008144C5" w:rsidRPr="00EB7B5F">
        <w:rPr>
          <w:rFonts w:ascii="Times New Roman" w:hAnsi="Times New Roman" w:cs="Times New Roman"/>
          <w:b/>
          <w:bCs/>
          <w:spacing w:val="-6"/>
          <w:w w:val="110"/>
          <w:sz w:val="24"/>
          <w:szCs w:val="24"/>
        </w:rPr>
        <w:t xml:space="preserve"> </w:t>
      </w:r>
      <w:r w:rsidR="008144C5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обеспечения</w:t>
      </w:r>
      <w:r w:rsidR="008144C5" w:rsidRPr="00EB7B5F">
        <w:rPr>
          <w:rFonts w:ascii="Times New Roman" w:hAnsi="Times New Roman" w:cs="Times New Roman"/>
          <w:b/>
          <w:bCs/>
          <w:spacing w:val="-7"/>
          <w:w w:val="110"/>
          <w:sz w:val="24"/>
          <w:szCs w:val="24"/>
        </w:rPr>
        <w:t xml:space="preserve"> </w:t>
      </w:r>
      <w:r w:rsidR="008144C5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и</w:t>
      </w:r>
      <w:r w:rsidR="008144C5" w:rsidRPr="00EB7B5F">
        <w:rPr>
          <w:rFonts w:ascii="Times New Roman" w:hAnsi="Times New Roman" w:cs="Times New Roman"/>
          <w:b/>
          <w:bCs/>
          <w:spacing w:val="-7"/>
          <w:w w:val="110"/>
          <w:sz w:val="24"/>
          <w:szCs w:val="24"/>
        </w:rPr>
        <w:t xml:space="preserve"> </w:t>
      </w:r>
      <w:r w:rsidR="008144C5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информационных</w:t>
      </w:r>
      <w:r w:rsidR="008144C5" w:rsidRPr="00EB7B5F">
        <w:rPr>
          <w:rFonts w:ascii="Times New Roman" w:hAnsi="Times New Roman" w:cs="Times New Roman"/>
          <w:b/>
          <w:bCs/>
          <w:spacing w:val="-7"/>
          <w:w w:val="110"/>
          <w:sz w:val="24"/>
          <w:szCs w:val="24"/>
        </w:rPr>
        <w:t xml:space="preserve"> </w:t>
      </w:r>
      <w:r w:rsidR="008144C5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справочных</w:t>
      </w:r>
      <w:r w:rsidR="008144C5" w:rsidRPr="00EB7B5F">
        <w:rPr>
          <w:rFonts w:ascii="Times New Roman" w:hAnsi="Times New Roman" w:cs="Times New Roman"/>
          <w:b/>
          <w:bCs/>
          <w:spacing w:val="-7"/>
          <w:w w:val="110"/>
          <w:sz w:val="24"/>
          <w:szCs w:val="24"/>
        </w:rPr>
        <w:t xml:space="preserve"> </w:t>
      </w:r>
      <w:r w:rsidR="008144C5" w:rsidRPr="00EB7B5F">
        <w:rPr>
          <w:rFonts w:ascii="Times New Roman" w:hAnsi="Times New Roman" w:cs="Times New Roman"/>
          <w:b/>
          <w:bCs/>
          <w:w w:val="110"/>
          <w:sz w:val="24"/>
          <w:szCs w:val="24"/>
        </w:rPr>
        <w:t>систем</w:t>
      </w:r>
    </w:p>
    <w:p w14:paraId="373ECF8C" w14:textId="77777777" w:rsidR="00EB7B5F" w:rsidRPr="00EB7B5F" w:rsidRDefault="00EB7B5F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6DDBD4DF" w14:textId="77777777" w:rsidR="008144C5" w:rsidRPr="00EB7B5F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При проведении практики может использоваться следующее программное обеспечение:</w:t>
      </w:r>
    </w:p>
    <w:p w14:paraId="258260FB" w14:textId="77777777" w:rsidR="008144C5" w:rsidRPr="00EB7B5F" w:rsidRDefault="008144C5" w:rsidP="000A6B89">
      <w:pPr>
        <w:numPr>
          <w:ilvl w:val="0"/>
          <w:numId w:val="9"/>
        </w:numPr>
        <w:tabs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Libre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Office</w:t>
      </w:r>
    </w:p>
    <w:p w14:paraId="15CF3B4D" w14:textId="77777777" w:rsidR="008144C5" w:rsidRPr="00EB7B5F" w:rsidRDefault="008144C5" w:rsidP="000A6B89">
      <w:pPr>
        <w:numPr>
          <w:ilvl w:val="0"/>
          <w:numId w:val="9"/>
        </w:numPr>
        <w:tabs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Mozilla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Firefox</w:t>
      </w:r>
    </w:p>
    <w:p w14:paraId="4A22C2B4" w14:textId="77777777" w:rsidR="008144C5" w:rsidRPr="00EB7B5F" w:rsidRDefault="008144C5" w:rsidP="000A6B89">
      <w:pPr>
        <w:numPr>
          <w:ilvl w:val="0"/>
          <w:numId w:val="9"/>
        </w:numPr>
        <w:tabs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Google</w:t>
      </w:r>
      <w:r w:rsidRPr="00EB7B5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Chrome</w:t>
      </w:r>
    </w:p>
    <w:p w14:paraId="3294430A" w14:textId="77777777" w:rsidR="008144C5" w:rsidRPr="00EB7B5F" w:rsidRDefault="008144C5" w:rsidP="000A6B89">
      <w:pPr>
        <w:numPr>
          <w:ilvl w:val="0"/>
          <w:numId w:val="9"/>
        </w:numPr>
        <w:tabs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w w:val="105"/>
          <w:sz w:val="24"/>
          <w:szCs w:val="24"/>
        </w:rPr>
        <w:t>Opera</w:t>
      </w:r>
    </w:p>
    <w:p w14:paraId="7CDCB3B1" w14:textId="77777777" w:rsidR="008144C5" w:rsidRPr="00EB7B5F" w:rsidRDefault="008144C5" w:rsidP="000A6B89">
      <w:pPr>
        <w:numPr>
          <w:ilvl w:val="0"/>
          <w:numId w:val="9"/>
        </w:numPr>
        <w:tabs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>Yandex</w:t>
      </w:r>
    </w:p>
    <w:p w14:paraId="39E67E12" w14:textId="77777777" w:rsidR="008144C5" w:rsidRPr="00EB7B5F" w:rsidRDefault="008144C5" w:rsidP="000A6B89">
      <w:pPr>
        <w:numPr>
          <w:ilvl w:val="0"/>
          <w:numId w:val="9"/>
        </w:numPr>
        <w:tabs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>7-zip</w:t>
      </w:r>
    </w:p>
    <w:p w14:paraId="5A7F3A40" w14:textId="77777777" w:rsidR="008144C5" w:rsidRDefault="008144C5" w:rsidP="000A6B89">
      <w:pPr>
        <w:numPr>
          <w:ilvl w:val="0"/>
          <w:numId w:val="9"/>
        </w:numPr>
        <w:tabs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7B5F">
        <w:rPr>
          <w:rFonts w:ascii="Times New Roman" w:hAnsi="Times New Roman" w:cs="Times New Roman"/>
          <w:sz w:val="24"/>
          <w:szCs w:val="24"/>
        </w:rPr>
        <w:t>Open</w:t>
      </w:r>
      <w:r w:rsidRPr="00EB7B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7B5F">
        <w:rPr>
          <w:rFonts w:ascii="Times New Roman" w:hAnsi="Times New Roman" w:cs="Times New Roman"/>
          <w:sz w:val="24"/>
          <w:szCs w:val="24"/>
        </w:rPr>
        <w:t>Office</w:t>
      </w:r>
    </w:p>
    <w:p w14:paraId="482820FD" w14:textId="2481810B" w:rsidR="0019448F" w:rsidRPr="00EB7B5F" w:rsidRDefault="0019448F" w:rsidP="000A6B89">
      <w:pPr>
        <w:numPr>
          <w:ilvl w:val="0"/>
          <w:numId w:val="9"/>
        </w:numPr>
        <w:tabs>
          <w:tab w:val="left" w:pos="851"/>
        </w:tabs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Доктор Веб</w:t>
      </w:r>
    </w:p>
    <w:p w14:paraId="5DEA8E8D" w14:textId="77777777" w:rsidR="008144C5" w:rsidRPr="00EB7B5F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A6BA73E" w14:textId="323BB92D" w:rsidR="008144C5" w:rsidRPr="00D81395" w:rsidRDefault="00D93572" w:rsidP="000A6B89">
      <w:pPr>
        <w:tabs>
          <w:tab w:val="left" w:pos="851"/>
          <w:tab w:val="left" w:pos="950"/>
        </w:tabs>
        <w:ind w:right="-2" w:firstLine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>10</w:t>
      </w:r>
      <w:r w:rsidR="008144C5"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Описание</w:t>
      </w:r>
      <w:r w:rsidR="008144C5" w:rsidRPr="00D81395">
        <w:rPr>
          <w:rFonts w:ascii="Times New Roman" w:hAnsi="Times New Roman" w:cs="Times New Roman"/>
          <w:b/>
          <w:bCs/>
          <w:spacing w:val="-11"/>
          <w:w w:val="110"/>
          <w:sz w:val="24"/>
          <w:szCs w:val="24"/>
        </w:rPr>
        <w:t xml:space="preserve"> </w:t>
      </w:r>
      <w:r w:rsidR="008144C5"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>материально-технической</w:t>
      </w:r>
      <w:r w:rsidR="008144C5" w:rsidRPr="00D81395">
        <w:rPr>
          <w:rFonts w:ascii="Times New Roman" w:hAnsi="Times New Roman" w:cs="Times New Roman"/>
          <w:b/>
          <w:bCs/>
          <w:spacing w:val="-11"/>
          <w:w w:val="110"/>
          <w:sz w:val="24"/>
          <w:szCs w:val="24"/>
        </w:rPr>
        <w:t xml:space="preserve"> </w:t>
      </w:r>
      <w:r w:rsidR="008144C5"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>базы,</w:t>
      </w:r>
      <w:r w:rsidR="008144C5" w:rsidRPr="00D81395">
        <w:rPr>
          <w:rFonts w:ascii="Times New Roman" w:hAnsi="Times New Roman" w:cs="Times New Roman"/>
          <w:b/>
          <w:bCs/>
          <w:spacing w:val="-10"/>
          <w:w w:val="110"/>
          <w:sz w:val="24"/>
          <w:szCs w:val="24"/>
        </w:rPr>
        <w:t xml:space="preserve"> </w:t>
      </w:r>
      <w:r w:rsidR="008144C5"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>необходимой</w:t>
      </w:r>
      <w:r w:rsidR="008144C5" w:rsidRPr="00D81395">
        <w:rPr>
          <w:rFonts w:ascii="Times New Roman" w:hAnsi="Times New Roman" w:cs="Times New Roman"/>
          <w:b/>
          <w:bCs/>
          <w:spacing w:val="-11"/>
          <w:w w:val="110"/>
          <w:sz w:val="24"/>
          <w:szCs w:val="24"/>
        </w:rPr>
        <w:t xml:space="preserve"> </w:t>
      </w:r>
      <w:r w:rsidR="008144C5"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>для</w:t>
      </w:r>
      <w:r w:rsidR="008144C5" w:rsidRPr="00D81395">
        <w:rPr>
          <w:rFonts w:ascii="Times New Roman" w:hAnsi="Times New Roman" w:cs="Times New Roman"/>
          <w:b/>
          <w:bCs/>
          <w:spacing w:val="-10"/>
          <w:w w:val="110"/>
          <w:sz w:val="24"/>
          <w:szCs w:val="24"/>
        </w:rPr>
        <w:t xml:space="preserve"> </w:t>
      </w:r>
      <w:r w:rsidR="008144C5"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>проведения</w:t>
      </w:r>
      <w:r w:rsidR="008144C5" w:rsidRPr="00D81395">
        <w:rPr>
          <w:rFonts w:ascii="Times New Roman" w:hAnsi="Times New Roman" w:cs="Times New Roman"/>
          <w:b/>
          <w:bCs/>
          <w:spacing w:val="-11"/>
          <w:w w:val="110"/>
          <w:sz w:val="24"/>
          <w:szCs w:val="24"/>
        </w:rPr>
        <w:t xml:space="preserve"> </w:t>
      </w:r>
      <w:r w:rsidR="008144C5"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>практики</w:t>
      </w:r>
    </w:p>
    <w:p w14:paraId="7FAD0872" w14:textId="77777777" w:rsidR="00EB7B5F" w:rsidRPr="00D81395" w:rsidRDefault="00EB7B5F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0EC4E89E" w14:textId="51911739" w:rsidR="003E2205" w:rsidRPr="00D81395" w:rsidRDefault="00854332" w:rsidP="000A57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>Для реализации программы практики предусмотрены специальные помещения</w:t>
      </w:r>
      <w:r w:rsidR="003E2205" w:rsidRPr="00D81395">
        <w:rPr>
          <w:rFonts w:ascii="Times New Roman" w:hAnsi="Times New Roman" w:cs="Times New Roman"/>
          <w:sz w:val="24"/>
          <w:szCs w:val="24"/>
        </w:rPr>
        <w:t>:</w:t>
      </w:r>
    </w:p>
    <w:p w14:paraId="331CA594" w14:textId="77777777" w:rsidR="003E2205" w:rsidRPr="00D81395" w:rsidRDefault="003E2205" w:rsidP="000A57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>1. Учебная аудитория 214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14:paraId="6D08F0BC" w14:textId="77777777" w:rsidR="003E2205" w:rsidRPr="00D81395" w:rsidRDefault="003E2205" w:rsidP="000A57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>- посадочные места – 48,</w:t>
      </w:r>
    </w:p>
    <w:p w14:paraId="0B085190" w14:textId="77777777" w:rsidR="003E2205" w:rsidRPr="00D81395" w:rsidRDefault="003E2205" w:rsidP="000A57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14:paraId="592DBF21" w14:textId="77777777" w:rsidR="003E2205" w:rsidRPr="00D81395" w:rsidRDefault="003E2205" w:rsidP="000A57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 xml:space="preserve">- ученическая доска; </w:t>
      </w:r>
    </w:p>
    <w:p w14:paraId="4B0A2935" w14:textId="77777777" w:rsidR="003E2205" w:rsidRPr="00D81395" w:rsidRDefault="003E2205" w:rsidP="000A57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>- проекционный экран;</w:t>
      </w:r>
    </w:p>
    <w:p w14:paraId="5FDBB663" w14:textId="77777777" w:rsidR="003E2205" w:rsidRPr="00D81395" w:rsidRDefault="003E2205" w:rsidP="000A57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>- переносной ноутбук;</w:t>
      </w:r>
    </w:p>
    <w:p w14:paraId="0AF0CF88" w14:textId="77777777" w:rsidR="003E2205" w:rsidRPr="00D81395" w:rsidRDefault="003E2205" w:rsidP="000A57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>- проектор Benq MX с максимальным разрешением 1024х768</w:t>
      </w:r>
    </w:p>
    <w:p w14:paraId="53564688" w14:textId="77777777" w:rsidR="003E2205" w:rsidRPr="00D81395" w:rsidRDefault="003E2205" w:rsidP="000A57A6">
      <w:pPr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1395">
        <w:rPr>
          <w:rFonts w:ascii="Times New Roman" w:hAnsi="Times New Roman" w:cs="Times New Roman"/>
          <w:iCs/>
          <w:sz w:val="24"/>
          <w:szCs w:val="24"/>
        </w:rPr>
        <w:t xml:space="preserve">- программное обеспечение: </w:t>
      </w:r>
      <w:r w:rsidRPr="00D81395">
        <w:rPr>
          <w:rFonts w:ascii="Times New Roman" w:hAnsi="Times New Roman" w:cs="Times New Roman"/>
          <w:sz w:val="24"/>
          <w:szCs w:val="24"/>
        </w:rPr>
        <w:t>Windows7, пакеты  Office 2007 и 2010</w:t>
      </w:r>
      <w:r w:rsidRPr="00D81395">
        <w:rPr>
          <w:rFonts w:ascii="Times New Roman" w:hAnsi="Times New Roman" w:cs="Times New Roman"/>
          <w:iCs/>
          <w:sz w:val="24"/>
          <w:szCs w:val="24"/>
        </w:rPr>
        <w:t>;</w:t>
      </w:r>
    </w:p>
    <w:p w14:paraId="2FDCBD1A" w14:textId="77777777" w:rsidR="003E2205" w:rsidRPr="00D81395" w:rsidRDefault="003E2205" w:rsidP="000A57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  <w:shd w:val="clear" w:color="auto" w:fill="FFFFFF"/>
        </w:rPr>
        <w:t>- общая локальная компьютерная сеть Интернет;</w:t>
      </w:r>
    </w:p>
    <w:p w14:paraId="424F654A" w14:textId="77777777" w:rsidR="003E2205" w:rsidRPr="00D81395" w:rsidRDefault="003E2205" w:rsidP="000A57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>- учебно-информационные стенды- 5 шт.</w:t>
      </w:r>
    </w:p>
    <w:p w14:paraId="7AED8F5C" w14:textId="77777777" w:rsidR="003E2205" w:rsidRPr="00D81395" w:rsidRDefault="003E2205" w:rsidP="0085433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>2. Специальное помещение № 219 (научно-техническая библиотека), компьютерный класс №209,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14:paraId="2885367B" w14:textId="77777777" w:rsidR="00854332" w:rsidRPr="00D81395" w:rsidRDefault="003E2205" w:rsidP="0085433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lastRenderedPageBreak/>
        <w:t xml:space="preserve">Базами учебной практики являются </w:t>
      </w:r>
      <w:r w:rsidR="00854332" w:rsidRPr="00D81395">
        <w:rPr>
          <w:rFonts w:ascii="Times New Roman" w:hAnsi="Times New Roman" w:cs="Times New Roman"/>
          <w:sz w:val="24"/>
          <w:szCs w:val="24"/>
        </w:rPr>
        <w:t>промышленно-производственное, торговое предприятие, финансово-кредитное учреждение (коммерческий банк, негосударственные пенсионные фонды, инвестиционные компании, страховые организации и пр.), учреждение системы государственного управления и местного самоуправления (Департаменты и Управления финансов, органы Федерального казначейства, органы Федеральной антимонопольной службы, органы государственных внебюджетных фондов, бюджетные учреждения и пр.), следственные и оперативные органы Следственного комитета России, Государственное управление экономической безопасности и противодействия коррупции МВД России, территориальные подразделения Федеральной службы судебных приставов, Федеральной антимонопольной службы и другие.</w:t>
      </w:r>
    </w:p>
    <w:p w14:paraId="3D7C31FC" w14:textId="7C88D5F6" w:rsidR="008144C5" w:rsidRPr="00D81395" w:rsidRDefault="008144C5" w:rsidP="003E2205">
      <w:pPr>
        <w:widowControl/>
        <w:autoSpaceDE/>
        <w:autoSpaceDN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220AB165" w14:textId="77777777" w:rsidR="000A57A6" w:rsidRPr="00D81395" w:rsidRDefault="000A57A6" w:rsidP="003E2205">
      <w:pPr>
        <w:widowControl/>
        <w:autoSpaceDE/>
        <w:autoSpaceDN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965D1F" w14:textId="6775508A" w:rsidR="008144C5" w:rsidRPr="00D81395" w:rsidRDefault="00D93572" w:rsidP="000A6B89">
      <w:pPr>
        <w:tabs>
          <w:tab w:val="left" w:pos="851"/>
          <w:tab w:val="left" w:pos="950"/>
        </w:tabs>
        <w:ind w:right="-2" w:firstLine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>11</w:t>
      </w:r>
      <w:r w:rsidR="008144C5"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Иные сведения и (или)</w:t>
      </w:r>
      <w:r w:rsidR="008144C5" w:rsidRPr="00D81395">
        <w:rPr>
          <w:rFonts w:ascii="Times New Roman" w:hAnsi="Times New Roman" w:cs="Times New Roman"/>
          <w:b/>
          <w:bCs/>
          <w:spacing w:val="-15"/>
          <w:w w:val="110"/>
          <w:sz w:val="24"/>
          <w:szCs w:val="24"/>
        </w:rPr>
        <w:t xml:space="preserve"> </w:t>
      </w:r>
      <w:r w:rsidR="008144C5" w:rsidRPr="00D81395">
        <w:rPr>
          <w:rFonts w:ascii="Times New Roman" w:hAnsi="Times New Roman" w:cs="Times New Roman"/>
          <w:b/>
          <w:bCs/>
          <w:w w:val="110"/>
          <w:sz w:val="24"/>
          <w:szCs w:val="24"/>
        </w:rPr>
        <w:t>материалы</w:t>
      </w:r>
    </w:p>
    <w:p w14:paraId="2C29EE68" w14:textId="77777777" w:rsidR="00EB7B5F" w:rsidRPr="00D81395" w:rsidRDefault="00EB7B5F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48A6F4F5" w14:textId="77777777" w:rsidR="008144C5" w:rsidRPr="00D81395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81395">
        <w:rPr>
          <w:rFonts w:ascii="Times New Roman" w:hAnsi="Times New Roman" w:cs="Times New Roman"/>
          <w:w w:val="105"/>
          <w:sz w:val="24"/>
          <w:szCs w:val="24"/>
        </w:rPr>
        <w:t>Для достижения планируемых результатов при прохождении производственной практики и составлении отчета используются следующие образовательные и научно-исследовательские технологии:</w:t>
      </w:r>
    </w:p>
    <w:p w14:paraId="481033A5" w14:textId="77777777" w:rsidR="008144C5" w:rsidRPr="00D81395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81395">
        <w:rPr>
          <w:rFonts w:ascii="Times New Roman" w:hAnsi="Times New Roman" w:cs="Times New Roman"/>
          <w:w w:val="105"/>
          <w:sz w:val="24"/>
          <w:szCs w:val="24"/>
        </w:rPr>
        <w:t>Информационно-развивающие технологии:</w:t>
      </w:r>
    </w:p>
    <w:p w14:paraId="309A1636" w14:textId="4FDBCF2C" w:rsidR="008144C5" w:rsidRPr="00D81395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81395">
        <w:rPr>
          <w:rFonts w:ascii="Times New Roman" w:hAnsi="Times New Roman" w:cs="Times New Roman"/>
          <w:w w:val="105"/>
          <w:sz w:val="24"/>
          <w:szCs w:val="24"/>
        </w:rPr>
        <w:t xml:space="preserve">- получение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обучающимся</w:t>
      </w:r>
      <w:r w:rsidRPr="00D81395">
        <w:rPr>
          <w:rFonts w:ascii="Times New Roman" w:hAnsi="Times New Roman" w:cs="Times New Roman"/>
          <w:w w:val="105"/>
          <w:sz w:val="24"/>
          <w:szCs w:val="24"/>
        </w:rPr>
        <w:t xml:space="preserve"> необходимой информации под руководством преподавателя, ответственного за проведение производственной практики или самостоятельно;</w:t>
      </w:r>
    </w:p>
    <w:p w14:paraId="2252E438" w14:textId="77777777" w:rsidR="008144C5" w:rsidRPr="00D81395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81395">
        <w:rPr>
          <w:rFonts w:ascii="Times New Roman" w:hAnsi="Times New Roman" w:cs="Times New Roman"/>
          <w:w w:val="105"/>
          <w:sz w:val="24"/>
          <w:szCs w:val="24"/>
        </w:rPr>
        <w:t>Развивающие проблемно-ориентированные технологии:</w:t>
      </w:r>
    </w:p>
    <w:p w14:paraId="610A0093" w14:textId="77777777" w:rsidR="008144C5" w:rsidRPr="00D81395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81395">
        <w:rPr>
          <w:rFonts w:ascii="Times New Roman" w:hAnsi="Times New Roman" w:cs="Times New Roman"/>
          <w:w w:val="105"/>
          <w:sz w:val="24"/>
          <w:szCs w:val="24"/>
        </w:rPr>
        <w:t>- «междисциплинарное обучение» - использование знаний из разных областей, группируемых и концентрируемых в контексте конкретно решаемой задачи;</w:t>
      </w:r>
    </w:p>
    <w:p w14:paraId="57C4E523" w14:textId="77777777" w:rsidR="008144C5" w:rsidRPr="00D81395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81395">
        <w:rPr>
          <w:rFonts w:ascii="Times New Roman" w:hAnsi="Times New Roman" w:cs="Times New Roman"/>
          <w:w w:val="105"/>
          <w:sz w:val="24"/>
          <w:szCs w:val="24"/>
        </w:rPr>
        <w:t>- обучение на основе опыта.</w:t>
      </w:r>
    </w:p>
    <w:p w14:paraId="37975279" w14:textId="77777777" w:rsidR="008144C5" w:rsidRPr="00D81395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81395">
        <w:rPr>
          <w:rFonts w:ascii="Times New Roman" w:hAnsi="Times New Roman" w:cs="Times New Roman"/>
          <w:w w:val="105"/>
          <w:sz w:val="24"/>
          <w:szCs w:val="24"/>
        </w:rPr>
        <w:t>Личностно-ориентированные технологии обучения:</w:t>
      </w:r>
    </w:p>
    <w:p w14:paraId="4343AEDE" w14:textId="77777777" w:rsidR="008144C5" w:rsidRPr="00D81395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81395">
        <w:rPr>
          <w:rFonts w:ascii="Times New Roman" w:hAnsi="Times New Roman" w:cs="Times New Roman"/>
          <w:w w:val="105"/>
          <w:sz w:val="24"/>
          <w:szCs w:val="24"/>
        </w:rPr>
        <w:t>- консультации преподавателя, ответственного за проведение производственной практики, консультации непосредственного руководителя практики от предприятия;</w:t>
      </w:r>
    </w:p>
    <w:p w14:paraId="16985C5C" w14:textId="4761BB89" w:rsidR="008144C5" w:rsidRPr="00D81395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81395">
        <w:rPr>
          <w:rFonts w:ascii="Times New Roman" w:hAnsi="Times New Roman" w:cs="Times New Roman"/>
          <w:w w:val="105"/>
          <w:sz w:val="24"/>
          <w:szCs w:val="24"/>
        </w:rPr>
        <w:t xml:space="preserve">- «индивидуальное обучение» - выстраивание для 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>обучающегося</w:t>
      </w:r>
      <w:r w:rsidRPr="00D81395">
        <w:rPr>
          <w:rFonts w:ascii="Times New Roman" w:hAnsi="Times New Roman" w:cs="Times New Roman"/>
          <w:w w:val="105"/>
          <w:sz w:val="24"/>
          <w:szCs w:val="24"/>
        </w:rPr>
        <w:t xml:space="preserve"> собственн</w:t>
      </w:r>
      <w:r w:rsidR="00D81395">
        <w:rPr>
          <w:rFonts w:ascii="Times New Roman" w:hAnsi="Times New Roman" w:cs="Times New Roman"/>
          <w:w w:val="105"/>
          <w:sz w:val="24"/>
          <w:szCs w:val="24"/>
        </w:rPr>
        <w:t xml:space="preserve">ой образовательной траектории </w:t>
      </w:r>
      <w:r w:rsidRPr="00D81395">
        <w:rPr>
          <w:rFonts w:ascii="Times New Roman" w:hAnsi="Times New Roman" w:cs="Times New Roman"/>
          <w:w w:val="105"/>
          <w:sz w:val="24"/>
          <w:szCs w:val="24"/>
        </w:rPr>
        <w:t>с учетом его предпочтений.</w:t>
      </w:r>
    </w:p>
    <w:p w14:paraId="41C338D0" w14:textId="06E1C78F" w:rsidR="00921C7B" w:rsidRPr="00D81395" w:rsidRDefault="00921C7B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1395">
        <w:rPr>
          <w:rFonts w:ascii="Times New Roman" w:hAnsi="Times New Roman" w:cs="Times New Roman"/>
          <w:sz w:val="24"/>
          <w:szCs w:val="24"/>
        </w:rPr>
        <w:t>Контактная работа обучающихся с преподавателем, в т.ч. с применением дистанционных образовательных технологий, включает в себя групповые и индивидуальные консультации, промежуточную аттестацию обучающихся и другие виды учебной деятельности, предусматривающие групповую или индивидуальную работу обучающихся с преподавателем. Контактная работа обучающихся с преподавателем может быть как аудиторной, так и внеаудиторной.</w:t>
      </w:r>
    </w:p>
    <w:p w14:paraId="6E1BE380" w14:textId="4BC25267" w:rsidR="008144C5" w:rsidRPr="00D81395" w:rsidRDefault="008144C5" w:rsidP="000A6B89">
      <w:pPr>
        <w:tabs>
          <w:tab w:val="left" w:pos="851"/>
        </w:tabs>
        <w:ind w:right="-2" w:firstLine="426"/>
        <w:jc w:val="both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sectPr w:rsidR="008144C5" w:rsidRPr="00D81395" w:rsidSect="000A6B89">
      <w:footerReference w:type="default" r:id="rId54"/>
      <w:type w:val="nextColumn"/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4DAE5" w14:textId="77777777" w:rsidR="00290DF8" w:rsidRDefault="00290DF8" w:rsidP="000A6B89">
      <w:r>
        <w:separator/>
      </w:r>
    </w:p>
  </w:endnote>
  <w:endnote w:type="continuationSeparator" w:id="0">
    <w:p w14:paraId="11014922" w14:textId="77777777" w:rsidR="00290DF8" w:rsidRDefault="00290DF8" w:rsidP="000A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77949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75F7D6" w14:textId="54A938C5" w:rsidR="006C1FB3" w:rsidRPr="000A6B89" w:rsidRDefault="006C1FB3">
        <w:pPr>
          <w:pStyle w:val="aa"/>
          <w:jc w:val="center"/>
          <w:rPr>
            <w:rFonts w:ascii="Times New Roman" w:hAnsi="Times New Roman" w:cs="Times New Roman"/>
          </w:rPr>
        </w:pPr>
        <w:r w:rsidRPr="000A6B89">
          <w:rPr>
            <w:rFonts w:ascii="Times New Roman" w:hAnsi="Times New Roman" w:cs="Times New Roman"/>
          </w:rPr>
          <w:fldChar w:fldCharType="begin"/>
        </w:r>
        <w:r w:rsidRPr="000A6B89">
          <w:rPr>
            <w:rFonts w:ascii="Times New Roman" w:hAnsi="Times New Roman" w:cs="Times New Roman"/>
          </w:rPr>
          <w:instrText>PAGE   \* MERGEFORMAT</w:instrText>
        </w:r>
        <w:r w:rsidRPr="000A6B89">
          <w:rPr>
            <w:rFonts w:ascii="Times New Roman" w:hAnsi="Times New Roman" w:cs="Times New Roman"/>
          </w:rPr>
          <w:fldChar w:fldCharType="separate"/>
        </w:r>
        <w:r w:rsidR="00691459">
          <w:rPr>
            <w:rFonts w:ascii="Times New Roman" w:hAnsi="Times New Roman" w:cs="Times New Roman"/>
            <w:noProof/>
          </w:rPr>
          <w:t>14</w:t>
        </w:r>
        <w:r w:rsidRPr="000A6B89">
          <w:rPr>
            <w:rFonts w:ascii="Times New Roman" w:hAnsi="Times New Roman" w:cs="Times New Roman"/>
          </w:rPr>
          <w:fldChar w:fldCharType="end"/>
        </w:r>
      </w:p>
    </w:sdtContent>
  </w:sdt>
  <w:p w14:paraId="758121D6" w14:textId="77777777" w:rsidR="006C1FB3" w:rsidRDefault="006C1FB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0B735" w14:textId="77777777" w:rsidR="00290DF8" w:rsidRDefault="00290DF8" w:rsidP="000A6B89">
      <w:r>
        <w:separator/>
      </w:r>
    </w:p>
  </w:footnote>
  <w:footnote w:type="continuationSeparator" w:id="0">
    <w:p w14:paraId="1C3FC6A3" w14:textId="77777777" w:rsidR="00290DF8" w:rsidRDefault="00290DF8" w:rsidP="000A6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60E"/>
    <w:multiLevelType w:val="hybridMultilevel"/>
    <w:tmpl w:val="92929606"/>
    <w:lvl w:ilvl="0" w:tplc="D2244DEA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9794A4A8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704C97E6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B9F22B22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1510602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B6903FC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ECEEE96A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0F082BD0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269EC222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1" w15:restartNumberingAfterBreak="0">
    <w:nsid w:val="01E13D71"/>
    <w:multiLevelType w:val="hybridMultilevel"/>
    <w:tmpl w:val="AE56A688"/>
    <w:lvl w:ilvl="0" w:tplc="1F2A1772">
      <w:numFmt w:val="bullet"/>
      <w:lvlText w:val="-"/>
      <w:lvlJc w:val="left"/>
      <w:pPr>
        <w:ind w:left="25" w:hanging="107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EB6C48DC">
      <w:numFmt w:val="bullet"/>
      <w:lvlText w:val="•"/>
      <w:lvlJc w:val="left"/>
      <w:pPr>
        <w:ind w:left="434" w:hanging="107"/>
      </w:pPr>
      <w:rPr>
        <w:rFonts w:hint="default"/>
        <w:lang w:val="ru-RU" w:eastAsia="ru-RU" w:bidi="ru-RU"/>
      </w:rPr>
    </w:lvl>
    <w:lvl w:ilvl="2" w:tplc="AAA28DA8">
      <w:numFmt w:val="bullet"/>
      <w:lvlText w:val="•"/>
      <w:lvlJc w:val="left"/>
      <w:pPr>
        <w:ind w:left="848" w:hanging="107"/>
      </w:pPr>
      <w:rPr>
        <w:rFonts w:hint="default"/>
        <w:lang w:val="ru-RU" w:eastAsia="ru-RU" w:bidi="ru-RU"/>
      </w:rPr>
    </w:lvl>
    <w:lvl w:ilvl="3" w:tplc="DA8015CC">
      <w:numFmt w:val="bullet"/>
      <w:lvlText w:val="•"/>
      <w:lvlJc w:val="left"/>
      <w:pPr>
        <w:ind w:left="1262" w:hanging="107"/>
      </w:pPr>
      <w:rPr>
        <w:rFonts w:hint="default"/>
        <w:lang w:val="ru-RU" w:eastAsia="ru-RU" w:bidi="ru-RU"/>
      </w:rPr>
    </w:lvl>
    <w:lvl w:ilvl="4" w:tplc="866EA52A">
      <w:numFmt w:val="bullet"/>
      <w:lvlText w:val="•"/>
      <w:lvlJc w:val="left"/>
      <w:pPr>
        <w:ind w:left="1676" w:hanging="107"/>
      </w:pPr>
      <w:rPr>
        <w:rFonts w:hint="default"/>
        <w:lang w:val="ru-RU" w:eastAsia="ru-RU" w:bidi="ru-RU"/>
      </w:rPr>
    </w:lvl>
    <w:lvl w:ilvl="5" w:tplc="B27A9148">
      <w:numFmt w:val="bullet"/>
      <w:lvlText w:val="•"/>
      <w:lvlJc w:val="left"/>
      <w:pPr>
        <w:ind w:left="2090" w:hanging="107"/>
      </w:pPr>
      <w:rPr>
        <w:rFonts w:hint="default"/>
        <w:lang w:val="ru-RU" w:eastAsia="ru-RU" w:bidi="ru-RU"/>
      </w:rPr>
    </w:lvl>
    <w:lvl w:ilvl="6" w:tplc="E796046E">
      <w:numFmt w:val="bullet"/>
      <w:lvlText w:val="•"/>
      <w:lvlJc w:val="left"/>
      <w:pPr>
        <w:ind w:left="2504" w:hanging="107"/>
      </w:pPr>
      <w:rPr>
        <w:rFonts w:hint="default"/>
        <w:lang w:val="ru-RU" w:eastAsia="ru-RU" w:bidi="ru-RU"/>
      </w:rPr>
    </w:lvl>
    <w:lvl w:ilvl="7" w:tplc="4A620454">
      <w:numFmt w:val="bullet"/>
      <w:lvlText w:val="•"/>
      <w:lvlJc w:val="left"/>
      <w:pPr>
        <w:ind w:left="2918" w:hanging="107"/>
      </w:pPr>
      <w:rPr>
        <w:rFonts w:hint="default"/>
        <w:lang w:val="ru-RU" w:eastAsia="ru-RU" w:bidi="ru-RU"/>
      </w:rPr>
    </w:lvl>
    <w:lvl w:ilvl="8" w:tplc="480C4BFA">
      <w:numFmt w:val="bullet"/>
      <w:lvlText w:val="•"/>
      <w:lvlJc w:val="left"/>
      <w:pPr>
        <w:ind w:left="3332" w:hanging="107"/>
      </w:pPr>
      <w:rPr>
        <w:rFonts w:hint="default"/>
        <w:lang w:val="ru-RU" w:eastAsia="ru-RU" w:bidi="ru-RU"/>
      </w:rPr>
    </w:lvl>
  </w:abstractNum>
  <w:abstractNum w:abstractNumId="2" w15:restartNumberingAfterBreak="0">
    <w:nsid w:val="02897D8E"/>
    <w:multiLevelType w:val="hybridMultilevel"/>
    <w:tmpl w:val="1B668B84"/>
    <w:lvl w:ilvl="0" w:tplc="C33C6FEC">
      <w:start w:val="1"/>
      <w:numFmt w:val="decimal"/>
      <w:lvlText w:val="%1."/>
      <w:lvlJc w:val="left"/>
      <w:pPr>
        <w:ind w:left="100" w:hanging="228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14D0DDE6">
      <w:numFmt w:val="bullet"/>
      <w:lvlText w:val="•"/>
      <w:lvlJc w:val="left"/>
      <w:pPr>
        <w:ind w:left="1050" w:hanging="228"/>
      </w:pPr>
      <w:rPr>
        <w:rFonts w:hint="default"/>
        <w:lang w:val="ru-RU" w:eastAsia="ru-RU" w:bidi="ru-RU"/>
      </w:rPr>
    </w:lvl>
    <w:lvl w:ilvl="2" w:tplc="68FC143E">
      <w:numFmt w:val="bullet"/>
      <w:lvlText w:val="•"/>
      <w:lvlJc w:val="left"/>
      <w:pPr>
        <w:ind w:left="2001" w:hanging="228"/>
      </w:pPr>
      <w:rPr>
        <w:rFonts w:hint="default"/>
        <w:lang w:val="ru-RU" w:eastAsia="ru-RU" w:bidi="ru-RU"/>
      </w:rPr>
    </w:lvl>
    <w:lvl w:ilvl="3" w:tplc="0AC69BFC">
      <w:numFmt w:val="bullet"/>
      <w:lvlText w:val="•"/>
      <w:lvlJc w:val="left"/>
      <w:pPr>
        <w:ind w:left="2951" w:hanging="228"/>
      </w:pPr>
      <w:rPr>
        <w:rFonts w:hint="default"/>
        <w:lang w:val="ru-RU" w:eastAsia="ru-RU" w:bidi="ru-RU"/>
      </w:rPr>
    </w:lvl>
    <w:lvl w:ilvl="4" w:tplc="BAB8C5F8">
      <w:numFmt w:val="bullet"/>
      <w:lvlText w:val="•"/>
      <w:lvlJc w:val="left"/>
      <w:pPr>
        <w:ind w:left="3902" w:hanging="228"/>
      </w:pPr>
      <w:rPr>
        <w:rFonts w:hint="default"/>
        <w:lang w:val="ru-RU" w:eastAsia="ru-RU" w:bidi="ru-RU"/>
      </w:rPr>
    </w:lvl>
    <w:lvl w:ilvl="5" w:tplc="304E9286">
      <w:numFmt w:val="bullet"/>
      <w:lvlText w:val="•"/>
      <w:lvlJc w:val="left"/>
      <w:pPr>
        <w:ind w:left="4852" w:hanging="228"/>
      </w:pPr>
      <w:rPr>
        <w:rFonts w:hint="default"/>
        <w:lang w:val="ru-RU" w:eastAsia="ru-RU" w:bidi="ru-RU"/>
      </w:rPr>
    </w:lvl>
    <w:lvl w:ilvl="6" w:tplc="B832FF10">
      <w:numFmt w:val="bullet"/>
      <w:lvlText w:val="•"/>
      <w:lvlJc w:val="left"/>
      <w:pPr>
        <w:ind w:left="5803" w:hanging="228"/>
      </w:pPr>
      <w:rPr>
        <w:rFonts w:hint="default"/>
        <w:lang w:val="ru-RU" w:eastAsia="ru-RU" w:bidi="ru-RU"/>
      </w:rPr>
    </w:lvl>
    <w:lvl w:ilvl="7" w:tplc="94727BF4">
      <w:numFmt w:val="bullet"/>
      <w:lvlText w:val="•"/>
      <w:lvlJc w:val="left"/>
      <w:pPr>
        <w:ind w:left="6753" w:hanging="228"/>
      </w:pPr>
      <w:rPr>
        <w:rFonts w:hint="default"/>
        <w:lang w:val="ru-RU" w:eastAsia="ru-RU" w:bidi="ru-RU"/>
      </w:rPr>
    </w:lvl>
    <w:lvl w:ilvl="8" w:tplc="CA4E8D22">
      <w:numFmt w:val="bullet"/>
      <w:lvlText w:val="•"/>
      <w:lvlJc w:val="left"/>
      <w:pPr>
        <w:ind w:left="7704" w:hanging="228"/>
      </w:pPr>
      <w:rPr>
        <w:rFonts w:hint="default"/>
        <w:lang w:val="ru-RU" w:eastAsia="ru-RU" w:bidi="ru-RU"/>
      </w:rPr>
    </w:lvl>
  </w:abstractNum>
  <w:abstractNum w:abstractNumId="3" w15:restartNumberingAfterBreak="0">
    <w:nsid w:val="037D0AAF"/>
    <w:multiLevelType w:val="hybridMultilevel"/>
    <w:tmpl w:val="F69E8CC4"/>
    <w:lvl w:ilvl="0" w:tplc="B0B0F526">
      <w:numFmt w:val="bullet"/>
      <w:lvlText w:val="–"/>
      <w:lvlJc w:val="left"/>
      <w:pPr>
        <w:ind w:left="667" w:hanging="390"/>
      </w:pPr>
      <w:rPr>
        <w:rFonts w:ascii="Trebuchet MS" w:eastAsia="Trebuchet MS" w:hAnsi="Trebuchet MS" w:cs="Trebuchet MS" w:hint="default"/>
        <w:w w:val="122"/>
        <w:sz w:val="18"/>
        <w:szCs w:val="18"/>
        <w:lang w:val="ru-RU" w:eastAsia="ru-RU" w:bidi="ru-RU"/>
      </w:rPr>
    </w:lvl>
    <w:lvl w:ilvl="1" w:tplc="3E501614">
      <w:numFmt w:val="bullet"/>
      <w:lvlText w:val="•"/>
      <w:lvlJc w:val="left"/>
      <w:pPr>
        <w:ind w:left="1554" w:hanging="390"/>
      </w:pPr>
      <w:rPr>
        <w:rFonts w:hint="default"/>
        <w:lang w:val="ru-RU" w:eastAsia="ru-RU" w:bidi="ru-RU"/>
      </w:rPr>
    </w:lvl>
    <w:lvl w:ilvl="2" w:tplc="687618D8">
      <w:numFmt w:val="bullet"/>
      <w:lvlText w:val="•"/>
      <w:lvlJc w:val="left"/>
      <w:pPr>
        <w:ind w:left="2449" w:hanging="390"/>
      </w:pPr>
      <w:rPr>
        <w:rFonts w:hint="default"/>
        <w:lang w:val="ru-RU" w:eastAsia="ru-RU" w:bidi="ru-RU"/>
      </w:rPr>
    </w:lvl>
    <w:lvl w:ilvl="3" w:tplc="5BAE9048">
      <w:numFmt w:val="bullet"/>
      <w:lvlText w:val="•"/>
      <w:lvlJc w:val="left"/>
      <w:pPr>
        <w:ind w:left="3343" w:hanging="390"/>
      </w:pPr>
      <w:rPr>
        <w:rFonts w:hint="default"/>
        <w:lang w:val="ru-RU" w:eastAsia="ru-RU" w:bidi="ru-RU"/>
      </w:rPr>
    </w:lvl>
    <w:lvl w:ilvl="4" w:tplc="95985998">
      <w:numFmt w:val="bullet"/>
      <w:lvlText w:val="•"/>
      <w:lvlJc w:val="left"/>
      <w:pPr>
        <w:ind w:left="4238" w:hanging="390"/>
      </w:pPr>
      <w:rPr>
        <w:rFonts w:hint="default"/>
        <w:lang w:val="ru-RU" w:eastAsia="ru-RU" w:bidi="ru-RU"/>
      </w:rPr>
    </w:lvl>
    <w:lvl w:ilvl="5" w:tplc="748818DA">
      <w:numFmt w:val="bullet"/>
      <w:lvlText w:val="•"/>
      <w:lvlJc w:val="left"/>
      <w:pPr>
        <w:ind w:left="5132" w:hanging="390"/>
      </w:pPr>
      <w:rPr>
        <w:rFonts w:hint="default"/>
        <w:lang w:val="ru-RU" w:eastAsia="ru-RU" w:bidi="ru-RU"/>
      </w:rPr>
    </w:lvl>
    <w:lvl w:ilvl="6" w:tplc="C000337C">
      <w:numFmt w:val="bullet"/>
      <w:lvlText w:val="•"/>
      <w:lvlJc w:val="left"/>
      <w:pPr>
        <w:ind w:left="6027" w:hanging="390"/>
      </w:pPr>
      <w:rPr>
        <w:rFonts w:hint="default"/>
        <w:lang w:val="ru-RU" w:eastAsia="ru-RU" w:bidi="ru-RU"/>
      </w:rPr>
    </w:lvl>
    <w:lvl w:ilvl="7" w:tplc="7A847AFA">
      <w:numFmt w:val="bullet"/>
      <w:lvlText w:val="•"/>
      <w:lvlJc w:val="left"/>
      <w:pPr>
        <w:ind w:left="6921" w:hanging="390"/>
      </w:pPr>
      <w:rPr>
        <w:rFonts w:hint="default"/>
        <w:lang w:val="ru-RU" w:eastAsia="ru-RU" w:bidi="ru-RU"/>
      </w:rPr>
    </w:lvl>
    <w:lvl w:ilvl="8" w:tplc="4FD05B9E">
      <w:numFmt w:val="bullet"/>
      <w:lvlText w:val="•"/>
      <w:lvlJc w:val="left"/>
      <w:pPr>
        <w:ind w:left="7816" w:hanging="390"/>
      </w:pPr>
      <w:rPr>
        <w:rFonts w:hint="default"/>
        <w:lang w:val="ru-RU" w:eastAsia="ru-RU" w:bidi="ru-RU"/>
      </w:rPr>
    </w:lvl>
  </w:abstractNum>
  <w:abstractNum w:abstractNumId="4" w15:restartNumberingAfterBreak="0">
    <w:nsid w:val="057458D7"/>
    <w:multiLevelType w:val="hybridMultilevel"/>
    <w:tmpl w:val="F3A822F0"/>
    <w:lvl w:ilvl="0" w:tplc="D068E43C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5130115E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9A706524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8CCCEA18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1A5A5902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1102FC86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463AB5D0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6EA8C006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35CA0882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5" w15:restartNumberingAfterBreak="0">
    <w:nsid w:val="07CC5591"/>
    <w:multiLevelType w:val="hybridMultilevel"/>
    <w:tmpl w:val="895E47B8"/>
    <w:lvl w:ilvl="0" w:tplc="B03C6D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B1EA1"/>
    <w:multiLevelType w:val="hybridMultilevel"/>
    <w:tmpl w:val="80409670"/>
    <w:lvl w:ilvl="0" w:tplc="E08AC552">
      <w:numFmt w:val="bullet"/>
      <w:lvlText w:val="-"/>
      <w:lvlJc w:val="left"/>
      <w:pPr>
        <w:ind w:left="100" w:hanging="128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503EA8F8">
      <w:numFmt w:val="bullet"/>
      <w:lvlText w:val="-"/>
      <w:lvlJc w:val="left"/>
      <w:pPr>
        <w:ind w:left="100" w:hanging="313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2" w:tplc="C5B8B4A8">
      <w:numFmt w:val="bullet"/>
      <w:lvlText w:val="•"/>
      <w:lvlJc w:val="left"/>
      <w:pPr>
        <w:ind w:left="2001" w:hanging="313"/>
      </w:pPr>
      <w:rPr>
        <w:rFonts w:hint="default"/>
        <w:lang w:val="ru-RU" w:eastAsia="ru-RU" w:bidi="ru-RU"/>
      </w:rPr>
    </w:lvl>
    <w:lvl w:ilvl="3" w:tplc="4830CD24">
      <w:numFmt w:val="bullet"/>
      <w:lvlText w:val="•"/>
      <w:lvlJc w:val="left"/>
      <w:pPr>
        <w:ind w:left="2951" w:hanging="313"/>
      </w:pPr>
      <w:rPr>
        <w:rFonts w:hint="default"/>
        <w:lang w:val="ru-RU" w:eastAsia="ru-RU" w:bidi="ru-RU"/>
      </w:rPr>
    </w:lvl>
    <w:lvl w:ilvl="4" w:tplc="74DE0586">
      <w:numFmt w:val="bullet"/>
      <w:lvlText w:val="•"/>
      <w:lvlJc w:val="left"/>
      <w:pPr>
        <w:ind w:left="3902" w:hanging="313"/>
      </w:pPr>
      <w:rPr>
        <w:rFonts w:hint="default"/>
        <w:lang w:val="ru-RU" w:eastAsia="ru-RU" w:bidi="ru-RU"/>
      </w:rPr>
    </w:lvl>
    <w:lvl w:ilvl="5" w:tplc="5F826D8C">
      <w:numFmt w:val="bullet"/>
      <w:lvlText w:val="•"/>
      <w:lvlJc w:val="left"/>
      <w:pPr>
        <w:ind w:left="4852" w:hanging="313"/>
      </w:pPr>
      <w:rPr>
        <w:rFonts w:hint="default"/>
        <w:lang w:val="ru-RU" w:eastAsia="ru-RU" w:bidi="ru-RU"/>
      </w:rPr>
    </w:lvl>
    <w:lvl w:ilvl="6" w:tplc="10B68950">
      <w:numFmt w:val="bullet"/>
      <w:lvlText w:val="•"/>
      <w:lvlJc w:val="left"/>
      <w:pPr>
        <w:ind w:left="5803" w:hanging="313"/>
      </w:pPr>
      <w:rPr>
        <w:rFonts w:hint="default"/>
        <w:lang w:val="ru-RU" w:eastAsia="ru-RU" w:bidi="ru-RU"/>
      </w:rPr>
    </w:lvl>
    <w:lvl w:ilvl="7" w:tplc="580C413C">
      <w:numFmt w:val="bullet"/>
      <w:lvlText w:val="•"/>
      <w:lvlJc w:val="left"/>
      <w:pPr>
        <w:ind w:left="6753" w:hanging="313"/>
      </w:pPr>
      <w:rPr>
        <w:rFonts w:hint="default"/>
        <w:lang w:val="ru-RU" w:eastAsia="ru-RU" w:bidi="ru-RU"/>
      </w:rPr>
    </w:lvl>
    <w:lvl w:ilvl="8" w:tplc="E47895FE">
      <w:numFmt w:val="bullet"/>
      <w:lvlText w:val="•"/>
      <w:lvlJc w:val="left"/>
      <w:pPr>
        <w:ind w:left="7704" w:hanging="313"/>
      </w:pPr>
      <w:rPr>
        <w:rFonts w:hint="default"/>
        <w:lang w:val="ru-RU" w:eastAsia="ru-RU" w:bidi="ru-RU"/>
      </w:rPr>
    </w:lvl>
  </w:abstractNum>
  <w:abstractNum w:abstractNumId="7" w15:restartNumberingAfterBreak="0">
    <w:nsid w:val="0CF42339"/>
    <w:multiLevelType w:val="hybridMultilevel"/>
    <w:tmpl w:val="18FE3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43533"/>
    <w:multiLevelType w:val="hybridMultilevel"/>
    <w:tmpl w:val="496053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1180677"/>
    <w:multiLevelType w:val="hybridMultilevel"/>
    <w:tmpl w:val="A23683D2"/>
    <w:lvl w:ilvl="0" w:tplc="7E96B54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4E471B"/>
    <w:multiLevelType w:val="hybridMultilevel"/>
    <w:tmpl w:val="222E80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51F6C15"/>
    <w:multiLevelType w:val="hybridMultilevel"/>
    <w:tmpl w:val="7526998C"/>
    <w:lvl w:ilvl="0" w:tplc="F5C2BBF0">
      <w:numFmt w:val="bullet"/>
      <w:lvlText w:val="-"/>
      <w:lvlJc w:val="left"/>
      <w:pPr>
        <w:ind w:left="25" w:hanging="255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6AFEECAC">
      <w:numFmt w:val="bullet"/>
      <w:lvlText w:val="•"/>
      <w:lvlJc w:val="left"/>
      <w:pPr>
        <w:ind w:left="434" w:hanging="255"/>
      </w:pPr>
      <w:rPr>
        <w:rFonts w:hint="default"/>
        <w:lang w:val="ru-RU" w:eastAsia="ru-RU" w:bidi="ru-RU"/>
      </w:rPr>
    </w:lvl>
    <w:lvl w:ilvl="2" w:tplc="21A61EEE">
      <w:numFmt w:val="bullet"/>
      <w:lvlText w:val="•"/>
      <w:lvlJc w:val="left"/>
      <w:pPr>
        <w:ind w:left="848" w:hanging="255"/>
      </w:pPr>
      <w:rPr>
        <w:rFonts w:hint="default"/>
        <w:lang w:val="ru-RU" w:eastAsia="ru-RU" w:bidi="ru-RU"/>
      </w:rPr>
    </w:lvl>
    <w:lvl w:ilvl="3" w:tplc="D384F01A">
      <w:numFmt w:val="bullet"/>
      <w:lvlText w:val="•"/>
      <w:lvlJc w:val="left"/>
      <w:pPr>
        <w:ind w:left="1262" w:hanging="255"/>
      </w:pPr>
      <w:rPr>
        <w:rFonts w:hint="default"/>
        <w:lang w:val="ru-RU" w:eastAsia="ru-RU" w:bidi="ru-RU"/>
      </w:rPr>
    </w:lvl>
    <w:lvl w:ilvl="4" w:tplc="B30ED2B8">
      <w:numFmt w:val="bullet"/>
      <w:lvlText w:val="•"/>
      <w:lvlJc w:val="left"/>
      <w:pPr>
        <w:ind w:left="1676" w:hanging="255"/>
      </w:pPr>
      <w:rPr>
        <w:rFonts w:hint="default"/>
        <w:lang w:val="ru-RU" w:eastAsia="ru-RU" w:bidi="ru-RU"/>
      </w:rPr>
    </w:lvl>
    <w:lvl w:ilvl="5" w:tplc="5DB423E6">
      <w:numFmt w:val="bullet"/>
      <w:lvlText w:val="•"/>
      <w:lvlJc w:val="left"/>
      <w:pPr>
        <w:ind w:left="2090" w:hanging="255"/>
      </w:pPr>
      <w:rPr>
        <w:rFonts w:hint="default"/>
        <w:lang w:val="ru-RU" w:eastAsia="ru-RU" w:bidi="ru-RU"/>
      </w:rPr>
    </w:lvl>
    <w:lvl w:ilvl="6" w:tplc="74EE6D68">
      <w:numFmt w:val="bullet"/>
      <w:lvlText w:val="•"/>
      <w:lvlJc w:val="left"/>
      <w:pPr>
        <w:ind w:left="2504" w:hanging="255"/>
      </w:pPr>
      <w:rPr>
        <w:rFonts w:hint="default"/>
        <w:lang w:val="ru-RU" w:eastAsia="ru-RU" w:bidi="ru-RU"/>
      </w:rPr>
    </w:lvl>
    <w:lvl w:ilvl="7" w:tplc="CED4140A">
      <w:numFmt w:val="bullet"/>
      <w:lvlText w:val="•"/>
      <w:lvlJc w:val="left"/>
      <w:pPr>
        <w:ind w:left="2918" w:hanging="255"/>
      </w:pPr>
      <w:rPr>
        <w:rFonts w:hint="default"/>
        <w:lang w:val="ru-RU" w:eastAsia="ru-RU" w:bidi="ru-RU"/>
      </w:rPr>
    </w:lvl>
    <w:lvl w:ilvl="8" w:tplc="47342B72">
      <w:numFmt w:val="bullet"/>
      <w:lvlText w:val="•"/>
      <w:lvlJc w:val="left"/>
      <w:pPr>
        <w:ind w:left="3332" w:hanging="255"/>
      </w:pPr>
      <w:rPr>
        <w:rFonts w:hint="default"/>
        <w:lang w:val="ru-RU" w:eastAsia="ru-RU" w:bidi="ru-RU"/>
      </w:rPr>
    </w:lvl>
  </w:abstractNum>
  <w:abstractNum w:abstractNumId="12" w15:restartNumberingAfterBreak="0">
    <w:nsid w:val="17221C58"/>
    <w:multiLevelType w:val="multilevel"/>
    <w:tmpl w:val="8D3C9BC8"/>
    <w:lvl w:ilvl="0">
      <w:start w:val="1"/>
      <w:numFmt w:val="decimal"/>
      <w:lvlText w:val="%1."/>
      <w:lvlJc w:val="left"/>
      <w:pPr>
        <w:ind w:left="10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7" w:hanging="1440"/>
      </w:pPr>
      <w:rPr>
        <w:rFonts w:hint="default"/>
      </w:rPr>
    </w:lvl>
  </w:abstractNum>
  <w:abstractNum w:abstractNumId="13" w15:restartNumberingAfterBreak="0">
    <w:nsid w:val="19B55E1E"/>
    <w:multiLevelType w:val="hybridMultilevel"/>
    <w:tmpl w:val="D9B8E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F317A"/>
    <w:multiLevelType w:val="hybridMultilevel"/>
    <w:tmpl w:val="3A10001E"/>
    <w:lvl w:ilvl="0" w:tplc="BE7C38D8">
      <w:start w:val="1"/>
      <w:numFmt w:val="decimal"/>
      <w:lvlText w:val="%1."/>
      <w:lvlJc w:val="left"/>
      <w:pPr>
        <w:ind w:left="873" w:hanging="206"/>
      </w:pPr>
      <w:rPr>
        <w:rFonts w:ascii="Times New Roman" w:eastAsia="Trebuchet MS" w:hAnsi="Times New Roman" w:cs="Times New Roman" w:hint="default"/>
        <w:spacing w:val="-1"/>
        <w:w w:val="96"/>
        <w:sz w:val="24"/>
        <w:szCs w:val="24"/>
        <w:lang w:val="ru-RU" w:eastAsia="ru-RU" w:bidi="ru-RU"/>
      </w:rPr>
    </w:lvl>
    <w:lvl w:ilvl="1" w:tplc="EEC6DEC6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CCFA1B14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32E2515C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9168AA2E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12E64088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0EF29A60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CB900EE8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44ACCBC8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15" w15:restartNumberingAfterBreak="0">
    <w:nsid w:val="1F5E1625"/>
    <w:multiLevelType w:val="hybridMultilevel"/>
    <w:tmpl w:val="7C38D17A"/>
    <w:lvl w:ilvl="0" w:tplc="C6E6107A">
      <w:start w:val="1"/>
      <w:numFmt w:val="decimal"/>
      <w:lvlText w:val="%1."/>
      <w:lvlJc w:val="left"/>
      <w:pPr>
        <w:ind w:left="100" w:hanging="228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82A45A60">
      <w:numFmt w:val="bullet"/>
      <w:lvlText w:val="•"/>
      <w:lvlJc w:val="left"/>
      <w:pPr>
        <w:ind w:left="1050" w:hanging="228"/>
      </w:pPr>
      <w:rPr>
        <w:rFonts w:hint="default"/>
        <w:lang w:val="ru-RU" w:eastAsia="ru-RU" w:bidi="ru-RU"/>
      </w:rPr>
    </w:lvl>
    <w:lvl w:ilvl="2" w:tplc="A9B4FCF6">
      <w:numFmt w:val="bullet"/>
      <w:lvlText w:val="•"/>
      <w:lvlJc w:val="left"/>
      <w:pPr>
        <w:ind w:left="2001" w:hanging="228"/>
      </w:pPr>
      <w:rPr>
        <w:rFonts w:hint="default"/>
        <w:lang w:val="ru-RU" w:eastAsia="ru-RU" w:bidi="ru-RU"/>
      </w:rPr>
    </w:lvl>
    <w:lvl w:ilvl="3" w:tplc="0E4A6B76">
      <w:numFmt w:val="bullet"/>
      <w:lvlText w:val="•"/>
      <w:lvlJc w:val="left"/>
      <w:pPr>
        <w:ind w:left="2951" w:hanging="228"/>
      </w:pPr>
      <w:rPr>
        <w:rFonts w:hint="default"/>
        <w:lang w:val="ru-RU" w:eastAsia="ru-RU" w:bidi="ru-RU"/>
      </w:rPr>
    </w:lvl>
    <w:lvl w:ilvl="4" w:tplc="01AA0E66">
      <w:numFmt w:val="bullet"/>
      <w:lvlText w:val="•"/>
      <w:lvlJc w:val="left"/>
      <w:pPr>
        <w:ind w:left="3902" w:hanging="228"/>
      </w:pPr>
      <w:rPr>
        <w:rFonts w:hint="default"/>
        <w:lang w:val="ru-RU" w:eastAsia="ru-RU" w:bidi="ru-RU"/>
      </w:rPr>
    </w:lvl>
    <w:lvl w:ilvl="5" w:tplc="BCE88F12">
      <w:numFmt w:val="bullet"/>
      <w:lvlText w:val="•"/>
      <w:lvlJc w:val="left"/>
      <w:pPr>
        <w:ind w:left="4852" w:hanging="228"/>
      </w:pPr>
      <w:rPr>
        <w:rFonts w:hint="default"/>
        <w:lang w:val="ru-RU" w:eastAsia="ru-RU" w:bidi="ru-RU"/>
      </w:rPr>
    </w:lvl>
    <w:lvl w:ilvl="6" w:tplc="2AECFAC6">
      <w:numFmt w:val="bullet"/>
      <w:lvlText w:val="•"/>
      <w:lvlJc w:val="left"/>
      <w:pPr>
        <w:ind w:left="5803" w:hanging="228"/>
      </w:pPr>
      <w:rPr>
        <w:rFonts w:hint="default"/>
        <w:lang w:val="ru-RU" w:eastAsia="ru-RU" w:bidi="ru-RU"/>
      </w:rPr>
    </w:lvl>
    <w:lvl w:ilvl="7" w:tplc="2798626A">
      <w:numFmt w:val="bullet"/>
      <w:lvlText w:val="•"/>
      <w:lvlJc w:val="left"/>
      <w:pPr>
        <w:ind w:left="6753" w:hanging="228"/>
      </w:pPr>
      <w:rPr>
        <w:rFonts w:hint="default"/>
        <w:lang w:val="ru-RU" w:eastAsia="ru-RU" w:bidi="ru-RU"/>
      </w:rPr>
    </w:lvl>
    <w:lvl w:ilvl="8" w:tplc="13227D96">
      <w:numFmt w:val="bullet"/>
      <w:lvlText w:val="•"/>
      <w:lvlJc w:val="left"/>
      <w:pPr>
        <w:ind w:left="7704" w:hanging="228"/>
      </w:pPr>
      <w:rPr>
        <w:rFonts w:hint="default"/>
        <w:lang w:val="ru-RU" w:eastAsia="ru-RU" w:bidi="ru-RU"/>
      </w:rPr>
    </w:lvl>
  </w:abstractNum>
  <w:abstractNum w:abstractNumId="16" w15:restartNumberingAfterBreak="0">
    <w:nsid w:val="279B21D1"/>
    <w:multiLevelType w:val="hybridMultilevel"/>
    <w:tmpl w:val="14987B88"/>
    <w:lvl w:ilvl="0" w:tplc="835864E0">
      <w:start w:val="1"/>
      <w:numFmt w:val="decimal"/>
      <w:lvlText w:val="%1)"/>
      <w:lvlJc w:val="left"/>
      <w:pPr>
        <w:ind w:left="885" w:hanging="218"/>
      </w:pPr>
      <w:rPr>
        <w:rFonts w:ascii="Trebuchet MS" w:eastAsia="Trebuchet MS" w:hAnsi="Trebuchet MS" w:cs="Trebuchet MS" w:hint="default"/>
        <w:spacing w:val="-1"/>
        <w:w w:val="103"/>
        <w:sz w:val="18"/>
        <w:szCs w:val="18"/>
        <w:lang w:val="ru-RU" w:eastAsia="ru-RU" w:bidi="ru-RU"/>
      </w:rPr>
    </w:lvl>
    <w:lvl w:ilvl="1" w:tplc="6E1C944A">
      <w:numFmt w:val="bullet"/>
      <w:lvlText w:val="•"/>
      <w:lvlJc w:val="left"/>
      <w:pPr>
        <w:ind w:left="1752" w:hanging="218"/>
      </w:pPr>
      <w:rPr>
        <w:rFonts w:hint="default"/>
        <w:lang w:val="ru-RU" w:eastAsia="ru-RU" w:bidi="ru-RU"/>
      </w:rPr>
    </w:lvl>
    <w:lvl w:ilvl="2" w:tplc="7DF0C6A2">
      <w:numFmt w:val="bullet"/>
      <w:lvlText w:val="•"/>
      <w:lvlJc w:val="left"/>
      <w:pPr>
        <w:ind w:left="2625" w:hanging="218"/>
      </w:pPr>
      <w:rPr>
        <w:rFonts w:hint="default"/>
        <w:lang w:val="ru-RU" w:eastAsia="ru-RU" w:bidi="ru-RU"/>
      </w:rPr>
    </w:lvl>
    <w:lvl w:ilvl="3" w:tplc="D7DA6BD8">
      <w:numFmt w:val="bullet"/>
      <w:lvlText w:val="•"/>
      <w:lvlJc w:val="left"/>
      <w:pPr>
        <w:ind w:left="3497" w:hanging="218"/>
      </w:pPr>
      <w:rPr>
        <w:rFonts w:hint="default"/>
        <w:lang w:val="ru-RU" w:eastAsia="ru-RU" w:bidi="ru-RU"/>
      </w:rPr>
    </w:lvl>
    <w:lvl w:ilvl="4" w:tplc="B33A34C0">
      <w:numFmt w:val="bullet"/>
      <w:lvlText w:val="•"/>
      <w:lvlJc w:val="left"/>
      <w:pPr>
        <w:ind w:left="4370" w:hanging="218"/>
      </w:pPr>
      <w:rPr>
        <w:rFonts w:hint="default"/>
        <w:lang w:val="ru-RU" w:eastAsia="ru-RU" w:bidi="ru-RU"/>
      </w:rPr>
    </w:lvl>
    <w:lvl w:ilvl="5" w:tplc="0F0EEB2C">
      <w:numFmt w:val="bullet"/>
      <w:lvlText w:val="•"/>
      <w:lvlJc w:val="left"/>
      <w:pPr>
        <w:ind w:left="5242" w:hanging="218"/>
      </w:pPr>
      <w:rPr>
        <w:rFonts w:hint="default"/>
        <w:lang w:val="ru-RU" w:eastAsia="ru-RU" w:bidi="ru-RU"/>
      </w:rPr>
    </w:lvl>
    <w:lvl w:ilvl="6" w:tplc="780CD278">
      <w:numFmt w:val="bullet"/>
      <w:lvlText w:val="•"/>
      <w:lvlJc w:val="left"/>
      <w:pPr>
        <w:ind w:left="6115" w:hanging="218"/>
      </w:pPr>
      <w:rPr>
        <w:rFonts w:hint="default"/>
        <w:lang w:val="ru-RU" w:eastAsia="ru-RU" w:bidi="ru-RU"/>
      </w:rPr>
    </w:lvl>
    <w:lvl w:ilvl="7" w:tplc="C2E4428E">
      <w:numFmt w:val="bullet"/>
      <w:lvlText w:val="•"/>
      <w:lvlJc w:val="left"/>
      <w:pPr>
        <w:ind w:left="6987" w:hanging="218"/>
      </w:pPr>
      <w:rPr>
        <w:rFonts w:hint="default"/>
        <w:lang w:val="ru-RU" w:eastAsia="ru-RU" w:bidi="ru-RU"/>
      </w:rPr>
    </w:lvl>
    <w:lvl w:ilvl="8" w:tplc="BD9A4E32">
      <w:numFmt w:val="bullet"/>
      <w:lvlText w:val="•"/>
      <w:lvlJc w:val="left"/>
      <w:pPr>
        <w:ind w:left="7860" w:hanging="218"/>
      </w:pPr>
      <w:rPr>
        <w:rFonts w:hint="default"/>
        <w:lang w:val="ru-RU" w:eastAsia="ru-RU" w:bidi="ru-RU"/>
      </w:rPr>
    </w:lvl>
  </w:abstractNum>
  <w:abstractNum w:abstractNumId="17" w15:restartNumberingAfterBreak="0">
    <w:nsid w:val="2A553205"/>
    <w:multiLevelType w:val="hybridMultilevel"/>
    <w:tmpl w:val="27B8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16E05"/>
    <w:multiLevelType w:val="hybridMultilevel"/>
    <w:tmpl w:val="0BDC6F52"/>
    <w:lvl w:ilvl="0" w:tplc="2570B966">
      <w:start w:val="1"/>
      <w:numFmt w:val="decimal"/>
      <w:lvlText w:val="%1)"/>
      <w:lvlJc w:val="left"/>
      <w:pPr>
        <w:ind w:left="100" w:hanging="227"/>
      </w:pPr>
      <w:rPr>
        <w:rFonts w:ascii="Trebuchet MS" w:eastAsia="Trebuchet MS" w:hAnsi="Trebuchet MS" w:cs="Trebuchet MS" w:hint="default"/>
        <w:spacing w:val="0"/>
        <w:w w:val="103"/>
        <w:sz w:val="18"/>
        <w:szCs w:val="18"/>
        <w:lang w:val="ru-RU" w:eastAsia="ru-RU" w:bidi="ru-RU"/>
      </w:rPr>
    </w:lvl>
    <w:lvl w:ilvl="1" w:tplc="37C0494C">
      <w:numFmt w:val="bullet"/>
      <w:lvlText w:val="•"/>
      <w:lvlJc w:val="left"/>
      <w:pPr>
        <w:ind w:left="1050" w:hanging="227"/>
      </w:pPr>
      <w:rPr>
        <w:rFonts w:hint="default"/>
        <w:lang w:val="ru-RU" w:eastAsia="ru-RU" w:bidi="ru-RU"/>
      </w:rPr>
    </w:lvl>
    <w:lvl w:ilvl="2" w:tplc="429E20BE">
      <w:numFmt w:val="bullet"/>
      <w:lvlText w:val="•"/>
      <w:lvlJc w:val="left"/>
      <w:pPr>
        <w:ind w:left="2001" w:hanging="227"/>
      </w:pPr>
      <w:rPr>
        <w:rFonts w:hint="default"/>
        <w:lang w:val="ru-RU" w:eastAsia="ru-RU" w:bidi="ru-RU"/>
      </w:rPr>
    </w:lvl>
    <w:lvl w:ilvl="3" w:tplc="795EA2BE">
      <w:numFmt w:val="bullet"/>
      <w:lvlText w:val="•"/>
      <w:lvlJc w:val="left"/>
      <w:pPr>
        <w:ind w:left="2951" w:hanging="227"/>
      </w:pPr>
      <w:rPr>
        <w:rFonts w:hint="default"/>
        <w:lang w:val="ru-RU" w:eastAsia="ru-RU" w:bidi="ru-RU"/>
      </w:rPr>
    </w:lvl>
    <w:lvl w:ilvl="4" w:tplc="C96841BE">
      <w:numFmt w:val="bullet"/>
      <w:lvlText w:val="•"/>
      <w:lvlJc w:val="left"/>
      <w:pPr>
        <w:ind w:left="3902" w:hanging="227"/>
      </w:pPr>
      <w:rPr>
        <w:rFonts w:hint="default"/>
        <w:lang w:val="ru-RU" w:eastAsia="ru-RU" w:bidi="ru-RU"/>
      </w:rPr>
    </w:lvl>
    <w:lvl w:ilvl="5" w:tplc="A8E87914">
      <w:numFmt w:val="bullet"/>
      <w:lvlText w:val="•"/>
      <w:lvlJc w:val="left"/>
      <w:pPr>
        <w:ind w:left="4852" w:hanging="227"/>
      </w:pPr>
      <w:rPr>
        <w:rFonts w:hint="default"/>
        <w:lang w:val="ru-RU" w:eastAsia="ru-RU" w:bidi="ru-RU"/>
      </w:rPr>
    </w:lvl>
    <w:lvl w:ilvl="6" w:tplc="95901DA2">
      <w:numFmt w:val="bullet"/>
      <w:lvlText w:val="•"/>
      <w:lvlJc w:val="left"/>
      <w:pPr>
        <w:ind w:left="5803" w:hanging="227"/>
      </w:pPr>
      <w:rPr>
        <w:rFonts w:hint="default"/>
        <w:lang w:val="ru-RU" w:eastAsia="ru-RU" w:bidi="ru-RU"/>
      </w:rPr>
    </w:lvl>
    <w:lvl w:ilvl="7" w:tplc="1752164A">
      <w:numFmt w:val="bullet"/>
      <w:lvlText w:val="•"/>
      <w:lvlJc w:val="left"/>
      <w:pPr>
        <w:ind w:left="6753" w:hanging="227"/>
      </w:pPr>
      <w:rPr>
        <w:rFonts w:hint="default"/>
        <w:lang w:val="ru-RU" w:eastAsia="ru-RU" w:bidi="ru-RU"/>
      </w:rPr>
    </w:lvl>
    <w:lvl w:ilvl="8" w:tplc="5F3E2370">
      <w:numFmt w:val="bullet"/>
      <w:lvlText w:val="•"/>
      <w:lvlJc w:val="left"/>
      <w:pPr>
        <w:ind w:left="7704" w:hanging="227"/>
      </w:pPr>
      <w:rPr>
        <w:rFonts w:hint="default"/>
        <w:lang w:val="ru-RU" w:eastAsia="ru-RU" w:bidi="ru-RU"/>
      </w:rPr>
    </w:lvl>
  </w:abstractNum>
  <w:abstractNum w:abstractNumId="19" w15:restartNumberingAfterBreak="0">
    <w:nsid w:val="30F84CF3"/>
    <w:multiLevelType w:val="hybridMultilevel"/>
    <w:tmpl w:val="9EBABB0C"/>
    <w:lvl w:ilvl="0" w:tplc="6142A974">
      <w:start w:val="1"/>
      <w:numFmt w:val="decimal"/>
      <w:lvlText w:val="%1."/>
      <w:lvlJc w:val="left"/>
      <w:pPr>
        <w:ind w:left="873" w:hanging="206"/>
      </w:pPr>
      <w:rPr>
        <w:rFonts w:ascii="Trebuchet MS" w:eastAsia="Trebuchet MS" w:hAnsi="Trebuchet MS" w:cs="Trebuchet MS" w:hint="default"/>
        <w:spacing w:val="-1"/>
        <w:w w:val="96"/>
        <w:sz w:val="18"/>
        <w:szCs w:val="18"/>
        <w:lang w:val="ru-RU" w:eastAsia="ru-RU" w:bidi="ru-RU"/>
      </w:rPr>
    </w:lvl>
    <w:lvl w:ilvl="1" w:tplc="7B305A6E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AC2ED758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C412607A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B10217C4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F9BE7F14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A06E41A6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DB70D65E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8EF869B4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20" w15:restartNumberingAfterBreak="0">
    <w:nsid w:val="31ED7FF5"/>
    <w:multiLevelType w:val="hybridMultilevel"/>
    <w:tmpl w:val="7FCE95C4"/>
    <w:lvl w:ilvl="0" w:tplc="F6162AD6">
      <w:start w:val="1"/>
      <w:numFmt w:val="decimal"/>
      <w:lvlText w:val="%1."/>
      <w:lvlJc w:val="left"/>
      <w:pPr>
        <w:ind w:left="100" w:hanging="237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B28E68E6">
      <w:numFmt w:val="bullet"/>
      <w:lvlText w:val="•"/>
      <w:lvlJc w:val="left"/>
      <w:pPr>
        <w:ind w:left="1050" w:hanging="237"/>
      </w:pPr>
      <w:rPr>
        <w:rFonts w:hint="default"/>
        <w:lang w:val="ru-RU" w:eastAsia="ru-RU" w:bidi="ru-RU"/>
      </w:rPr>
    </w:lvl>
    <w:lvl w:ilvl="2" w:tplc="D4568E80">
      <w:numFmt w:val="bullet"/>
      <w:lvlText w:val="•"/>
      <w:lvlJc w:val="left"/>
      <w:pPr>
        <w:ind w:left="2001" w:hanging="237"/>
      </w:pPr>
      <w:rPr>
        <w:rFonts w:hint="default"/>
        <w:lang w:val="ru-RU" w:eastAsia="ru-RU" w:bidi="ru-RU"/>
      </w:rPr>
    </w:lvl>
    <w:lvl w:ilvl="3" w:tplc="329CF388">
      <w:numFmt w:val="bullet"/>
      <w:lvlText w:val="•"/>
      <w:lvlJc w:val="left"/>
      <w:pPr>
        <w:ind w:left="2951" w:hanging="237"/>
      </w:pPr>
      <w:rPr>
        <w:rFonts w:hint="default"/>
        <w:lang w:val="ru-RU" w:eastAsia="ru-RU" w:bidi="ru-RU"/>
      </w:rPr>
    </w:lvl>
    <w:lvl w:ilvl="4" w:tplc="563A4BC4">
      <w:numFmt w:val="bullet"/>
      <w:lvlText w:val="•"/>
      <w:lvlJc w:val="left"/>
      <w:pPr>
        <w:ind w:left="3902" w:hanging="237"/>
      </w:pPr>
      <w:rPr>
        <w:rFonts w:hint="default"/>
        <w:lang w:val="ru-RU" w:eastAsia="ru-RU" w:bidi="ru-RU"/>
      </w:rPr>
    </w:lvl>
    <w:lvl w:ilvl="5" w:tplc="2822EE3E">
      <w:numFmt w:val="bullet"/>
      <w:lvlText w:val="•"/>
      <w:lvlJc w:val="left"/>
      <w:pPr>
        <w:ind w:left="4852" w:hanging="237"/>
      </w:pPr>
      <w:rPr>
        <w:rFonts w:hint="default"/>
        <w:lang w:val="ru-RU" w:eastAsia="ru-RU" w:bidi="ru-RU"/>
      </w:rPr>
    </w:lvl>
    <w:lvl w:ilvl="6" w:tplc="7EA274A0">
      <w:numFmt w:val="bullet"/>
      <w:lvlText w:val="•"/>
      <w:lvlJc w:val="left"/>
      <w:pPr>
        <w:ind w:left="5803" w:hanging="237"/>
      </w:pPr>
      <w:rPr>
        <w:rFonts w:hint="default"/>
        <w:lang w:val="ru-RU" w:eastAsia="ru-RU" w:bidi="ru-RU"/>
      </w:rPr>
    </w:lvl>
    <w:lvl w:ilvl="7" w:tplc="A2507E8C">
      <w:numFmt w:val="bullet"/>
      <w:lvlText w:val="•"/>
      <w:lvlJc w:val="left"/>
      <w:pPr>
        <w:ind w:left="6753" w:hanging="237"/>
      </w:pPr>
      <w:rPr>
        <w:rFonts w:hint="default"/>
        <w:lang w:val="ru-RU" w:eastAsia="ru-RU" w:bidi="ru-RU"/>
      </w:rPr>
    </w:lvl>
    <w:lvl w:ilvl="8" w:tplc="393E8278">
      <w:numFmt w:val="bullet"/>
      <w:lvlText w:val="•"/>
      <w:lvlJc w:val="left"/>
      <w:pPr>
        <w:ind w:left="7704" w:hanging="237"/>
      </w:pPr>
      <w:rPr>
        <w:rFonts w:hint="default"/>
        <w:lang w:val="ru-RU" w:eastAsia="ru-RU" w:bidi="ru-RU"/>
      </w:rPr>
    </w:lvl>
  </w:abstractNum>
  <w:abstractNum w:abstractNumId="21" w15:restartNumberingAfterBreak="0">
    <w:nsid w:val="328420E8"/>
    <w:multiLevelType w:val="hybridMultilevel"/>
    <w:tmpl w:val="1AAA2E46"/>
    <w:lvl w:ilvl="0" w:tplc="98D0D862">
      <w:numFmt w:val="bullet"/>
      <w:lvlText w:val="-"/>
      <w:lvlJc w:val="left"/>
      <w:pPr>
        <w:ind w:left="19" w:hanging="255"/>
      </w:pPr>
      <w:rPr>
        <w:rFonts w:ascii="Trebuchet MS" w:eastAsia="Trebuchet MS" w:hAnsi="Trebuchet MS" w:cs="Trebuchet MS" w:hint="default"/>
        <w:w w:val="86"/>
        <w:sz w:val="15"/>
        <w:szCs w:val="15"/>
        <w:lang w:val="ru-RU" w:eastAsia="ru-RU" w:bidi="ru-RU"/>
      </w:rPr>
    </w:lvl>
    <w:lvl w:ilvl="1" w:tplc="CF1AB9AC">
      <w:numFmt w:val="bullet"/>
      <w:lvlText w:val="•"/>
      <w:lvlJc w:val="left"/>
      <w:pPr>
        <w:ind w:left="200" w:hanging="255"/>
      </w:pPr>
      <w:rPr>
        <w:rFonts w:hint="default"/>
        <w:lang w:val="ru-RU" w:eastAsia="ru-RU" w:bidi="ru-RU"/>
      </w:rPr>
    </w:lvl>
    <w:lvl w:ilvl="2" w:tplc="885E05CA">
      <w:numFmt w:val="bullet"/>
      <w:lvlText w:val="•"/>
      <w:lvlJc w:val="left"/>
      <w:pPr>
        <w:ind w:left="380" w:hanging="255"/>
      </w:pPr>
      <w:rPr>
        <w:rFonts w:hint="default"/>
        <w:lang w:val="ru-RU" w:eastAsia="ru-RU" w:bidi="ru-RU"/>
      </w:rPr>
    </w:lvl>
    <w:lvl w:ilvl="3" w:tplc="63506E24">
      <w:numFmt w:val="bullet"/>
      <w:lvlText w:val="•"/>
      <w:lvlJc w:val="left"/>
      <w:pPr>
        <w:ind w:left="560" w:hanging="255"/>
      </w:pPr>
      <w:rPr>
        <w:rFonts w:hint="default"/>
        <w:lang w:val="ru-RU" w:eastAsia="ru-RU" w:bidi="ru-RU"/>
      </w:rPr>
    </w:lvl>
    <w:lvl w:ilvl="4" w:tplc="F8C40C38">
      <w:numFmt w:val="bullet"/>
      <w:lvlText w:val="•"/>
      <w:lvlJc w:val="left"/>
      <w:pPr>
        <w:ind w:left="740" w:hanging="255"/>
      </w:pPr>
      <w:rPr>
        <w:rFonts w:hint="default"/>
        <w:lang w:val="ru-RU" w:eastAsia="ru-RU" w:bidi="ru-RU"/>
      </w:rPr>
    </w:lvl>
    <w:lvl w:ilvl="5" w:tplc="1D406968">
      <w:numFmt w:val="bullet"/>
      <w:lvlText w:val="•"/>
      <w:lvlJc w:val="left"/>
      <w:pPr>
        <w:ind w:left="921" w:hanging="255"/>
      </w:pPr>
      <w:rPr>
        <w:rFonts w:hint="default"/>
        <w:lang w:val="ru-RU" w:eastAsia="ru-RU" w:bidi="ru-RU"/>
      </w:rPr>
    </w:lvl>
    <w:lvl w:ilvl="6" w:tplc="23EEDB98">
      <w:numFmt w:val="bullet"/>
      <w:lvlText w:val="•"/>
      <w:lvlJc w:val="left"/>
      <w:pPr>
        <w:ind w:left="1101" w:hanging="255"/>
      </w:pPr>
      <w:rPr>
        <w:rFonts w:hint="default"/>
        <w:lang w:val="ru-RU" w:eastAsia="ru-RU" w:bidi="ru-RU"/>
      </w:rPr>
    </w:lvl>
    <w:lvl w:ilvl="7" w:tplc="0D20EA86">
      <w:numFmt w:val="bullet"/>
      <w:lvlText w:val="•"/>
      <w:lvlJc w:val="left"/>
      <w:pPr>
        <w:ind w:left="1281" w:hanging="255"/>
      </w:pPr>
      <w:rPr>
        <w:rFonts w:hint="default"/>
        <w:lang w:val="ru-RU" w:eastAsia="ru-RU" w:bidi="ru-RU"/>
      </w:rPr>
    </w:lvl>
    <w:lvl w:ilvl="8" w:tplc="9D925278">
      <w:numFmt w:val="bullet"/>
      <w:lvlText w:val="•"/>
      <w:lvlJc w:val="left"/>
      <w:pPr>
        <w:ind w:left="1461" w:hanging="255"/>
      </w:pPr>
      <w:rPr>
        <w:rFonts w:hint="default"/>
        <w:lang w:val="ru-RU" w:eastAsia="ru-RU" w:bidi="ru-RU"/>
      </w:rPr>
    </w:lvl>
  </w:abstractNum>
  <w:abstractNum w:abstractNumId="22" w15:restartNumberingAfterBreak="0">
    <w:nsid w:val="35E96756"/>
    <w:multiLevelType w:val="hybridMultilevel"/>
    <w:tmpl w:val="3CA0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62B16"/>
    <w:multiLevelType w:val="hybridMultilevel"/>
    <w:tmpl w:val="32DC717A"/>
    <w:lvl w:ilvl="0" w:tplc="CD5239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A90AA4"/>
    <w:multiLevelType w:val="multilevel"/>
    <w:tmpl w:val="FF9A58BC"/>
    <w:lvl w:ilvl="0">
      <w:start w:val="1"/>
      <w:numFmt w:val="decimal"/>
      <w:lvlText w:val="%1"/>
      <w:lvlJc w:val="left"/>
      <w:pPr>
        <w:ind w:left="836" w:hanging="170"/>
      </w:pPr>
      <w:rPr>
        <w:rFonts w:ascii="Trebuchet MS" w:eastAsia="Trebuchet MS" w:hAnsi="Trebuchet MS" w:cs="Trebuchet MS" w:hint="default"/>
        <w:b/>
        <w:bCs/>
        <w:w w:val="106"/>
        <w:sz w:val="18"/>
        <w:szCs w:val="1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</w:pPr>
      <w:rPr>
        <w:rFonts w:ascii="Trebuchet MS" w:eastAsia="Trebuchet MS" w:hAnsi="Trebuchet MS" w:cs="Trebuchet MS" w:hint="default"/>
        <w:b/>
        <w:bCs/>
        <w:w w:val="101"/>
        <w:sz w:val="18"/>
        <w:szCs w:val="1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667" w:hanging="508"/>
      </w:pPr>
      <w:rPr>
        <w:rFonts w:ascii="Trebuchet MS" w:eastAsia="Trebuchet MS" w:hAnsi="Trebuchet MS" w:cs="Trebuchet MS" w:hint="default"/>
        <w:b/>
        <w:bCs/>
        <w:w w:val="100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2075" w:hanging="5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51" w:hanging="5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27" w:hanging="5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02" w:hanging="5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78" w:hanging="5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4" w:hanging="508"/>
      </w:pPr>
      <w:rPr>
        <w:rFonts w:hint="default"/>
        <w:lang w:val="ru-RU" w:eastAsia="ru-RU" w:bidi="ru-RU"/>
      </w:rPr>
    </w:lvl>
  </w:abstractNum>
  <w:abstractNum w:abstractNumId="25" w15:restartNumberingAfterBreak="0">
    <w:nsid w:val="3F682B1A"/>
    <w:multiLevelType w:val="hybridMultilevel"/>
    <w:tmpl w:val="F016295A"/>
    <w:lvl w:ilvl="0" w:tplc="B24C8C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C4BE2"/>
    <w:multiLevelType w:val="hybridMultilevel"/>
    <w:tmpl w:val="50729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053C4D"/>
    <w:multiLevelType w:val="hybridMultilevel"/>
    <w:tmpl w:val="0AD26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A8A6880">
      <w:start w:val="1"/>
      <w:numFmt w:val="decimal"/>
      <w:lvlText w:val="%3)"/>
      <w:lvlJc w:val="left"/>
      <w:pPr>
        <w:ind w:left="2340" w:hanging="360"/>
      </w:pPr>
      <w:rPr>
        <w:rFonts w:hint="default"/>
        <w:w w:val="105"/>
        <w:u w:val="single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74CEA"/>
    <w:multiLevelType w:val="hybridMultilevel"/>
    <w:tmpl w:val="BE62545A"/>
    <w:lvl w:ilvl="0" w:tplc="99B66BC6">
      <w:start w:val="1"/>
      <w:numFmt w:val="decimal"/>
      <w:lvlText w:val="%1."/>
      <w:lvlJc w:val="left"/>
      <w:pPr>
        <w:ind w:left="873" w:hanging="206"/>
      </w:pPr>
      <w:rPr>
        <w:rFonts w:ascii="Trebuchet MS" w:eastAsia="Trebuchet MS" w:hAnsi="Trebuchet MS" w:cs="Trebuchet MS" w:hint="default"/>
        <w:spacing w:val="-1"/>
        <w:w w:val="96"/>
        <w:sz w:val="18"/>
        <w:szCs w:val="18"/>
        <w:lang w:val="ru-RU" w:eastAsia="ru-RU" w:bidi="ru-RU"/>
      </w:rPr>
    </w:lvl>
    <w:lvl w:ilvl="1" w:tplc="04161062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E9C25E2A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CCCEA18E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51ACA79C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B3BE28FC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A4E2FD82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09F2EBD2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5EB8117C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29" w15:restartNumberingAfterBreak="0">
    <w:nsid w:val="553102BC"/>
    <w:multiLevelType w:val="hybridMultilevel"/>
    <w:tmpl w:val="20BE9566"/>
    <w:lvl w:ilvl="0" w:tplc="08085D86">
      <w:start w:val="1"/>
      <w:numFmt w:val="decimal"/>
      <w:lvlText w:val="%1."/>
      <w:lvlJc w:val="left"/>
      <w:pPr>
        <w:ind w:left="326" w:hanging="226"/>
      </w:pPr>
      <w:rPr>
        <w:rFonts w:ascii="Trebuchet MS" w:eastAsia="Trebuchet MS" w:hAnsi="Trebuchet MS" w:cs="Trebuchet MS" w:hint="default"/>
        <w:b/>
        <w:bCs/>
        <w:w w:val="98"/>
        <w:sz w:val="18"/>
        <w:szCs w:val="18"/>
        <w:lang w:val="ru-RU" w:eastAsia="ru-RU" w:bidi="ru-RU"/>
      </w:rPr>
    </w:lvl>
    <w:lvl w:ilvl="1" w:tplc="305CB684">
      <w:start w:val="1"/>
      <w:numFmt w:val="decimal"/>
      <w:lvlText w:val="%2."/>
      <w:lvlJc w:val="left"/>
      <w:pPr>
        <w:ind w:left="100" w:hanging="220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2" w:tplc="64EE62E6">
      <w:numFmt w:val="bullet"/>
      <w:lvlText w:val="•"/>
      <w:lvlJc w:val="left"/>
      <w:pPr>
        <w:ind w:left="1351" w:hanging="220"/>
      </w:pPr>
      <w:rPr>
        <w:rFonts w:hint="default"/>
        <w:lang w:val="ru-RU" w:eastAsia="ru-RU" w:bidi="ru-RU"/>
      </w:rPr>
    </w:lvl>
    <w:lvl w:ilvl="3" w:tplc="89B8C75C">
      <w:numFmt w:val="bullet"/>
      <w:lvlText w:val="•"/>
      <w:lvlJc w:val="left"/>
      <w:pPr>
        <w:ind w:left="2383" w:hanging="220"/>
      </w:pPr>
      <w:rPr>
        <w:rFonts w:hint="default"/>
        <w:lang w:val="ru-RU" w:eastAsia="ru-RU" w:bidi="ru-RU"/>
      </w:rPr>
    </w:lvl>
    <w:lvl w:ilvl="4" w:tplc="B83676B6">
      <w:numFmt w:val="bullet"/>
      <w:lvlText w:val="•"/>
      <w:lvlJc w:val="left"/>
      <w:pPr>
        <w:ind w:left="3415" w:hanging="220"/>
      </w:pPr>
      <w:rPr>
        <w:rFonts w:hint="default"/>
        <w:lang w:val="ru-RU" w:eastAsia="ru-RU" w:bidi="ru-RU"/>
      </w:rPr>
    </w:lvl>
    <w:lvl w:ilvl="5" w:tplc="8F46F53A">
      <w:numFmt w:val="bullet"/>
      <w:lvlText w:val="•"/>
      <w:lvlJc w:val="left"/>
      <w:pPr>
        <w:ind w:left="4446" w:hanging="220"/>
      </w:pPr>
      <w:rPr>
        <w:rFonts w:hint="default"/>
        <w:lang w:val="ru-RU" w:eastAsia="ru-RU" w:bidi="ru-RU"/>
      </w:rPr>
    </w:lvl>
    <w:lvl w:ilvl="6" w:tplc="46CAFF3A">
      <w:numFmt w:val="bullet"/>
      <w:lvlText w:val="•"/>
      <w:lvlJc w:val="left"/>
      <w:pPr>
        <w:ind w:left="5478" w:hanging="220"/>
      </w:pPr>
      <w:rPr>
        <w:rFonts w:hint="default"/>
        <w:lang w:val="ru-RU" w:eastAsia="ru-RU" w:bidi="ru-RU"/>
      </w:rPr>
    </w:lvl>
    <w:lvl w:ilvl="7" w:tplc="21422BBA">
      <w:numFmt w:val="bullet"/>
      <w:lvlText w:val="•"/>
      <w:lvlJc w:val="left"/>
      <w:pPr>
        <w:ind w:left="6510" w:hanging="220"/>
      </w:pPr>
      <w:rPr>
        <w:rFonts w:hint="default"/>
        <w:lang w:val="ru-RU" w:eastAsia="ru-RU" w:bidi="ru-RU"/>
      </w:rPr>
    </w:lvl>
    <w:lvl w:ilvl="8" w:tplc="C7E2C8AE">
      <w:numFmt w:val="bullet"/>
      <w:lvlText w:val="•"/>
      <w:lvlJc w:val="left"/>
      <w:pPr>
        <w:ind w:left="7542" w:hanging="220"/>
      </w:pPr>
      <w:rPr>
        <w:rFonts w:hint="default"/>
        <w:lang w:val="ru-RU" w:eastAsia="ru-RU" w:bidi="ru-RU"/>
      </w:rPr>
    </w:lvl>
  </w:abstractNum>
  <w:abstractNum w:abstractNumId="30" w15:restartNumberingAfterBreak="0">
    <w:nsid w:val="5598719D"/>
    <w:multiLevelType w:val="hybridMultilevel"/>
    <w:tmpl w:val="CE46CD3C"/>
    <w:lvl w:ilvl="0" w:tplc="041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31" w15:restartNumberingAfterBreak="0">
    <w:nsid w:val="5C59179B"/>
    <w:multiLevelType w:val="hybridMultilevel"/>
    <w:tmpl w:val="AD9CF01A"/>
    <w:lvl w:ilvl="0" w:tplc="D9DA39AC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ED4CFA40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236675BC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4F92F2C2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B47221F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F8EE481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D32E49E2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B6322C6C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81422006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2" w15:restartNumberingAfterBreak="0">
    <w:nsid w:val="5E2C0A91"/>
    <w:multiLevelType w:val="hybridMultilevel"/>
    <w:tmpl w:val="328EE6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F312715"/>
    <w:multiLevelType w:val="hybridMultilevel"/>
    <w:tmpl w:val="0670467A"/>
    <w:lvl w:ilvl="0" w:tplc="04602044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19621498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641AB332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34DAD744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C8424776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E698FBC6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87DA230A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B70E4822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B0D8D37E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4" w15:restartNumberingAfterBreak="0">
    <w:nsid w:val="61BB17B2"/>
    <w:multiLevelType w:val="hybridMultilevel"/>
    <w:tmpl w:val="86886F34"/>
    <w:lvl w:ilvl="0" w:tplc="93BAF2F6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8FC4C3E2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6A7ED7F0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CAB2C13A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6D96B5C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9F26251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2A7AD4EE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46D848B4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9BB27090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5" w15:restartNumberingAfterBreak="0">
    <w:nsid w:val="68344E2D"/>
    <w:multiLevelType w:val="hybridMultilevel"/>
    <w:tmpl w:val="8EC0CB0E"/>
    <w:lvl w:ilvl="0" w:tplc="7ADE30E2">
      <w:start w:val="1"/>
      <w:numFmt w:val="decimal"/>
      <w:lvlText w:val="%1."/>
      <w:lvlJc w:val="left"/>
      <w:pPr>
        <w:ind w:left="100" w:hanging="290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D3F03CCA">
      <w:numFmt w:val="bullet"/>
      <w:lvlText w:val="•"/>
      <w:lvlJc w:val="left"/>
      <w:pPr>
        <w:ind w:left="1050" w:hanging="290"/>
      </w:pPr>
      <w:rPr>
        <w:rFonts w:hint="default"/>
        <w:lang w:val="ru-RU" w:eastAsia="ru-RU" w:bidi="ru-RU"/>
      </w:rPr>
    </w:lvl>
    <w:lvl w:ilvl="2" w:tplc="6E22A0E4">
      <w:numFmt w:val="bullet"/>
      <w:lvlText w:val="•"/>
      <w:lvlJc w:val="left"/>
      <w:pPr>
        <w:ind w:left="2001" w:hanging="290"/>
      </w:pPr>
      <w:rPr>
        <w:rFonts w:hint="default"/>
        <w:lang w:val="ru-RU" w:eastAsia="ru-RU" w:bidi="ru-RU"/>
      </w:rPr>
    </w:lvl>
    <w:lvl w:ilvl="3" w:tplc="F6A6C9CA">
      <w:numFmt w:val="bullet"/>
      <w:lvlText w:val="•"/>
      <w:lvlJc w:val="left"/>
      <w:pPr>
        <w:ind w:left="2951" w:hanging="290"/>
      </w:pPr>
      <w:rPr>
        <w:rFonts w:hint="default"/>
        <w:lang w:val="ru-RU" w:eastAsia="ru-RU" w:bidi="ru-RU"/>
      </w:rPr>
    </w:lvl>
    <w:lvl w:ilvl="4" w:tplc="FEA6BC0E">
      <w:numFmt w:val="bullet"/>
      <w:lvlText w:val="•"/>
      <w:lvlJc w:val="left"/>
      <w:pPr>
        <w:ind w:left="3902" w:hanging="290"/>
      </w:pPr>
      <w:rPr>
        <w:rFonts w:hint="default"/>
        <w:lang w:val="ru-RU" w:eastAsia="ru-RU" w:bidi="ru-RU"/>
      </w:rPr>
    </w:lvl>
    <w:lvl w:ilvl="5" w:tplc="03BCA1BE">
      <w:numFmt w:val="bullet"/>
      <w:lvlText w:val="•"/>
      <w:lvlJc w:val="left"/>
      <w:pPr>
        <w:ind w:left="4852" w:hanging="290"/>
      </w:pPr>
      <w:rPr>
        <w:rFonts w:hint="default"/>
        <w:lang w:val="ru-RU" w:eastAsia="ru-RU" w:bidi="ru-RU"/>
      </w:rPr>
    </w:lvl>
    <w:lvl w:ilvl="6" w:tplc="73ECADE8">
      <w:numFmt w:val="bullet"/>
      <w:lvlText w:val="•"/>
      <w:lvlJc w:val="left"/>
      <w:pPr>
        <w:ind w:left="5803" w:hanging="290"/>
      </w:pPr>
      <w:rPr>
        <w:rFonts w:hint="default"/>
        <w:lang w:val="ru-RU" w:eastAsia="ru-RU" w:bidi="ru-RU"/>
      </w:rPr>
    </w:lvl>
    <w:lvl w:ilvl="7" w:tplc="2E722C2E">
      <w:numFmt w:val="bullet"/>
      <w:lvlText w:val="•"/>
      <w:lvlJc w:val="left"/>
      <w:pPr>
        <w:ind w:left="6753" w:hanging="290"/>
      </w:pPr>
      <w:rPr>
        <w:rFonts w:hint="default"/>
        <w:lang w:val="ru-RU" w:eastAsia="ru-RU" w:bidi="ru-RU"/>
      </w:rPr>
    </w:lvl>
    <w:lvl w:ilvl="8" w:tplc="430CB614">
      <w:numFmt w:val="bullet"/>
      <w:lvlText w:val="•"/>
      <w:lvlJc w:val="left"/>
      <w:pPr>
        <w:ind w:left="7704" w:hanging="290"/>
      </w:pPr>
      <w:rPr>
        <w:rFonts w:hint="default"/>
        <w:lang w:val="ru-RU" w:eastAsia="ru-RU" w:bidi="ru-RU"/>
      </w:rPr>
    </w:lvl>
  </w:abstractNum>
  <w:abstractNum w:abstractNumId="36" w15:restartNumberingAfterBreak="0">
    <w:nsid w:val="6C1E0718"/>
    <w:multiLevelType w:val="hybridMultilevel"/>
    <w:tmpl w:val="B8E6E7E6"/>
    <w:lvl w:ilvl="0" w:tplc="0ED432C0">
      <w:numFmt w:val="bullet"/>
      <w:lvlText w:val="–"/>
      <w:lvlJc w:val="left"/>
      <w:pPr>
        <w:ind w:left="233" w:hanging="133"/>
      </w:pPr>
      <w:rPr>
        <w:rFonts w:ascii="Trebuchet MS" w:eastAsia="Trebuchet MS" w:hAnsi="Trebuchet MS" w:cs="Trebuchet MS" w:hint="default"/>
        <w:w w:val="122"/>
        <w:sz w:val="18"/>
        <w:szCs w:val="18"/>
        <w:lang w:val="ru-RU" w:eastAsia="ru-RU" w:bidi="ru-RU"/>
      </w:rPr>
    </w:lvl>
    <w:lvl w:ilvl="1" w:tplc="487AED4E">
      <w:numFmt w:val="bullet"/>
      <w:lvlText w:val="-"/>
      <w:lvlJc w:val="left"/>
      <w:pPr>
        <w:ind w:left="100" w:hanging="115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2" w:tplc="74F69866">
      <w:numFmt w:val="bullet"/>
      <w:lvlText w:val="•"/>
      <w:lvlJc w:val="left"/>
      <w:pPr>
        <w:ind w:left="1280" w:hanging="115"/>
      </w:pPr>
      <w:rPr>
        <w:rFonts w:hint="default"/>
        <w:lang w:val="ru-RU" w:eastAsia="ru-RU" w:bidi="ru-RU"/>
      </w:rPr>
    </w:lvl>
    <w:lvl w:ilvl="3" w:tplc="10222CD4">
      <w:numFmt w:val="bullet"/>
      <w:lvlText w:val="•"/>
      <w:lvlJc w:val="left"/>
      <w:pPr>
        <w:ind w:left="2321" w:hanging="115"/>
      </w:pPr>
      <w:rPr>
        <w:rFonts w:hint="default"/>
        <w:lang w:val="ru-RU" w:eastAsia="ru-RU" w:bidi="ru-RU"/>
      </w:rPr>
    </w:lvl>
    <w:lvl w:ilvl="4" w:tplc="219A7336">
      <w:numFmt w:val="bullet"/>
      <w:lvlText w:val="•"/>
      <w:lvlJc w:val="left"/>
      <w:pPr>
        <w:ind w:left="3361" w:hanging="115"/>
      </w:pPr>
      <w:rPr>
        <w:rFonts w:hint="default"/>
        <w:lang w:val="ru-RU" w:eastAsia="ru-RU" w:bidi="ru-RU"/>
      </w:rPr>
    </w:lvl>
    <w:lvl w:ilvl="5" w:tplc="63DED400">
      <w:numFmt w:val="bullet"/>
      <w:lvlText w:val="•"/>
      <w:lvlJc w:val="left"/>
      <w:pPr>
        <w:ind w:left="4402" w:hanging="115"/>
      </w:pPr>
      <w:rPr>
        <w:rFonts w:hint="default"/>
        <w:lang w:val="ru-RU" w:eastAsia="ru-RU" w:bidi="ru-RU"/>
      </w:rPr>
    </w:lvl>
    <w:lvl w:ilvl="6" w:tplc="AACCE714">
      <w:numFmt w:val="bullet"/>
      <w:lvlText w:val="•"/>
      <w:lvlJc w:val="left"/>
      <w:pPr>
        <w:ind w:left="5443" w:hanging="115"/>
      </w:pPr>
      <w:rPr>
        <w:rFonts w:hint="default"/>
        <w:lang w:val="ru-RU" w:eastAsia="ru-RU" w:bidi="ru-RU"/>
      </w:rPr>
    </w:lvl>
    <w:lvl w:ilvl="7" w:tplc="66A8C774">
      <w:numFmt w:val="bullet"/>
      <w:lvlText w:val="•"/>
      <w:lvlJc w:val="left"/>
      <w:pPr>
        <w:ind w:left="6483" w:hanging="115"/>
      </w:pPr>
      <w:rPr>
        <w:rFonts w:hint="default"/>
        <w:lang w:val="ru-RU" w:eastAsia="ru-RU" w:bidi="ru-RU"/>
      </w:rPr>
    </w:lvl>
    <w:lvl w:ilvl="8" w:tplc="5798E2F8">
      <w:numFmt w:val="bullet"/>
      <w:lvlText w:val="•"/>
      <w:lvlJc w:val="left"/>
      <w:pPr>
        <w:ind w:left="7524" w:hanging="115"/>
      </w:pPr>
      <w:rPr>
        <w:rFonts w:hint="default"/>
        <w:lang w:val="ru-RU" w:eastAsia="ru-RU" w:bidi="ru-RU"/>
      </w:rPr>
    </w:lvl>
  </w:abstractNum>
  <w:abstractNum w:abstractNumId="37" w15:restartNumberingAfterBreak="0">
    <w:nsid w:val="7723580C"/>
    <w:multiLevelType w:val="hybridMultilevel"/>
    <w:tmpl w:val="28EEA68E"/>
    <w:lvl w:ilvl="0" w:tplc="0538788C">
      <w:start w:val="1"/>
      <w:numFmt w:val="bullet"/>
      <w:lvlText w:val="-"/>
      <w:lvlJc w:val="left"/>
      <w:pPr>
        <w:ind w:left="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1" w:tplc="094CE244">
      <w:start w:val="1"/>
      <w:numFmt w:val="bullet"/>
      <w:lvlText w:val="o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2" w:tplc="F7CE381E">
      <w:start w:val="1"/>
      <w:numFmt w:val="bullet"/>
      <w:lvlText w:val="▪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3" w:tplc="22C2C71A">
      <w:start w:val="1"/>
      <w:numFmt w:val="bullet"/>
      <w:lvlText w:val="•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4" w:tplc="AB243A0A">
      <w:start w:val="1"/>
      <w:numFmt w:val="bullet"/>
      <w:lvlText w:val="o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5" w:tplc="DABCDB0E">
      <w:start w:val="1"/>
      <w:numFmt w:val="bullet"/>
      <w:lvlText w:val="▪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6" w:tplc="237217E8">
      <w:start w:val="1"/>
      <w:numFmt w:val="bullet"/>
      <w:lvlText w:val="•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7" w:tplc="6374DD92">
      <w:start w:val="1"/>
      <w:numFmt w:val="bullet"/>
      <w:lvlText w:val="o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8" w:tplc="D0003A82">
      <w:start w:val="1"/>
      <w:numFmt w:val="bullet"/>
      <w:lvlText w:val="▪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7A196720"/>
    <w:multiLevelType w:val="hybridMultilevel"/>
    <w:tmpl w:val="F350FD2C"/>
    <w:lvl w:ilvl="0" w:tplc="0BC250A6">
      <w:start w:val="1"/>
      <w:numFmt w:val="decimal"/>
      <w:lvlText w:val="%1."/>
      <w:lvlJc w:val="left"/>
      <w:pPr>
        <w:ind w:left="100" w:hanging="237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5246B6B6">
      <w:numFmt w:val="bullet"/>
      <w:lvlText w:val="•"/>
      <w:lvlJc w:val="left"/>
      <w:pPr>
        <w:ind w:left="1050" w:hanging="237"/>
      </w:pPr>
      <w:rPr>
        <w:rFonts w:hint="default"/>
        <w:lang w:val="ru-RU" w:eastAsia="ru-RU" w:bidi="ru-RU"/>
      </w:rPr>
    </w:lvl>
    <w:lvl w:ilvl="2" w:tplc="0C5C6D96">
      <w:numFmt w:val="bullet"/>
      <w:lvlText w:val="•"/>
      <w:lvlJc w:val="left"/>
      <w:pPr>
        <w:ind w:left="2001" w:hanging="237"/>
      </w:pPr>
      <w:rPr>
        <w:rFonts w:hint="default"/>
        <w:lang w:val="ru-RU" w:eastAsia="ru-RU" w:bidi="ru-RU"/>
      </w:rPr>
    </w:lvl>
    <w:lvl w:ilvl="3" w:tplc="86307552">
      <w:numFmt w:val="bullet"/>
      <w:lvlText w:val="•"/>
      <w:lvlJc w:val="left"/>
      <w:pPr>
        <w:ind w:left="2951" w:hanging="237"/>
      </w:pPr>
      <w:rPr>
        <w:rFonts w:hint="default"/>
        <w:lang w:val="ru-RU" w:eastAsia="ru-RU" w:bidi="ru-RU"/>
      </w:rPr>
    </w:lvl>
    <w:lvl w:ilvl="4" w:tplc="3B76949C">
      <w:numFmt w:val="bullet"/>
      <w:lvlText w:val="•"/>
      <w:lvlJc w:val="left"/>
      <w:pPr>
        <w:ind w:left="3902" w:hanging="237"/>
      </w:pPr>
      <w:rPr>
        <w:rFonts w:hint="default"/>
        <w:lang w:val="ru-RU" w:eastAsia="ru-RU" w:bidi="ru-RU"/>
      </w:rPr>
    </w:lvl>
    <w:lvl w:ilvl="5" w:tplc="BA6A2384">
      <w:numFmt w:val="bullet"/>
      <w:lvlText w:val="•"/>
      <w:lvlJc w:val="left"/>
      <w:pPr>
        <w:ind w:left="4852" w:hanging="237"/>
      </w:pPr>
      <w:rPr>
        <w:rFonts w:hint="default"/>
        <w:lang w:val="ru-RU" w:eastAsia="ru-RU" w:bidi="ru-RU"/>
      </w:rPr>
    </w:lvl>
    <w:lvl w:ilvl="6" w:tplc="F8D0E014">
      <w:numFmt w:val="bullet"/>
      <w:lvlText w:val="•"/>
      <w:lvlJc w:val="left"/>
      <w:pPr>
        <w:ind w:left="5803" w:hanging="237"/>
      </w:pPr>
      <w:rPr>
        <w:rFonts w:hint="default"/>
        <w:lang w:val="ru-RU" w:eastAsia="ru-RU" w:bidi="ru-RU"/>
      </w:rPr>
    </w:lvl>
    <w:lvl w:ilvl="7" w:tplc="EBCA2E98">
      <w:numFmt w:val="bullet"/>
      <w:lvlText w:val="•"/>
      <w:lvlJc w:val="left"/>
      <w:pPr>
        <w:ind w:left="6753" w:hanging="237"/>
      </w:pPr>
      <w:rPr>
        <w:rFonts w:hint="default"/>
        <w:lang w:val="ru-RU" w:eastAsia="ru-RU" w:bidi="ru-RU"/>
      </w:rPr>
    </w:lvl>
    <w:lvl w:ilvl="8" w:tplc="EDAEE762">
      <w:numFmt w:val="bullet"/>
      <w:lvlText w:val="•"/>
      <w:lvlJc w:val="left"/>
      <w:pPr>
        <w:ind w:left="7704" w:hanging="237"/>
      </w:pPr>
      <w:rPr>
        <w:rFonts w:hint="default"/>
        <w:lang w:val="ru-RU" w:eastAsia="ru-RU" w:bidi="ru-RU"/>
      </w:rPr>
    </w:lvl>
  </w:abstractNum>
  <w:abstractNum w:abstractNumId="39" w15:restartNumberingAfterBreak="0">
    <w:nsid w:val="7C8664D5"/>
    <w:multiLevelType w:val="multilevel"/>
    <w:tmpl w:val="8D3C9BC8"/>
    <w:lvl w:ilvl="0">
      <w:start w:val="1"/>
      <w:numFmt w:val="decimal"/>
      <w:lvlText w:val="%1."/>
      <w:lvlJc w:val="left"/>
      <w:pPr>
        <w:ind w:left="10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7" w:hanging="1440"/>
      </w:pPr>
      <w:rPr>
        <w:rFonts w:hint="default"/>
      </w:rPr>
    </w:lvl>
  </w:abstractNum>
  <w:abstractNum w:abstractNumId="40" w15:restartNumberingAfterBreak="0">
    <w:nsid w:val="7DFF6383"/>
    <w:multiLevelType w:val="hybridMultilevel"/>
    <w:tmpl w:val="D8BC3538"/>
    <w:lvl w:ilvl="0" w:tplc="0E867EFE">
      <w:start w:val="1"/>
      <w:numFmt w:val="decimal"/>
      <w:lvlText w:val="%1."/>
      <w:lvlJc w:val="left"/>
      <w:pPr>
        <w:ind w:left="100" w:hanging="283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4F90BAFA">
      <w:numFmt w:val="bullet"/>
      <w:lvlText w:val="•"/>
      <w:lvlJc w:val="left"/>
      <w:pPr>
        <w:ind w:left="1050" w:hanging="283"/>
      </w:pPr>
      <w:rPr>
        <w:rFonts w:hint="default"/>
        <w:lang w:val="ru-RU" w:eastAsia="ru-RU" w:bidi="ru-RU"/>
      </w:rPr>
    </w:lvl>
    <w:lvl w:ilvl="2" w:tplc="855CA1DA">
      <w:numFmt w:val="bullet"/>
      <w:lvlText w:val="•"/>
      <w:lvlJc w:val="left"/>
      <w:pPr>
        <w:ind w:left="2001" w:hanging="283"/>
      </w:pPr>
      <w:rPr>
        <w:rFonts w:hint="default"/>
        <w:lang w:val="ru-RU" w:eastAsia="ru-RU" w:bidi="ru-RU"/>
      </w:rPr>
    </w:lvl>
    <w:lvl w:ilvl="3" w:tplc="BB149A76">
      <w:numFmt w:val="bullet"/>
      <w:lvlText w:val="•"/>
      <w:lvlJc w:val="left"/>
      <w:pPr>
        <w:ind w:left="2951" w:hanging="283"/>
      </w:pPr>
      <w:rPr>
        <w:rFonts w:hint="default"/>
        <w:lang w:val="ru-RU" w:eastAsia="ru-RU" w:bidi="ru-RU"/>
      </w:rPr>
    </w:lvl>
    <w:lvl w:ilvl="4" w:tplc="13422664">
      <w:numFmt w:val="bullet"/>
      <w:lvlText w:val="•"/>
      <w:lvlJc w:val="left"/>
      <w:pPr>
        <w:ind w:left="3902" w:hanging="283"/>
      </w:pPr>
      <w:rPr>
        <w:rFonts w:hint="default"/>
        <w:lang w:val="ru-RU" w:eastAsia="ru-RU" w:bidi="ru-RU"/>
      </w:rPr>
    </w:lvl>
    <w:lvl w:ilvl="5" w:tplc="3B50F372">
      <w:numFmt w:val="bullet"/>
      <w:lvlText w:val="•"/>
      <w:lvlJc w:val="left"/>
      <w:pPr>
        <w:ind w:left="4852" w:hanging="283"/>
      </w:pPr>
      <w:rPr>
        <w:rFonts w:hint="default"/>
        <w:lang w:val="ru-RU" w:eastAsia="ru-RU" w:bidi="ru-RU"/>
      </w:rPr>
    </w:lvl>
    <w:lvl w:ilvl="6" w:tplc="EF285FBE">
      <w:numFmt w:val="bullet"/>
      <w:lvlText w:val="•"/>
      <w:lvlJc w:val="left"/>
      <w:pPr>
        <w:ind w:left="5803" w:hanging="283"/>
      </w:pPr>
      <w:rPr>
        <w:rFonts w:hint="default"/>
        <w:lang w:val="ru-RU" w:eastAsia="ru-RU" w:bidi="ru-RU"/>
      </w:rPr>
    </w:lvl>
    <w:lvl w:ilvl="7" w:tplc="6DDAC692">
      <w:numFmt w:val="bullet"/>
      <w:lvlText w:val="•"/>
      <w:lvlJc w:val="left"/>
      <w:pPr>
        <w:ind w:left="6753" w:hanging="283"/>
      </w:pPr>
      <w:rPr>
        <w:rFonts w:hint="default"/>
        <w:lang w:val="ru-RU" w:eastAsia="ru-RU" w:bidi="ru-RU"/>
      </w:rPr>
    </w:lvl>
    <w:lvl w:ilvl="8" w:tplc="84B24802">
      <w:numFmt w:val="bullet"/>
      <w:lvlText w:val="•"/>
      <w:lvlJc w:val="left"/>
      <w:pPr>
        <w:ind w:left="7704" w:hanging="283"/>
      </w:pPr>
      <w:rPr>
        <w:rFonts w:hint="default"/>
        <w:lang w:val="ru-RU" w:eastAsia="ru-RU" w:bidi="ru-RU"/>
      </w:rPr>
    </w:lvl>
  </w:abstractNum>
  <w:abstractNum w:abstractNumId="41" w15:restartNumberingAfterBreak="0">
    <w:nsid w:val="7FE42E87"/>
    <w:multiLevelType w:val="hybridMultilevel"/>
    <w:tmpl w:val="5616E478"/>
    <w:lvl w:ilvl="0" w:tplc="5128CC4A">
      <w:numFmt w:val="bullet"/>
      <w:lvlText w:val="-"/>
      <w:lvlJc w:val="left"/>
      <w:pPr>
        <w:ind w:left="19" w:hanging="526"/>
      </w:pPr>
      <w:rPr>
        <w:rFonts w:ascii="Trebuchet MS" w:eastAsia="Trebuchet MS" w:hAnsi="Trebuchet MS" w:cs="Trebuchet MS" w:hint="default"/>
        <w:w w:val="86"/>
        <w:sz w:val="15"/>
        <w:szCs w:val="15"/>
        <w:lang w:val="ru-RU" w:eastAsia="ru-RU" w:bidi="ru-RU"/>
      </w:rPr>
    </w:lvl>
    <w:lvl w:ilvl="1" w:tplc="CA023138">
      <w:numFmt w:val="bullet"/>
      <w:lvlText w:val="•"/>
      <w:lvlJc w:val="left"/>
      <w:pPr>
        <w:ind w:left="200" w:hanging="526"/>
      </w:pPr>
      <w:rPr>
        <w:rFonts w:hint="default"/>
        <w:lang w:val="ru-RU" w:eastAsia="ru-RU" w:bidi="ru-RU"/>
      </w:rPr>
    </w:lvl>
    <w:lvl w:ilvl="2" w:tplc="AB3830D0">
      <w:numFmt w:val="bullet"/>
      <w:lvlText w:val="•"/>
      <w:lvlJc w:val="left"/>
      <w:pPr>
        <w:ind w:left="380" w:hanging="526"/>
      </w:pPr>
      <w:rPr>
        <w:rFonts w:hint="default"/>
        <w:lang w:val="ru-RU" w:eastAsia="ru-RU" w:bidi="ru-RU"/>
      </w:rPr>
    </w:lvl>
    <w:lvl w:ilvl="3" w:tplc="0E844E78">
      <w:numFmt w:val="bullet"/>
      <w:lvlText w:val="•"/>
      <w:lvlJc w:val="left"/>
      <w:pPr>
        <w:ind w:left="560" w:hanging="526"/>
      </w:pPr>
      <w:rPr>
        <w:rFonts w:hint="default"/>
        <w:lang w:val="ru-RU" w:eastAsia="ru-RU" w:bidi="ru-RU"/>
      </w:rPr>
    </w:lvl>
    <w:lvl w:ilvl="4" w:tplc="DFA088FA">
      <w:numFmt w:val="bullet"/>
      <w:lvlText w:val="•"/>
      <w:lvlJc w:val="left"/>
      <w:pPr>
        <w:ind w:left="740" w:hanging="526"/>
      </w:pPr>
      <w:rPr>
        <w:rFonts w:hint="default"/>
        <w:lang w:val="ru-RU" w:eastAsia="ru-RU" w:bidi="ru-RU"/>
      </w:rPr>
    </w:lvl>
    <w:lvl w:ilvl="5" w:tplc="6038BF14">
      <w:numFmt w:val="bullet"/>
      <w:lvlText w:val="•"/>
      <w:lvlJc w:val="left"/>
      <w:pPr>
        <w:ind w:left="921" w:hanging="526"/>
      </w:pPr>
      <w:rPr>
        <w:rFonts w:hint="default"/>
        <w:lang w:val="ru-RU" w:eastAsia="ru-RU" w:bidi="ru-RU"/>
      </w:rPr>
    </w:lvl>
    <w:lvl w:ilvl="6" w:tplc="DF660A06">
      <w:numFmt w:val="bullet"/>
      <w:lvlText w:val="•"/>
      <w:lvlJc w:val="left"/>
      <w:pPr>
        <w:ind w:left="1101" w:hanging="526"/>
      </w:pPr>
      <w:rPr>
        <w:rFonts w:hint="default"/>
        <w:lang w:val="ru-RU" w:eastAsia="ru-RU" w:bidi="ru-RU"/>
      </w:rPr>
    </w:lvl>
    <w:lvl w:ilvl="7" w:tplc="E902871C">
      <w:numFmt w:val="bullet"/>
      <w:lvlText w:val="•"/>
      <w:lvlJc w:val="left"/>
      <w:pPr>
        <w:ind w:left="1281" w:hanging="526"/>
      </w:pPr>
      <w:rPr>
        <w:rFonts w:hint="default"/>
        <w:lang w:val="ru-RU" w:eastAsia="ru-RU" w:bidi="ru-RU"/>
      </w:rPr>
    </w:lvl>
    <w:lvl w:ilvl="8" w:tplc="E66C3916">
      <w:numFmt w:val="bullet"/>
      <w:lvlText w:val="•"/>
      <w:lvlJc w:val="left"/>
      <w:pPr>
        <w:ind w:left="1461" w:hanging="526"/>
      </w:pPr>
      <w:rPr>
        <w:rFonts w:hint="default"/>
        <w:lang w:val="ru-RU" w:eastAsia="ru-RU" w:bidi="ru-RU"/>
      </w:rPr>
    </w:lvl>
  </w:abstractNum>
  <w:num w:numId="1">
    <w:abstractNumId w:val="38"/>
  </w:num>
  <w:num w:numId="2">
    <w:abstractNumId w:val="15"/>
  </w:num>
  <w:num w:numId="3">
    <w:abstractNumId w:val="19"/>
  </w:num>
  <w:num w:numId="4">
    <w:abstractNumId w:val="31"/>
  </w:num>
  <w:num w:numId="5">
    <w:abstractNumId w:val="4"/>
  </w:num>
  <w:num w:numId="6">
    <w:abstractNumId w:val="34"/>
  </w:num>
  <w:num w:numId="7">
    <w:abstractNumId w:val="33"/>
  </w:num>
  <w:num w:numId="8">
    <w:abstractNumId w:val="0"/>
  </w:num>
  <w:num w:numId="9">
    <w:abstractNumId w:val="14"/>
  </w:num>
  <w:num w:numId="10">
    <w:abstractNumId w:val="20"/>
  </w:num>
  <w:num w:numId="11">
    <w:abstractNumId w:val="36"/>
  </w:num>
  <w:num w:numId="12">
    <w:abstractNumId w:val="2"/>
  </w:num>
  <w:num w:numId="13">
    <w:abstractNumId w:val="40"/>
  </w:num>
  <w:num w:numId="14">
    <w:abstractNumId w:val="35"/>
  </w:num>
  <w:num w:numId="15">
    <w:abstractNumId w:val="28"/>
  </w:num>
  <w:num w:numId="16">
    <w:abstractNumId w:val="41"/>
  </w:num>
  <w:num w:numId="17">
    <w:abstractNumId w:val="21"/>
  </w:num>
  <w:num w:numId="18">
    <w:abstractNumId w:val="16"/>
  </w:num>
  <w:num w:numId="19">
    <w:abstractNumId w:val="18"/>
  </w:num>
  <w:num w:numId="20">
    <w:abstractNumId w:val="1"/>
  </w:num>
  <w:num w:numId="21">
    <w:abstractNumId w:val="11"/>
  </w:num>
  <w:num w:numId="22">
    <w:abstractNumId w:val="3"/>
  </w:num>
  <w:num w:numId="23">
    <w:abstractNumId w:val="6"/>
  </w:num>
  <w:num w:numId="24">
    <w:abstractNumId w:val="29"/>
  </w:num>
  <w:num w:numId="25">
    <w:abstractNumId w:val="24"/>
  </w:num>
  <w:num w:numId="26">
    <w:abstractNumId w:val="17"/>
  </w:num>
  <w:num w:numId="27">
    <w:abstractNumId w:val="27"/>
  </w:num>
  <w:num w:numId="28">
    <w:abstractNumId w:val="39"/>
  </w:num>
  <w:num w:numId="29">
    <w:abstractNumId w:val="12"/>
  </w:num>
  <w:num w:numId="30">
    <w:abstractNumId w:val="22"/>
  </w:num>
  <w:num w:numId="31">
    <w:abstractNumId w:val="32"/>
  </w:num>
  <w:num w:numId="32">
    <w:abstractNumId w:val="30"/>
  </w:num>
  <w:num w:numId="33">
    <w:abstractNumId w:val="13"/>
  </w:num>
  <w:num w:numId="34">
    <w:abstractNumId w:val="10"/>
  </w:num>
  <w:num w:numId="3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6"/>
  </w:num>
  <w:num w:numId="37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8"/>
  </w:num>
  <w:num w:numId="39">
    <w:abstractNumId w:val="37"/>
  </w:num>
  <w:num w:numId="40">
    <w:abstractNumId w:val="7"/>
  </w:num>
  <w:num w:numId="41">
    <w:abstractNumId w:val="26"/>
  </w:num>
  <w:num w:numId="42">
    <w:abstractNumId w:val="25"/>
  </w:num>
  <w:num w:numId="43">
    <w:abstractNumId w:val="9"/>
  </w:num>
  <w:num w:numId="44">
    <w:abstractNumId w:val="23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31"/>
    <w:rsid w:val="00002D67"/>
    <w:rsid w:val="000167B4"/>
    <w:rsid w:val="0002399E"/>
    <w:rsid w:val="00051EF9"/>
    <w:rsid w:val="0006658A"/>
    <w:rsid w:val="00070031"/>
    <w:rsid w:val="00072147"/>
    <w:rsid w:val="000A57A6"/>
    <w:rsid w:val="000A6B89"/>
    <w:rsid w:val="000D54FD"/>
    <w:rsid w:val="000E35A0"/>
    <w:rsid w:val="00150C85"/>
    <w:rsid w:val="00177FAF"/>
    <w:rsid w:val="0019448F"/>
    <w:rsid w:val="001A3B24"/>
    <w:rsid w:val="001B2FF4"/>
    <w:rsid w:val="001F2679"/>
    <w:rsid w:val="001F4DE0"/>
    <w:rsid w:val="00221C08"/>
    <w:rsid w:val="00290DF8"/>
    <w:rsid w:val="00314C3D"/>
    <w:rsid w:val="0032716D"/>
    <w:rsid w:val="00345F92"/>
    <w:rsid w:val="00371357"/>
    <w:rsid w:val="0037548B"/>
    <w:rsid w:val="00375C29"/>
    <w:rsid w:val="00380E63"/>
    <w:rsid w:val="003A2872"/>
    <w:rsid w:val="003B0AE8"/>
    <w:rsid w:val="003E2205"/>
    <w:rsid w:val="003F4FF9"/>
    <w:rsid w:val="00403892"/>
    <w:rsid w:val="00420BED"/>
    <w:rsid w:val="0043028C"/>
    <w:rsid w:val="00432010"/>
    <w:rsid w:val="004374C6"/>
    <w:rsid w:val="004A5B5C"/>
    <w:rsid w:val="004F4225"/>
    <w:rsid w:val="005556F5"/>
    <w:rsid w:val="00596AF9"/>
    <w:rsid w:val="005A0522"/>
    <w:rsid w:val="005B49BA"/>
    <w:rsid w:val="005F0EC7"/>
    <w:rsid w:val="00650A93"/>
    <w:rsid w:val="00691459"/>
    <w:rsid w:val="006C1FB3"/>
    <w:rsid w:val="006C3F6A"/>
    <w:rsid w:val="006D0830"/>
    <w:rsid w:val="006E4909"/>
    <w:rsid w:val="00704AC8"/>
    <w:rsid w:val="007143F1"/>
    <w:rsid w:val="00722FCA"/>
    <w:rsid w:val="00757BEB"/>
    <w:rsid w:val="007805E3"/>
    <w:rsid w:val="00786D06"/>
    <w:rsid w:val="007C0D8C"/>
    <w:rsid w:val="007D4B9E"/>
    <w:rsid w:val="008144C5"/>
    <w:rsid w:val="00823B2A"/>
    <w:rsid w:val="00834F46"/>
    <w:rsid w:val="008357E0"/>
    <w:rsid w:val="00840367"/>
    <w:rsid w:val="00854332"/>
    <w:rsid w:val="00875B46"/>
    <w:rsid w:val="008C4EB6"/>
    <w:rsid w:val="008E2538"/>
    <w:rsid w:val="00921C7B"/>
    <w:rsid w:val="00923596"/>
    <w:rsid w:val="00976631"/>
    <w:rsid w:val="009A73DC"/>
    <w:rsid w:val="009C1288"/>
    <w:rsid w:val="009D42DD"/>
    <w:rsid w:val="009D615F"/>
    <w:rsid w:val="009E44F5"/>
    <w:rsid w:val="009F44BF"/>
    <w:rsid w:val="00A041C0"/>
    <w:rsid w:val="00AB59D9"/>
    <w:rsid w:val="00AC1198"/>
    <w:rsid w:val="00AC2A25"/>
    <w:rsid w:val="00AE7625"/>
    <w:rsid w:val="00B50022"/>
    <w:rsid w:val="00BE2107"/>
    <w:rsid w:val="00BF23EC"/>
    <w:rsid w:val="00C35916"/>
    <w:rsid w:val="00C66A10"/>
    <w:rsid w:val="00C70E52"/>
    <w:rsid w:val="00C81EBB"/>
    <w:rsid w:val="00CB2BDC"/>
    <w:rsid w:val="00CC361E"/>
    <w:rsid w:val="00CD52E3"/>
    <w:rsid w:val="00CE0F00"/>
    <w:rsid w:val="00CE6BC0"/>
    <w:rsid w:val="00D53F33"/>
    <w:rsid w:val="00D76F73"/>
    <w:rsid w:val="00D81395"/>
    <w:rsid w:val="00D93572"/>
    <w:rsid w:val="00E15C1A"/>
    <w:rsid w:val="00E413F6"/>
    <w:rsid w:val="00E459A1"/>
    <w:rsid w:val="00EA1ECB"/>
    <w:rsid w:val="00EB02DF"/>
    <w:rsid w:val="00EB7B5F"/>
    <w:rsid w:val="00EC5872"/>
    <w:rsid w:val="00ED4CE6"/>
    <w:rsid w:val="00EF4E7E"/>
    <w:rsid w:val="00EF786F"/>
    <w:rsid w:val="00F36317"/>
    <w:rsid w:val="00FA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FB93"/>
  <w15:docId w15:val="{2B64C902-00AE-4E75-BD73-2EC8B308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01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ru-RU" w:bidi="ru-RU"/>
    </w:rPr>
  </w:style>
  <w:style w:type="paragraph" w:styleId="1">
    <w:name w:val="heading 1"/>
    <w:basedOn w:val="a"/>
    <w:link w:val="10"/>
    <w:uiPriority w:val="9"/>
    <w:qFormat/>
    <w:rsid w:val="00432010"/>
    <w:pPr>
      <w:ind w:left="100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autoRedefine/>
    <w:qFormat/>
    <w:rsid w:val="00A041C0"/>
    <w:pPr>
      <w:ind w:firstLine="709"/>
    </w:pPr>
  </w:style>
  <w:style w:type="paragraph" w:styleId="a3">
    <w:name w:val="footnote text"/>
    <w:basedOn w:val="a"/>
    <w:link w:val="a4"/>
    <w:autoRedefine/>
    <w:uiPriority w:val="99"/>
    <w:semiHidden/>
    <w:unhideWhenUsed/>
    <w:qFormat/>
    <w:rsid w:val="0037135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71357"/>
    <w:rPr>
      <w:rFonts w:ascii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32010"/>
    <w:rPr>
      <w:rFonts w:ascii="Trebuchet MS" w:eastAsia="Trebuchet MS" w:hAnsi="Trebuchet MS" w:cs="Trebuchet MS"/>
      <w:b/>
      <w:bCs/>
      <w:sz w:val="18"/>
      <w:szCs w:val="18"/>
      <w:lang w:eastAsia="ru-RU" w:bidi="ru-RU"/>
    </w:rPr>
  </w:style>
  <w:style w:type="paragraph" w:styleId="a5">
    <w:name w:val="Body Text"/>
    <w:basedOn w:val="a"/>
    <w:link w:val="a6"/>
    <w:uiPriority w:val="1"/>
    <w:qFormat/>
    <w:rsid w:val="00432010"/>
    <w:rPr>
      <w:sz w:val="18"/>
      <w:szCs w:val="18"/>
    </w:rPr>
  </w:style>
  <w:style w:type="character" w:customStyle="1" w:styleId="a6">
    <w:name w:val="Основной текст Знак"/>
    <w:basedOn w:val="a0"/>
    <w:link w:val="a5"/>
    <w:uiPriority w:val="1"/>
    <w:rsid w:val="00432010"/>
    <w:rPr>
      <w:rFonts w:ascii="Trebuchet MS" w:eastAsia="Trebuchet MS" w:hAnsi="Trebuchet MS" w:cs="Trebuchet MS"/>
      <w:sz w:val="18"/>
      <w:szCs w:val="18"/>
      <w:lang w:eastAsia="ru-RU" w:bidi="ru-RU"/>
    </w:rPr>
  </w:style>
  <w:style w:type="numbering" w:customStyle="1" w:styleId="NoList1">
    <w:name w:val="No List1"/>
    <w:next w:val="a2"/>
    <w:uiPriority w:val="99"/>
    <w:semiHidden/>
    <w:unhideWhenUsed/>
    <w:rsid w:val="00976631"/>
  </w:style>
  <w:style w:type="paragraph" w:styleId="a7">
    <w:name w:val="List Paragraph"/>
    <w:basedOn w:val="a"/>
    <w:uiPriority w:val="34"/>
    <w:qFormat/>
    <w:rsid w:val="00976631"/>
    <w:pPr>
      <w:ind w:left="100" w:firstLine="566"/>
    </w:pPr>
  </w:style>
  <w:style w:type="paragraph" w:customStyle="1" w:styleId="TableParagraph">
    <w:name w:val="Table Paragraph"/>
    <w:basedOn w:val="a"/>
    <w:uiPriority w:val="1"/>
    <w:qFormat/>
    <w:rsid w:val="00976631"/>
  </w:style>
  <w:style w:type="paragraph" w:styleId="a8">
    <w:name w:val="header"/>
    <w:basedOn w:val="a"/>
    <w:link w:val="a9"/>
    <w:uiPriority w:val="99"/>
    <w:unhideWhenUsed/>
    <w:rsid w:val="009766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6631"/>
    <w:rPr>
      <w:rFonts w:ascii="Trebuchet MS" w:eastAsia="Trebuchet MS" w:hAnsi="Trebuchet MS" w:cs="Trebuchet MS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9766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6631"/>
    <w:rPr>
      <w:rFonts w:ascii="Trebuchet MS" w:eastAsia="Trebuchet MS" w:hAnsi="Trebuchet MS" w:cs="Trebuchet MS"/>
      <w:lang w:eastAsia="ru-RU" w:bidi="ru-RU"/>
    </w:rPr>
  </w:style>
  <w:style w:type="table" w:styleId="ac">
    <w:name w:val="Table Grid"/>
    <w:basedOn w:val="a1"/>
    <w:uiPriority w:val="59"/>
    <w:rsid w:val="009E4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374C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374C6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43028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3028C"/>
    <w:rPr>
      <w:rFonts w:ascii="Tahoma" w:eastAsia="Trebuchet MS" w:hAnsi="Tahoma" w:cs="Tahoma"/>
      <w:sz w:val="16"/>
      <w:szCs w:val="16"/>
      <w:lang w:eastAsia="ru-RU" w:bidi="ru-RU"/>
    </w:rPr>
  </w:style>
  <w:style w:type="paragraph" w:styleId="af0">
    <w:name w:val="No Spacing"/>
    <w:uiPriority w:val="1"/>
    <w:qFormat/>
    <w:rsid w:val="00EB7B5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EB02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f1">
    <w:name w:val="Strong"/>
    <w:uiPriority w:val="22"/>
    <w:qFormat/>
    <w:rsid w:val="006C3F6A"/>
    <w:rPr>
      <w:rFonts w:cs="Times New Roman"/>
      <w:b/>
      <w:bCs/>
    </w:rPr>
  </w:style>
  <w:style w:type="character" w:customStyle="1" w:styleId="fontstyle01">
    <w:name w:val="fontstyle01"/>
    <w:basedOn w:val="a0"/>
    <w:rsid w:val="003E2205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elovo42.ru/" TargetMode="External"/><Relationship Id="rId18" Type="http://schemas.openxmlformats.org/officeDocument/2006/relationships/hyperlink" Target="http://www.belovorn.ru/" TargetMode="External"/><Relationship Id="rId26" Type="http://schemas.openxmlformats.org/officeDocument/2006/relationships/hyperlink" Target="https://urait.ru/bcode/541083" TargetMode="External"/><Relationship Id="rId39" Type="http://schemas.openxmlformats.org/officeDocument/2006/relationships/hyperlink" Target="https://www.belovo42.ru/" TargetMode="External"/><Relationship Id="rId21" Type="http://schemas.openxmlformats.org/officeDocument/2006/relationships/hyperlink" Target="https://www.gosuslugi.ru/category" TargetMode="External"/><Relationship Id="rId34" Type="http://schemas.openxmlformats.org/officeDocument/2006/relationships/hyperlink" Target="https://urait.ru/" TargetMode="External"/><Relationship Id="rId42" Type="http://schemas.openxmlformats.org/officeDocument/2006/relationships/hyperlink" Target="http://www.suek.ru/" TargetMode="External"/><Relationship Id="rId47" Type="http://schemas.openxmlformats.org/officeDocument/2006/relationships/hyperlink" Target="http://government.ru/" TargetMode="External"/><Relationship Id="rId50" Type="http://schemas.openxmlformats.org/officeDocument/2006/relationships/hyperlink" Target="https://www.nalog.ru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gks.ru" TargetMode="External"/><Relationship Id="rId17" Type="http://schemas.openxmlformats.org/officeDocument/2006/relationships/hyperlink" Target="https://42.&#1084;&#1074;&#1076;.&#1088;&#1092;/" TargetMode="External"/><Relationship Id="rId25" Type="http://schemas.openxmlformats.org/officeDocument/2006/relationships/hyperlink" Target="https://urait.ru/bcode/535989" TargetMode="External"/><Relationship Id="rId33" Type="http://schemas.openxmlformats.org/officeDocument/2006/relationships/hyperlink" Target="http://e.lanbook.com" TargetMode="External"/><Relationship Id="rId38" Type="http://schemas.openxmlformats.org/officeDocument/2006/relationships/hyperlink" Target="http://e&#1086;s.belovokyzgty.ru/" TargetMode="External"/><Relationship Id="rId46" Type="http://schemas.openxmlformats.org/officeDocument/2006/relationships/hyperlink" Target="https://www.sberbank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-disclosure.ru/" TargetMode="External"/><Relationship Id="rId20" Type="http://schemas.openxmlformats.org/officeDocument/2006/relationships/hyperlink" Target="http://www.gks.ru" TargetMode="External"/><Relationship Id="rId29" Type="http://schemas.openxmlformats.org/officeDocument/2006/relationships/hyperlink" Target="https://urait.ru/bcode/543844" TargetMode="External"/><Relationship Id="rId41" Type="http://schemas.openxmlformats.org/officeDocument/2006/relationships/hyperlink" Target="http://www.kru.ru/ru/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ko.ru/" TargetMode="External"/><Relationship Id="rId24" Type="http://schemas.openxmlformats.org/officeDocument/2006/relationships/hyperlink" Target="https://www.sberbank.ru" TargetMode="External"/><Relationship Id="rId32" Type="http://schemas.openxmlformats.org/officeDocument/2006/relationships/hyperlink" Target="https://elib.kuzstu.ru/" TargetMode="External"/><Relationship Id="rId37" Type="http://schemas.openxmlformats.org/officeDocument/2006/relationships/hyperlink" Target="http://belovokyzgty.ru/" TargetMode="External"/><Relationship Id="rId40" Type="http://schemas.openxmlformats.org/officeDocument/2006/relationships/hyperlink" Target="https://ako.ru/" TargetMode="External"/><Relationship Id="rId45" Type="http://schemas.openxmlformats.org/officeDocument/2006/relationships/hyperlink" Target="https://www.e-disclosure.ru/" TargetMode="External"/><Relationship Id="rId53" Type="http://schemas.openxmlformats.org/officeDocument/2006/relationships/hyperlink" Target="https://www.gosuslugi.ru/catego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kru.ru/ru/" TargetMode="External"/><Relationship Id="rId23" Type="http://schemas.openxmlformats.org/officeDocument/2006/relationships/hyperlink" Target="https://www.cbr.ru" TargetMode="External"/><Relationship Id="rId28" Type="http://schemas.openxmlformats.org/officeDocument/2006/relationships/hyperlink" Target="https://urait.ru/bcode/543914" TargetMode="External"/><Relationship Id="rId36" Type="http://schemas.openxmlformats.org/officeDocument/2006/relationships/hyperlink" Target="https://kuzstu.ru/" TargetMode="External"/><Relationship Id="rId49" Type="http://schemas.openxmlformats.org/officeDocument/2006/relationships/hyperlink" Target="http://r42.fssprus.ru" TargetMode="External"/><Relationship Id="rId10" Type="http://schemas.openxmlformats.org/officeDocument/2006/relationships/hyperlink" Target="http://www.gks.ru" TargetMode="External"/><Relationship Id="rId19" Type="http://schemas.openxmlformats.org/officeDocument/2006/relationships/hyperlink" Target="http://government.ru/" TargetMode="External"/><Relationship Id="rId31" Type="http://schemas.openxmlformats.org/officeDocument/2006/relationships/hyperlink" Target="https://urait.ru/bcode/536490" TargetMode="External"/><Relationship Id="rId44" Type="http://schemas.openxmlformats.org/officeDocument/2006/relationships/hyperlink" Target="https://42.&#1084;&#1074;&#1076;.&#1088;&#1092;/" TargetMode="External"/><Relationship Id="rId52" Type="http://schemas.openxmlformats.org/officeDocument/2006/relationships/hyperlink" Target="https://www.c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42.fssprus.ru" TargetMode="External"/><Relationship Id="rId14" Type="http://schemas.openxmlformats.org/officeDocument/2006/relationships/hyperlink" Target="http://www.suek.ru/" TargetMode="External"/><Relationship Id="rId22" Type="http://schemas.openxmlformats.org/officeDocument/2006/relationships/hyperlink" Target="https://www.nalog.ru" TargetMode="External"/><Relationship Id="rId27" Type="http://schemas.openxmlformats.org/officeDocument/2006/relationships/hyperlink" Target="https://urait.ru/bcode/534564" TargetMode="External"/><Relationship Id="rId30" Type="http://schemas.openxmlformats.org/officeDocument/2006/relationships/hyperlink" Target="https://urait.ru/bcode/542200" TargetMode="External"/><Relationship Id="rId35" Type="http://schemas.openxmlformats.org/officeDocument/2006/relationships/hyperlink" Target="https://elibrary.ru/defaultx.asp?" TargetMode="External"/><Relationship Id="rId43" Type="http://schemas.openxmlformats.org/officeDocument/2006/relationships/hyperlink" Target="http://www.belovorn.ru/" TargetMode="External"/><Relationship Id="rId48" Type="http://schemas.openxmlformats.org/officeDocument/2006/relationships/hyperlink" Target="http://www.kemerovo.fas.gov.ru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kemerovo.fas.gov.ru" TargetMode="External"/><Relationship Id="rId51" Type="http://schemas.openxmlformats.org/officeDocument/2006/relationships/hyperlink" Target="http://www.gks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kH0Wfp9D5C+V5bUf8p+XMUYEjKo=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6Q4SNb0vlNA75PivOpQ87nhJzLM=</DigestValue>
    </Reference>
  </SignedInfo>
  <SignatureValue>mh33vPHAuypnT9y75AksnPXl4m5rgCrhZczyspqz4DbfPX84maotn/NFjJJW0O/C81V49pBwiyuK
H2QWgmblz8ChGlR0IJJmOO1ltBxsyJdFWsVdDo/9c6Z2Dse4MUPfGgaFufoNQkmVg2SUjbeCYFbq
vjhILrpJhHPJ3V773tv5Dasc4AGFNSyOEDZbNA0KYdyZdA8R174rxGGN6ZZ8+8Q1ojA/2brRf//U
tYQTQxRcVqH2FErcrXS0anm6+N6nw4i2Dh6cQS1O/miUKDKs8q6MFqRirpHrzB5KASAG4Cc18Lel
ovXQazo3xuEew/uKLEzTDXvBbRVsN06gDH8Vfw==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kzIHI3o1zu+CTbiklL+ERnlBrgE=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7poTiI+jm48mf9VPObl0E1E1xSE=</DigestValue>
      </Reference>
      <Reference URI="/word/webSettings.xml?ContentType=application/vnd.openxmlformats-officedocument.wordprocessingml.webSettings+xml">
        <DigestMethod Algorithm="http://www.w3.org/2000/09/xmldsig#sha1"/>
        <DigestValue>j+4YtyH4+p1kFcdS3qhVkQH0xj0=</DigestValue>
      </Reference>
      <Reference URI="/word/styles.xml?ContentType=application/vnd.openxmlformats-officedocument.wordprocessingml.styles+xml">
        <DigestMethod Algorithm="http://www.w3.org/2000/09/xmldsig#sha1"/>
        <DigestValue>Y61I+80qcxw63jM/L53EyTUoPiM=</DigestValue>
      </Reference>
      <Reference URI="/word/numbering.xml?ContentType=application/vnd.openxmlformats-officedocument.wordprocessingml.numbering+xml">
        <DigestMethod Algorithm="http://www.w3.org/2000/09/xmldsig#sha1"/>
        <DigestValue>crbqY9WQlmvMCa1vF5em9ZYjFZg=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endnotes.xml?ContentType=application/vnd.openxmlformats-officedocument.wordprocessingml.endnotes+xml">
        <DigestMethod Algorithm="http://www.w3.org/2000/09/xmldsig#sha1"/>
        <DigestValue>gCpPMVByJ5EC+cEXKMXYuOZpgDk=</DigestValue>
      </Reference>
      <Reference URI="/word/document.xml?ContentType=application/vnd.openxmlformats-officedocument.wordprocessingml.document.main+xml">
        <DigestMethod Algorithm="http://www.w3.org/2000/09/xmldsig#sha1"/>
        <DigestValue>42iaw8EdWfb458+eGbO2rlU1Hf8=</DigestValue>
      </Reference>
      <Reference URI="/word/footer1.xml?ContentType=application/vnd.openxmlformats-officedocument.wordprocessingml.footer+xml">
        <DigestMethod Algorithm="http://www.w3.org/2000/09/xmldsig#sha1"/>
        <DigestValue>S46tWeqMQQR/7Loa32Ho89d4144=</DigestValue>
      </Reference>
      <Reference URI="/word/footnotes.xml?ContentType=application/vnd.openxmlformats-officedocument.wordprocessingml.footnotes+xml">
        <DigestMethod Algorithm="http://www.w3.org/2000/09/xmldsig#sha1"/>
        <DigestValue>ESxkl4aCjpVYpQeC7yuRUJFsWmM=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50"/>
            <mdssi:RelationshipReference SourceId="rId55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41"/>
            <mdssi:RelationshipReference SourceId="rId54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52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56"/>
            <mdssi:RelationshipReference SourceId="rId8"/>
            <mdssi:RelationshipReference SourceId="rId51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j41MHhYad2wFoHU9ta/NofF+j+c=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2024-06-13T04:52:35Z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2024-06-13T04:52:35Z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6ZWRubWBRmLbxREFzePXNMB85CM=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YnlQ6qPoCXIRvfBIQWT8BDVXcIg=</DigestValue>
    </Reference>
  </SignedInfo>
  <SignatureValue>Djsx5P9PwiOVaApoOEJ577gJb3sVaSnCoC9Tu5mPXgJo7M5OHx/KH+wWtzsL1hF04fWSe0agI/1K
ilwMuG5HD6cnUkPbDKZfS5GmHjVxGybrRCh1XXsi7XZWxbBk3LJzv5/l9JSFK1xQxNpDe8XZ80Lj
hCdb2zQq+v4Nou+Htxtp+hqDG9rvGd6i5hNCnczVjlFKmZ5tn0CgB0Wnkq/fjmSAJyfgQw3jNAG5
gUdeOu/KqS+H7ObOG4VfrJDLQh/Xbke3gDLNSc5b7QH1moQiHGSq1yQ9QirJ6N0M1qPuBBQqgg88
bPQIOwYNQpJQD/8X0Zhf0vOdVUJqTLgJ5xX7iQ==</SignatureValue>
  <KeyInfo>
    <X509Data>
      <X509Certificate>MIIEsjCCA5qgAwIBAgIK6h01mWi9RZONUDANBgkqhkiG9w0BAQsFADCCAQUxPTA7BgNVBAMMNNCQ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kzIHI3o1zu+CTbiklL+ERnlBrgE=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7poTiI+jm48mf9VPObl0E1E1xSE=</DigestValue>
      </Reference>
      <Reference URI="/word/webSettings.xml?ContentType=application/vnd.openxmlformats-officedocument.wordprocessingml.webSettings+xml">
        <DigestMethod Algorithm="http://www.w3.org/2000/09/xmldsig#sha1"/>
        <DigestValue>j+4YtyH4+p1kFcdS3qhVkQH0xj0=</DigestValue>
      </Reference>
      <Reference URI="/word/styles.xml?ContentType=application/vnd.openxmlformats-officedocument.wordprocessingml.styles+xml">
        <DigestMethod Algorithm="http://www.w3.org/2000/09/xmldsig#sha1"/>
        <DigestValue>Y61I+80qcxw63jM/L53EyTUoPiM=</DigestValue>
      </Reference>
      <Reference URI="/word/numbering.xml?ContentType=application/vnd.openxmlformats-officedocument.wordprocessingml.numbering+xml">
        <DigestMethod Algorithm="http://www.w3.org/2000/09/xmldsig#sha1"/>
        <DigestValue>crbqY9WQlmvMCa1vF5em9ZYjFZg=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endnotes.xml?ContentType=application/vnd.openxmlformats-officedocument.wordprocessingml.endnotes+xml">
        <DigestMethod Algorithm="http://www.w3.org/2000/09/xmldsig#sha1"/>
        <DigestValue>gCpPMVByJ5EC+cEXKMXYuOZpgDk=</DigestValue>
      </Reference>
      <Reference URI="/word/document.xml?ContentType=application/vnd.openxmlformats-officedocument.wordprocessingml.document.main+xml">
        <DigestMethod Algorithm="http://www.w3.org/2000/09/xmldsig#sha1"/>
        <DigestValue>42iaw8EdWfb458+eGbO2rlU1Hf8=</DigestValue>
      </Reference>
      <Reference URI="/word/footer1.xml?ContentType=application/vnd.openxmlformats-officedocument.wordprocessingml.footer+xml">
        <DigestMethod Algorithm="http://www.w3.org/2000/09/xmldsig#sha1"/>
        <DigestValue>S46tWeqMQQR/7Loa32Ho89d4144=</DigestValue>
      </Reference>
      <Reference URI="/word/footnotes.xml?ContentType=application/vnd.openxmlformats-officedocument.wordprocessingml.footnotes+xml">
        <DigestMethod Algorithm="http://www.w3.org/2000/09/xmldsig#sha1"/>
        <DigestValue>ESxkl4aCjpVYpQeC7yuRUJFsWmM=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50"/>
            <mdssi:RelationshipReference SourceId="rId55"/>
            <mdssi:RelationshipReference SourceId="rId7"/>
            <mdssi:RelationshipReference SourceId="rId2"/>
            <mdssi:RelationshipReference SourceId="rId16"/>
            <mdssi:RelationshipReference SourceId="rId29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52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56"/>
            <mdssi:RelationshipReference SourceId="rId8"/>
            <mdssi:RelationshipReference SourceId="rId51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0"/>
            <mdssi:RelationshipReference SourceId="rId41"/>
            <mdssi:RelationshipReference SourceId="rId54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</Transform>
          <Transform Algorithm="http://www.w3.org/TR/2001/REC-xml-c14n-20010315"/>
        </Transforms>
        <DigestMethod Algorithm="http://www.w3.org/2000/09/xmldsig#sha1"/>
        <DigestValue>j41MHhYad2wFoHU9ta/NofF+j+c=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2024-06-13T04:58:34Z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2024-06-13T04:58:34Z</xd:SigningTime>
          <xd:SigningCertificate>
            <xd:Cert>
              <xd:CertDigest>
                <DigestMethod Algorithm="http://www.w3.org/2000/09/xmldsig#sha1"/>
                <DigestValue>B4sxq7v8vzFpJSmJE0tQmDYgA38=</DigestValue>
              </xd:CertDigest>
              <xd:IssuerSerial>
                <X509IssuerName>CN=Аксененко Елена Геннадьевна, O=Филиал КузГТУ в г.Белово, OU=Кафедра экономики и информационных технологий, E=elen-aks@mail.ru, C=RU</X509IssuerName>
                <X509SerialNumber>1105572574802952129318224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/68JYm6T9vNdboACjt4Wpybc8vY=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EeEdxGqFfTWOt1EHD+hk7P2e5H2ZfV/MQxmOpNfDIloHsIRyDWupLHIy/AVU3K07i4eEO6U9
    KpL2qCv0oCIDnhaznWt9ZF2uUVpkwU72AXwInH9zvGY0t2wTR9xadM60Vsckrk0CUjW2DMOf
    20KvrcGS/k7eVy2M+f+NwN7Wa7MzeNoVqRFBLzBWKNoXm9zYRLl/DLcdc/F/Ipek2bOoFff8
    RJ97apBt4CGjUfAFXV9VOf+cm/S6LWun2z+YTMPCnQy+WUJw6Ny39ZYoqnUsQclMJcZe99ew
    OCKvs7VOe9Lsd92A6F0vireWT3UE6Y1opZa6L7Jnn/S0TK4KEklZQQ==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55"/>
            <mdssi:RelationshipReference SourceId="rId7"/>
            <mdssi:RelationshipReference SourceId="rId2"/>
            <mdssi:RelationshipReference SourceId="rId54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6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PUSWUtLvE3hy2fZ9d6JkyB7CeQ8=</DigestValue>
      </Reference>
      <Reference URI="/word/document.xml?ContentType=application/vnd.openxmlformats-officedocument.wordprocessingml.document.main+xml">
        <DigestMethod Algorithm="http://www.w3.org/2000/09/xmldsig#sha1"/>
        <DigestValue>42iaw8EdWfb458+eGbO2rlU1Hf8=</DigestValue>
      </Reference>
      <Reference URI="/word/endnotes.xml?ContentType=application/vnd.openxmlformats-officedocument.wordprocessingml.endnotes+xml">
        <DigestMethod Algorithm="http://www.w3.org/2000/09/xmldsig#sha1"/>
        <DigestValue>gCpPMVByJ5EC+cEXKMXYuOZpgDk=</DigestValue>
      </Reference>
      <Reference URI="/word/fontTable.xml?ContentType=application/vnd.openxmlformats-officedocument.wordprocessingml.fontTable+xml">
        <DigestMethod Algorithm="http://www.w3.org/2000/09/xmldsig#sha1"/>
        <DigestValue>kzIHI3o1zu+CTbiklL+ERnlBrgE=</DigestValue>
      </Reference>
      <Reference URI="/word/footer1.xml?ContentType=application/vnd.openxmlformats-officedocument.wordprocessingml.footer+xml">
        <DigestMethod Algorithm="http://www.w3.org/2000/09/xmldsig#sha1"/>
        <DigestValue>S46tWeqMQQR/7Loa32Ho89d4144=</DigestValue>
      </Reference>
      <Reference URI="/word/footnotes.xml?ContentType=application/vnd.openxmlformats-officedocument.wordprocessingml.footnotes+xml">
        <DigestMethod Algorithm="http://www.w3.org/2000/09/xmldsig#sha1"/>
        <DigestValue>ESxkl4aCjpVYpQeC7yuRUJFsWmM=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crbqY9WQlmvMCa1vF5em9ZYjFZg=</DigestValue>
      </Reference>
      <Reference URI="/word/settings.xml?ContentType=application/vnd.openxmlformats-officedocument.wordprocessingml.settings+xml">
        <DigestMethod Algorithm="http://www.w3.org/2000/09/xmldsig#sha1"/>
        <DigestValue>7poTiI+jm48mf9VPObl0E1E1xSE=</DigestValue>
      </Reference>
      <Reference URI="/word/styles.xml?ContentType=application/vnd.openxmlformats-officedocument.wordprocessingml.styles+xml">
        <DigestMethod Algorithm="http://www.w3.org/2000/09/xmldsig#sha1"/>
        <DigestValue>Y61I+80qcxw63jM/L53EyTUoPiM=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webSettings.xml?ContentType=application/vnd.openxmlformats-officedocument.wordprocessingml.webSettings+xml">
        <DigestMethod Algorithm="http://www.w3.org/2000/09/xmldsig#sha1"/>
        <DigestValue>j+4YtyH4+p1kFcdS3qhVkQH0xj0=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2024-06-18T04:20:20Z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14</Pages>
  <Words>5349</Words>
  <Characters>30490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Kolechkina</dc:creator>
  <cp:lastModifiedBy>user</cp:lastModifiedBy>
  <cp:revision>33</cp:revision>
  <cp:lastPrinted>2023-06-20T02:20:00Z</cp:lastPrinted>
  <dcterms:created xsi:type="dcterms:W3CDTF">2021-12-27T15:29:00Z</dcterms:created>
  <dcterms:modified xsi:type="dcterms:W3CDTF">2024-06-11T01:23:00Z</dcterms:modified>
</cp:coreProperties>
</file>