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docProps/core.xml" ContentType="application/vnd.openxmlformats-package.core-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A7E" w:rsidRPr="003849C7" w:rsidRDefault="00D35A7E" w:rsidP="00D35A7E">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3849C7">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D35A7E" w:rsidRPr="003849C7" w:rsidRDefault="00D35A7E" w:rsidP="00D35A7E">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3849C7">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D35A7E" w:rsidRPr="003849C7" w:rsidRDefault="00D35A7E" w:rsidP="00D35A7E">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3849C7">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F16BE6" w:rsidRPr="00DD22EE" w:rsidRDefault="00F16BE6" w:rsidP="00F16BE6">
      <w:pPr>
        <w:spacing w:after="0" w:line="360" w:lineRule="auto"/>
        <w:ind w:left="-851" w:right="-568" w:firstLine="0"/>
        <w:jc w:val="center"/>
        <w:rPr>
          <w:rFonts w:ascii="Times New Roman" w:eastAsia="Andale Sans UI" w:hAnsi="Times New Roman" w:cs="Times New Roman"/>
          <w:color w:val="auto"/>
          <w:kern w:val="3"/>
          <w:sz w:val="22"/>
          <w:lang w:val="ru-RU" w:bidi="en-US"/>
        </w:rPr>
      </w:pPr>
      <w:r w:rsidRPr="00DD22EE">
        <w:rPr>
          <w:rFonts w:ascii="Times New Roman" w:eastAsia="Andale Sans UI" w:hAnsi="Times New Roman" w:cs="Times New Roman"/>
          <w:color w:val="auto"/>
          <w:kern w:val="3"/>
          <w:sz w:val="22"/>
          <w:lang w:val="ru-RU" w:bidi="en-US"/>
        </w:rPr>
        <w:t>Филиал КузГТУ в г. Белово</w:t>
      </w:r>
    </w:p>
    <w:p w:rsidR="00F16BE6" w:rsidRPr="00DD22EE" w:rsidRDefault="00F16BE6" w:rsidP="00F16BE6">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2"/>
          <w:lang w:val="ru-RU"/>
        </w:rPr>
      </w:pPr>
    </w:p>
    <w:p w:rsidR="00F16BE6" w:rsidRPr="00DD22EE" w:rsidRDefault="00F16BE6" w:rsidP="00F16BE6">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2"/>
          <w:lang w:val="ru-RU"/>
        </w:rPr>
      </w:pPr>
    </w:p>
    <w:p w:rsidR="00F16BE6" w:rsidRPr="00DD22EE" w:rsidRDefault="00F16BE6" w:rsidP="00F16BE6">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2"/>
          <w:lang w:val="ru-RU"/>
        </w:rPr>
      </w:pPr>
    </w:p>
    <w:p w:rsidR="00F16BE6" w:rsidRPr="00DD22EE" w:rsidRDefault="00F16BE6" w:rsidP="00F16BE6">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2"/>
          <w:lang w:val="ru-RU"/>
        </w:rPr>
      </w:pPr>
      <w:r>
        <w:rPr>
          <w:rFonts w:ascii="Times New Roman" w:hAnsi="Times New Roman" w:cs="Times New Roman"/>
          <w:noProof/>
          <w:sz w:val="22"/>
          <w:lang w:val="ru-RU" w:eastAsia="ru-RU"/>
        </w:rPr>
        <w:drawing>
          <wp:anchor distT="0" distB="0" distL="114300" distR="114300" simplePos="0" relativeHeight="251659264" behindDoc="0" locked="0" layoutInCell="1" allowOverlap="1">
            <wp:simplePos x="0" y="0"/>
            <wp:positionH relativeFrom="column">
              <wp:posOffset>-78105</wp:posOffset>
            </wp:positionH>
            <wp:positionV relativeFrom="paragraph">
              <wp:posOffset>30480</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01A2" w:rsidRPr="00651922" w:rsidRDefault="000C01A2" w:rsidP="000C01A2">
      <w:pPr>
        <w:widowControl w:val="0"/>
        <w:tabs>
          <w:tab w:val="left" w:pos="4253"/>
        </w:tabs>
        <w:overflowPunct w:val="0"/>
        <w:autoSpaceDE w:val="0"/>
        <w:autoSpaceDN w:val="0"/>
        <w:adjustRightInd w:val="0"/>
        <w:spacing w:after="0" w:line="240" w:lineRule="auto"/>
        <w:ind w:left="0" w:right="-284" w:firstLine="6237"/>
        <w:rPr>
          <w:rFonts w:ascii="Times New Roman" w:hAnsi="Times New Roman" w:cs="Times New Roman"/>
          <w:sz w:val="24"/>
          <w:szCs w:val="24"/>
          <w:lang w:val="ru-RU"/>
        </w:rPr>
      </w:pPr>
      <w:r w:rsidRPr="00651922">
        <w:rPr>
          <w:rFonts w:ascii="Times New Roman" w:hAnsi="Times New Roman" w:cs="Times New Roman"/>
          <w:sz w:val="24"/>
          <w:szCs w:val="24"/>
          <w:lang w:val="ru-RU"/>
        </w:rPr>
        <w:t>УТВЕРЖДАЮ</w:t>
      </w:r>
    </w:p>
    <w:p w:rsidR="000C01A2" w:rsidRPr="00651922" w:rsidRDefault="000C01A2" w:rsidP="000C01A2">
      <w:pPr>
        <w:tabs>
          <w:tab w:val="left" w:pos="0"/>
        </w:tabs>
        <w:spacing w:after="0" w:line="240" w:lineRule="auto"/>
        <w:ind w:left="0" w:right="-1" w:firstLine="6237"/>
        <w:rPr>
          <w:rStyle w:val="aa"/>
          <w:rFonts w:ascii="Times New Roman" w:hAnsi="Times New Roman"/>
          <w:b w:val="0"/>
          <w:lang w:val="ru-RU"/>
        </w:rPr>
      </w:pPr>
      <w:r w:rsidRPr="00651922">
        <w:rPr>
          <w:rStyle w:val="aa"/>
          <w:rFonts w:ascii="Times New Roman" w:hAnsi="Times New Roman"/>
          <w:b w:val="0"/>
          <w:sz w:val="24"/>
          <w:szCs w:val="24"/>
          <w:lang w:val="ru-RU"/>
        </w:rPr>
        <w:t xml:space="preserve">Заместитель директора </w:t>
      </w:r>
    </w:p>
    <w:p w:rsidR="000C01A2" w:rsidRPr="00651922" w:rsidRDefault="000C01A2" w:rsidP="000C01A2">
      <w:pPr>
        <w:tabs>
          <w:tab w:val="left" w:pos="4253"/>
        </w:tabs>
        <w:spacing w:after="0" w:line="240" w:lineRule="auto"/>
        <w:ind w:left="0" w:right="-1" w:firstLine="6237"/>
        <w:rPr>
          <w:rStyle w:val="aa"/>
          <w:rFonts w:ascii="Times New Roman" w:hAnsi="Times New Roman"/>
          <w:b w:val="0"/>
          <w:sz w:val="24"/>
          <w:szCs w:val="24"/>
          <w:lang w:val="ru-RU"/>
        </w:rPr>
      </w:pPr>
      <w:r w:rsidRPr="00651922">
        <w:rPr>
          <w:rStyle w:val="aa"/>
          <w:rFonts w:ascii="Times New Roman" w:hAnsi="Times New Roman"/>
          <w:b w:val="0"/>
          <w:sz w:val="24"/>
          <w:szCs w:val="24"/>
          <w:lang w:val="ru-RU"/>
        </w:rPr>
        <w:t xml:space="preserve">по учебной работе, </w:t>
      </w:r>
    </w:p>
    <w:p w:rsidR="000C01A2" w:rsidRPr="00651922" w:rsidRDefault="000C01A2" w:rsidP="000C01A2">
      <w:pPr>
        <w:tabs>
          <w:tab w:val="left" w:pos="4253"/>
        </w:tabs>
        <w:spacing w:after="0" w:line="240" w:lineRule="auto"/>
        <w:ind w:left="0" w:right="-1" w:firstLine="6237"/>
        <w:rPr>
          <w:rStyle w:val="aa"/>
          <w:rFonts w:ascii="Times New Roman" w:hAnsi="Times New Roman"/>
          <w:b w:val="0"/>
          <w:sz w:val="24"/>
          <w:szCs w:val="24"/>
          <w:lang w:val="ru-RU"/>
        </w:rPr>
      </w:pPr>
      <w:r w:rsidRPr="00651922">
        <w:rPr>
          <w:rStyle w:val="aa"/>
          <w:rFonts w:ascii="Times New Roman" w:hAnsi="Times New Roman"/>
          <w:b w:val="0"/>
          <w:sz w:val="24"/>
          <w:szCs w:val="24"/>
          <w:lang w:val="ru-RU"/>
        </w:rPr>
        <w:t xml:space="preserve">совмещающая должность </w:t>
      </w:r>
    </w:p>
    <w:p w:rsidR="000C01A2" w:rsidRPr="00651922" w:rsidRDefault="000C01A2" w:rsidP="000C01A2">
      <w:pPr>
        <w:tabs>
          <w:tab w:val="left" w:pos="4253"/>
        </w:tabs>
        <w:spacing w:after="0" w:line="240" w:lineRule="auto"/>
        <w:ind w:left="0" w:right="-1" w:firstLine="6237"/>
        <w:rPr>
          <w:rStyle w:val="aa"/>
          <w:rFonts w:ascii="Times New Roman" w:hAnsi="Times New Roman"/>
          <w:b w:val="0"/>
          <w:sz w:val="24"/>
          <w:szCs w:val="24"/>
          <w:lang w:val="ru-RU"/>
        </w:rPr>
      </w:pPr>
      <w:r w:rsidRPr="00651922">
        <w:rPr>
          <w:rStyle w:val="aa"/>
          <w:rFonts w:ascii="Times New Roman" w:hAnsi="Times New Roman"/>
          <w:b w:val="0"/>
          <w:sz w:val="24"/>
          <w:szCs w:val="24"/>
          <w:lang w:val="ru-RU"/>
        </w:rPr>
        <w:t xml:space="preserve">директора филиала </w:t>
      </w:r>
    </w:p>
    <w:p w:rsidR="000C01A2" w:rsidRPr="00651922" w:rsidRDefault="000C01A2" w:rsidP="000C01A2">
      <w:pPr>
        <w:tabs>
          <w:tab w:val="left" w:pos="0"/>
        </w:tabs>
        <w:spacing w:after="0" w:line="240" w:lineRule="auto"/>
        <w:ind w:left="0" w:right="-1" w:firstLine="6237"/>
        <w:rPr>
          <w:rFonts w:ascii="Times New Roman" w:hAnsi="Times New Roman" w:cs="Times New Roman"/>
          <w:lang w:val="ru-RU"/>
        </w:rPr>
      </w:pPr>
      <w:r w:rsidRPr="00651922">
        <w:rPr>
          <w:rStyle w:val="aa"/>
          <w:rFonts w:ascii="Times New Roman" w:hAnsi="Times New Roman"/>
          <w:b w:val="0"/>
          <w:sz w:val="24"/>
          <w:szCs w:val="24"/>
          <w:lang w:val="ru-RU"/>
        </w:rPr>
        <w:t>Долганова Ж.А.</w:t>
      </w:r>
      <w:r w:rsidRPr="00651922">
        <w:rPr>
          <w:rFonts w:ascii="Times New Roman" w:hAnsi="Times New Roman" w:cs="Times New Roman"/>
          <w:sz w:val="24"/>
          <w:szCs w:val="24"/>
          <w:lang w:val="ru-RU"/>
        </w:rPr>
        <w:t xml:space="preserve"> </w:t>
      </w:r>
    </w:p>
    <w:p w:rsidR="00F16BE6" w:rsidRPr="00DD22EE" w:rsidRDefault="000C01A2" w:rsidP="000C01A2">
      <w:pPr>
        <w:widowControl w:val="0"/>
        <w:tabs>
          <w:tab w:val="left" w:pos="4820"/>
        </w:tabs>
        <w:overflowPunct w:val="0"/>
        <w:autoSpaceDE w:val="0"/>
        <w:autoSpaceDN w:val="0"/>
        <w:adjustRightInd w:val="0"/>
        <w:spacing w:after="0" w:line="240" w:lineRule="auto"/>
        <w:ind w:left="0" w:right="0" w:firstLine="6237"/>
        <w:jc w:val="left"/>
        <w:rPr>
          <w:rFonts w:ascii="Times New Roman" w:hAnsi="Times New Roman" w:cs="Times New Roman"/>
          <w:sz w:val="22"/>
          <w:lang w:val="ru-RU"/>
        </w:rPr>
      </w:pPr>
      <w:r w:rsidRPr="00651922">
        <w:rPr>
          <w:rFonts w:ascii="Times New Roman" w:hAnsi="Times New Roman" w:cs="Times New Roman"/>
          <w:sz w:val="24"/>
          <w:szCs w:val="24"/>
          <w:lang w:val="ru-RU"/>
        </w:rPr>
        <w:t>«</w:t>
      </w:r>
      <w:r w:rsidRPr="00651922">
        <w:rPr>
          <w:rFonts w:ascii="Times New Roman" w:hAnsi="Times New Roman" w:cs="Times New Roman"/>
          <w:sz w:val="24"/>
          <w:szCs w:val="24"/>
          <w:u w:val="single"/>
          <w:lang w:val="ru-RU"/>
        </w:rPr>
        <w:t>16</w:t>
      </w:r>
      <w:r w:rsidRPr="00651922">
        <w:rPr>
          <w:rFonts w:ascii="Times New Roman" w:hAnsi="Times New Roman" w:cs="Times New Roman"/>
          <w:sz w:val="24"/>
          <w:szCs w:val="24"/>
          <w:lang w:val="ru-RU"/>
        </w:rPr>
        <w:t xml:space="preserve">» </w:t>
      </w:r>
      <w:r w:rsidRPr="00651922">
        <w:rPr>
          <w:rFonts w:ascii="Times New Roman" w:hAnsi="Times New Roman" w:cs="Times New Roman"/>
          <w:sz w:val="24"/>
          <w:szCs w:val="24"/>
          <w:u w:val="single"/>
          <w:lang w:val="ru-RU"/>
        </w:rPr>
        <w:t>апреля</w:t>
      </w:r>
      <w:r w:rsidRPr="00651922">
        <w:rPr>
          <w:rFonts w:ascii="Times New Roman" w:hAnsi="Times New Roman" w:cs="Times New Roman"/>
          <w:sz w:val="24"/>
          <w:szCs w:val="24"/>
          <w:lang w:val="ru-RU"/>
        </w:rPr>
        <w:t xml:space="preserve"> 2024 г.</w:t>
      </w:r>
    </w:p>
    <w:p w:rsidR="00F16BE6" w:rsidRPr="00DD22EE" w:rsidRDefault="00F16BE6" w:rsidP="00F16BE6">
      <w:pPr>
        <w:spacing w:after="3"/>
        <w:ind w:left="6521" w:right="-1"/>
        <w:rPr>
          <w:rFonts w:ascii="Times New Roman" w:hAnsi="Times New Roman" w:cs="Times New Roman"/>
          <w:sz w:val="22"/>
          <w:lang w:val="ru-RU"/>
        </w:rPr>
      </w:pPr>
      <w:r w:rsidRPr="00DD22EE">
        <w:rPr>
          <w:rFonts w:ascii="Times New Roman" w:hAnsi="Times New Roman" w:cs="Times New Roman"/>
          <w:sz w:val="22"/>
          <w:lang w:val="ru-RU"/>
        </w:rPr>
        <w:t xml:space="preserve"> </w:t>
      </w:r>
    </w:p>
    <w:p w:rsidR="00F16BE6" w:rsidRPr="00DD22EE" w:rsidRDefault="00F16BE6" w:rsidP="00F16BE6">
      <w:pPr>
        <w:spacing w:after="565"/>
        <w:ind w:left="3116" w:right="-1"/>
        <w:rPr>
          <w:rFonts w:ascii="Times New Roman" w:hAnsi="Times New Roman" w:cs="Times New Roman"/>
          <w:b/>
          <w:sz w:val="22"/>
          <w:lang w:val="ru-RU"/>
        </w:rPr>
      </w:pPr>
    </w:p>
    <w:p w:rsidR="00F16BE6" w:rsidRPr="00DD22EE" w:rsidRDefault="00F16BE6" w:rsidP="00F16BE6">
      <w:pPr>
        <w:spacing w:after="0"/>
        <w:ind w:left="0" w:right="0" w:firstLine="0"/>
        <w:jc w:val="center"/>
        <w:rPr>
          <w:rFonts w:ascii="Times New Roman" w:hAnsi="Times New Roman" w:cs="Times New Roman"/>
          <w:b/>
          <w:sz w:val="22"/>
          <w:lang w:val="ru-RU"/>
        </w:rPr>
      </w:pPr>
    </w:p>
    <w:p w:rsidR="00F16BE6" w:rsidRPr="00DD22EE" w:rsidRDefault="00F16BE6" w:rsidP="00F16BE6">
      <w:pPr>
        <w:spacing w:after="0"/>
        <w:ind w:left="0" w:right="0" w:firstLine="0"/>
        <w:jc w:val="center"/>
        <w:rPr>
          <w:rFonts w:ascii="Times New Roman" w:hAnsi="Times New Roman" w:cs="Times New Roman"/>
          <w:b/>
          <w:sz w:val="22"/>
          <w:lang w:val="ru-RU"/>
        </w:rPr>
      </w:pPr>
    </w:p>
    <w:p w:rsidR="00F16BE6" w:rsidRPr="00DD22EE" w:rsidRDefault="00F16BE6" w:rsidP="00F16BE6">
      <w:pPr>
        <w:spacing w:after="0"/>
        <w:ind w:left="0" w:right="0" w:firstLine="0"/>
        <w:jc w:val="center"/>
        <w:rPr>
          <w:rFonts w:ascii="Times New Roman" w:hAnsi="Times New Roman" w:cs="Times New Roman"/>
          <w:b/>
          <w:sz w:val="22"/>
          <w:lang w:val="ru-RU"/>
        </w:rPr>
      </w:pPr>
    </w:p>
    <w:p w:rsidR="00F16BE6" w:rsidRPr="00DD22EE" w:rsidRDefault="00F16BE6" w:rsidP="00F16BE6">
      <w:pPr>
        <w:spacing w:after="0"/>
        <w:ind w:left="0" w:right="0" w:firstLine="0"/>
        <w:jc w:val="center"/>
        <w:rPr>
          <w:rFonts w:ascii="Times New Roman" w:hAnsi="Times New Roman" w:cs="Times New Roman"/>
          <w:b/>
          <w:sz w:val="22"/>
          <w:lang w:val="ru-RU"/>
        </w:rPr>
      </w:pPr>
    </w:p>
    <w:p w:rsidR="00D35A7E" w:rsidRPr="003849C7" w:rsidRDefault="00D35A7E" w:rsidP="00D35A7E">
      <w:pPr>
        <w:spacing w:after="0" w:line="240" w:lineRule="auto"/>
        <w:ind w:left="0" w:right="-1"/>
        <w:jc w:val="center"/>
        <w:rPr>
          <w:rFonts w:ascii="Times New Roman" w:hAnsi="Times New Roman" w:cs="Times New Roman"/>
          <w:b/>
          <w:sz w:val="24"/>
          <w:szCs w:val="24"/>
          <w:lang w:val="ru-RU"/>
        </w:rPr>
      </w:pPr>
      <w:r w:rsidRPr="003849C7">
        <w:rPr>
          <w:rFonts w:ascii="Times New Roman" w:hAnsi="Times New Roman" w:cs="Times New Roman"/>
          <w:b/>
          <w:sz w:val="24"/>
          <w:szCs w:val="24"/>
          <w:lang w:val="ru-RU"/>
        </w:rPr>
        <w:t>Программа практики и фонд оценочных средств</w:t>
      </w:r>
    </w:p>
    <w:p w:rsidR="00D35A7E" w:rsidRPr="003849C7" w:rsidRDefault="00D35A7E" w:rsidP="00D35A7E">
      <w:pPr>
        <w:spacing w:after="0" w:line="240" w:lineRule="auto"/>
        <w:ind w:left="0" w:right="-1"/>
        <w:jc w:val="center"/>
        <w:rPr>
          <w:rFonts w:ascii="Times New Roman" w:hAnsi="Times New Roman" w:cs="Times New Roman"/>
          <w:b/>
          <w:sz w:val="24"/>
          <w:szCs w:val="24"/>
          <w:lang w:val="ru-RU"/>
        </w:rPr>
      </w:pPr>
    </w:p>
    <w:p w:rsidR="00D35A7E" w:rsidRPr="003849C7" w:rsidRDefault="00D35A7E" w:rsidP="00D35A7E">
      <w:pPr>
        <w:spacing w:after="0" w:line="240" w:lineRule="auto"/>
        <w:ind w:left="0" w:right="-1"/>
        <w:jc w:val="center"/>
        <w:rPr>
          <w:rFonts w:ascii="Times New Roman" w:hAnsi="Times New Roman" w:cs="Times New Roman"/>
          <w:b/>
          <w:sz w:val="24"/>
          <w:szCs w:val="24"/>
          <w:lang w:val="ru-RU"/>
        </w:rPr>
      </w:pPr>
    </w:p>
    <w:p w:rsidR="00D35A7E" w:rsidRPr="003849C7" w:rsidRDefault="00D35A7E" w:rsidP="004E568B">
      <w:pPr>
        <w:spacing w:after="0" w:line="252" w:lineRule="auto"/>
        <w:ind w:left="0" w:right="0" w:hanging="11"/>
        <w:jc w:val="center"/>
        <w:rPr>
          <w:rFonts w:ascii="Times New Roman" w:hAnsi="Times New Roman"/>
          <w:sz w:val="24"/>
          <w:szCs w:val="24"/>
          <w:lang w:val="ru-RU"/>
        </w:rPr>
      </w:pPr>
      <w:r w:rsidRPr="003849C7">
        <w:rPr>
          <w:rFonts w:ascii="Times New Roman" w:hAnsi="Times New Roman"/>
          <w:sz w:val="24"/>
          <w:szCs w:val="24"/>
          <w:lang w:val="ru-RU"/>
        </w:rPr>
        <w:t xml:space="preserve">Вид практики: </w:t>
      </w:r>
      <w:r w:rsidR="004E568B" w:rsidRPr="003849C7">
        <w:rPr>
          <w:rFonts w:ascii="Times New Roman" w:hAnsi="Times New Roman"/>
          <w:sz w:val="24"/>
          <w:szCs w:val="24"/>
          <w:lang w:val="ru-RU"/>
        </w:rPr>
        <w:t>П</w:t>
      </w:r>
      <w:r w:rsidRPr="003849C7">
        <w:rPr>
          <w:rFonts w:ascii="Times New Roman" w:hAnsi="Times New Roman"/>
          <w:sz w:val="24"/>
          <w:szCs w:val="24"/>
          <w:lang w:val="ru-RU"/>
        </w:rPr>
        <w:t>роизводственная</w:t>
      </w:r>
      <w:r w:rsidR="004E568B" w:rsidRPr="003849C7">
        <w:rPr>
          <w:rFonts w:ascii="Times New Roman" w:hAnsi="Times New Roman"/>
          <w:sz w:val="24"/>
          <w:szCs w:val="24"/>
          <w:lang w:val="ru-RU"/>
        </w:rPr>
        <w:t>, О</w:t>
      </w:r>
      <w:r w:rsidRPr="003849C7">
        <w:rPr>
          <w:rFonts w:ascii="Times New Roman" w:hAnsi="Times New Roman"/>
          <w:sz w:val="24"/>
          <w:szCs w:val="24"/>
          <w:lang w:val="ru-RU"/>
        </w:rPr>
        <w:t>знакомительная</w:t>
      </w:r>
    </w:p>
    <w:p w:rsidR="00D35A7E" w:rsidRPr="003849C7" w:rsidRDefault="00D35A7E" w:rsidP="00D35A7E">
      <w:pPr>
        <w:spacing w:after="0" w:line="252" w:lineRule="auto"/>
        <w:ind w:left="0" w:right="0" w:hanging="11"/>
        <w:jc w:val="center"/>
        <w:rPr>
          <w:rFonts w:ascii="Times New Roman" w:hAnsi="Times New Roman"/>
          <w:sz w:val="24"/>
          <w:szCs w:val="24"/>
          <w:lang w:val="ru-RU"/>
        </w:rPr>
      </w:pPr>
      <w:r w:rsidRPr="003849C7">
        <w:rPr>
          <w:rFonts w:ascii="Times New Roman" w:hAnsi="Times New Roman"/>
          <w:sz w:val="24"/>
          <w:szCs w:val="24"/>
          <w:lang w:val="ru-RU"/>
        </w:rPr>
        <w:t>Способ проведения: стационарная и (или) выездная</w:t>
      </w:r>
    </w:p>
    <w:p w:rsidR="00D35A7E" w:rsidRPr="003849C7" w:rsidRDefault="00D35A7E" w:rsidP="00D35A7E">
      <w:pPr>
        <w:spacing w:after="0" w:line="240" w:lineRule="auto"/>
        <w:ind w:left="0" w:right="-1"/>
        <w:jc w:val="center"/>
        <w:rPr>
          <w:rFonts w:ascii="Times New Roman" w:hAnsi="Times New Roman" w:cs="Times New Roman"/>
          <w:b/>
          <w:sz w:val="24"/>
          <w:szCs w:val="24"/>
          <w:lang w:val="ru-RU"/>
        </w:rPr>
      </w:pPr>
      <w:r w:rsidRPr="003849C7">
        <w:rPr>
          <w:rFonts w:ascii="Times New Roman" w:hAnsi="Times New Roman" w:cs="Times New Roman"/>
          <w:b/>
          <w:sz w:val="24"/>
          <w:szCs w:val="24"/>
          <w:lang w:val="ru-RU"/>
        </w:rPr>
        <w:t xml:space="preserve"> </w:t>
      </w:r>
    </w:p>
    <w:p w:rsidR="00D35A7E" w:rsidRPr="003849C7" w:rsidRDefault="00D35A7E" w:rsidP="00D35A7E">
      <w:pPr>
        <w:spacing w:after="0" w:line="240" w:lineRule="auto"/>
        <w:ind w:left="0" w:right="-1"/>
        <w:jc w:val="center"/>
        <w:rPr>
          <w:rFonts w:ascii="Times New Roman" w:hAnsi="Times New Roman" w:cs="Times New Roman"/>
          <w:sz w:val="24"/>
          <w:szCs w:val="24"/>
          <w:lang w:val="ru-RU"/>
        </w:rPr>
      </w:pPr>
    </w:p>
    <w:p w:rsidR="00D35A7E" w:rsidRPr="003849C7" w:rsidRDefault="00D35A7E" w:rsidP="00D35A7E">
      <w:pPr>
        <w:spacing w:after="0" w:line="240" w:lineRule="auto"/>
        <w:ind w:left="0" w:right="-1"/>
        <w:jc w:val="center"/>
        <w:rPr>
          <w:rFonts w:ascii="Times New Roman" w:hAnsi="Times New Roman" w:cs="Times New Roman"/>
          <w:sz w:val="24"/>
          <w:szCs w:val="24"/>
          <w:lang w:val="ru-RU"/>
        </w:rPr>
      </w:pPr>
      <w:r w:rsidRPr="003849C7">
        <w:rPr>
          <w:rFonts w:ascii="Times New Roman" w:hAnsi="Times New Roman" w:cs="Times New Roman"/>
          <w:sz w:val="24"/>
          <w:szCs w:val="24"/>
          <w:lang w:val="ru-RU"/>
        </w:rPr>
        <w:t>Специальность 21.05.04 «Горное дело»</w:t>
      </w:r>
    </w:p>
    <w:p w:rsidR="00D35A7E" w:rsidRPr="003849C7" w:rsidRDefault="00D35A7E" w:rsidP="00D35A7E">
      <w:pPr>
        <w:tabs>
          <w:tab w:val="left" w:pos="9355"/>
        </w:tabs>
        <w:spacing w:after="0" w:line="240" w:lineRule="auto"/>
        <w:ind w:left="0" w:right="-1"/>
        <w:jc w:val="center"/>
        <w:rPr>
          <w:rFonts w:ascii="Times New Roman" w:hAnsi="Times New Roman" w:cs="Times New Roman"/>
          <w:sz w:val="24"/>
          <w:szCs w:val="24"/>
          <w:lang w:val="ru-RU"/>
        </w:rPr>
      </w:pPr>
      <w:r w:rsidRPr="003849C7">
        <w:rPr>
          <w:rFonts w:ascii="Times New Roman" w:hAnsi="Times New Roman" w:cs="Times New Roman"/>
          <w:sz w:val="24"/>
          <w:szCs w:val="24"/>
          <w:lang w:val="ru-RU"/>
        </w:rPr>
        <w:t>Специализация 03 «Открытые горные работы»</w:t>
      </w:r>
    </w:p>
    <w:p w:rsidR="00D35A7E" w:rsidRPr="003849C7" w:rsidRDefault="00D35A7E" w:rsidP="00D35A7E">
      <w:pPr>
        <w:spacing w:after="0" w:line="240" w:lineRule="auto"/>
        <w:ind w:left="0" w:right="-1"/>
        <w:jc w:val="center"/>
        <w:rPr>
          <w:rFonts w:ascii="Times New Roman" w:hAnsi="Times New Roman" w:cs="Times New Roman"/>
          <w:sz w:val="24"/>
          <w:szCs w:val="24"/>
          <w:lang w:val="ru-RU"/>
        </w:rPr>
      </w:pPr>
    </w:p>
    <w:p w:rsidR="00D35A7E" w:rsidRPr="003849C7" w:rsidRDefault="00D35A7E" w:rsidP="00D35A7E">
      <w:pPr>
        <w:spacing w:after="0" w:line="240" w:lineRule="auto"/>
        <w:ind w:left="0" w:right="-1"/>
        <w:jc w:val="center"/>
        <w:rPr>
          <w:rFonts w:ascii="Times New Roman" w:hAnsi="Times New Roman" w:cs="Times New Roman"/>
          <w:sz w:val="24"/>
          <w:szCs w:val="24"/>
          <w:lang w:val="ru-RU"/>
        </w:rPr>
      </w:pPr>
    </w:p>
    <w:p w:rsidR="00D35A7E" w:rsidRPr="003849C7" w:rsidRDefault="00D35A7E" w:rsidP="00D35A7E">
      <w:pPr>
        <w:spacing w:after="0" w:line="240" w:lineRule="auto"/>
        <w:ind w:left="0" w:right="-1"/>
        <w:jc w:val="center"/>
        <w:rPr>
          <w:rFonts w:ascii="Times New Roman" w:hAnsi="Times New Roman" w:cs="Times New Roman"/>
          <w:sz w:val="24"/>
          <w:szCs w:val="24"/>
          <w:lang w:val="ru-RU"/>
        </w:rPr>
      </w:pPr>
      <w:r w:rsidRPr="003849C7">
        <w:rPr>
          <w:rFonts w:ascii="Times New Roman" w:hAnsi="Times New Roman" w:cs="Times New Roman"/>
          <w:sz w:val="24"/>
          <w:szCs w:val="24"/>
          <w:lang w:val="ru-RU"/>
        </w:rPr>
        <w:t>Присваиваемая квалификация</w:t>
      </w:r>
    </w:p>
    <w:p w:rsidR="00D35A7E" w:rsidRPr="003849C7" w:rsidRDefault="00D35A7E" w:rsidP="00D35A7E">
      <w:pPr>
        <w:spacing w:after="0" w:line="240" w:lineRule="auto"/>
        <w:ind w:left="0" w:right="-1"/>
        <w:jc w:val="center"/>
        <w:rPr>
          <w:rFonts w:ascii="Times New Roman" w:hAnsi="Times New Roman" w:cs="Times New Roman"/>
          <w:sz w:val="24"/>
          <w:szCs w:val="24"/>
          <w:lang w:val="ru-RU"/>
        </w:rPr>
      </w:pPr>
      <w:r w:rsidRPr="003849C7">
        <w:rPr>
          <w:rFonts w:ascii="Times New Roman" w:hAnsi="Times New Roman" w:cs="Times New Roman"/>
          <w:sz w:val="24"/>
          <w:szCs w:val="24"/>
          <w:lang w:val="ru-RU"/>
        </w:rPr>
        <w:t xml:space="preserve">«Горный инженер (специалист)» </w:t>
      </w:r>
    </w:p>
    <w:p w:rsidR="00D35A7E" w:rsidRPr="003849C7" w:rsidRDefault="00D35A7E" w:rsidP="00D35A7E">
      <w:pPr>
        <w:spacing w:after="0" w:line="240" w:lineRule="auto"/>
        <w:ind w:left="0" w:right="-1"/>
        <w:jc w:val="center"/>
        <w:rPr>
          <w:rFonts w:ascii="Times New Roman" w:hAnsi="Times New Roman" w:cs="Times New Roman"/>
          <w:sz w:val="24"/>
          <w:szCs w:val="24"/>
          <w:lang w:val="ru-RU"/>
        </w:rPr>
      </w:pPr>
    </w:p>
    <w:p w:rsidR="00D35A7E" w:rsidRPr="003849C7" w:rsidRDefault="00D35A7E" w:rsidP="00D35A7E">
      <w:pPr>
        <w:spacing w:after="0" w:line="240" w:lineRule="auto"/>
        <w:ind w:left="0" w:right="-1"/>
        <w:jc w:val="center"/>
        <w:rPr>
          <w:rFonts w:ascii="Times New Roman" w:hAnsi="Times New Roman" w:cs="Times New Roman"/>
          <w:sz w:val="24"/>
          <w:szCs w:val="24"/>
          <w:lang w:val="ru-RU"/>
        </w:rPr>
      </w:pPr>
    </w:p>
    <w:p w:rsidR="00D35A7E" w:rsidRPr="003849C7" w:rsidRDefault="00D35A7E" w:rsidP="00D35A7E">
      <w:pPr>
        <w:spacing w:after="0" w:line="240" w:lineRule="auto"/>
        <w:ind w:left="0" w:right="-1"/>
        <w:jc w:val="center"/>
        <w:rPr>
          <w:rFonts w:ascii="Times New Roman" w:hAnsi="Times New Roman" w:cs="Times New Roman"/>
          <w:sz w:val="24"/>
          <w:szCs w:val="24"/>
          <w:lang w:val="ru-RU"/>
        </w:rPr>
      </w:pPr>
      <w:r w:rsidRPr="003849C7">
        <w:rPr>
          <w:rFonts w:ascii="Times New Roman" w:hAnsi="Times New Roman" w:cs="Times New Roman"/>
          <w:sz w:val="24"/>
          <w:szCs w:val="24"/>
          <w:lang w:val="ru-RU"/>
        </w:rPr>
        <w:t xml:space="preserve">Форма обучения </w:t>
      </w:r>
    </w:p>
    <w:p w:rsidR="0032447E" w:rsidRPr="00150B98" w:rsidRDefault="0032447E" w:rsidP="0032447E">
      <w:pPr>
        <w:spacing w:after="0" w:line="240" w:lineRule="auto"/>
        <w:ind w:left="0" w:right="-1"/>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очная, </w:t>
      </w:r>
      <w:r w:rsidRPr="00150B98">
        <w:rPr>
          <w:rFonts w:ascii="Times New Roman" w:hAnsi="Times New Roman" w:cs="Times New Roman"/>
          <w:sz w:val="24"/>
          <w:szCs w:val="24"/>
          <w:lang w:val="ru-RU"/>
        </w:rPr>
        <w:t>очно-заочная</w:t>
      </w:r>
    </w:p>
    <w:p w:rsidR="0032447E" w:rsidRPr="00150B98" w:rsidRDefault="0032447E" w:rsidP="0032447E">
      <w:pPr>
        <w:spacing w:after="0" w:line="240" w:lineRule="auto"/>
        <w:ind w:left="0" w:right="-1"/>
        <w:jc w:val="center"/>
        <w:rPr>
          <w:rFonts w:ascii="Times New Roman" w:hAnsi="Times New Roman" w:cs="Times New Roman"/>
          <w:sz w:val="24"/>
          <w:szCs w:val="24"/>
          <w:lang w:val="ru-RU"/>
        </w:rPr>
      </w:pPr>
    </w:p>
    <w:p w:rsidR="00D35A7E" w:rsidRPr="003849C7" w:rsidRDefault="0032447E" w:rsidP="0032447E">
      <w:pPr>
        <w:spacing w:after="0" w:line="240" w:lineRule="auto"/>
        <w:ind w:left="0" w:right="-1"/>
        <w:jc w:val="center"/>
        <w:rPr>
          <w:rFonts w:ascii="Times New Roman" w:hAnsi="Times New Roman" w:cs="Times New Roman"/>
          <w:sz w:val="24"/>
          <w:szCs w:val="24"/>
          <w:lang w:val="ru-RU"/>
        </w:rPr>
      </w:pPr>
      <w:r w:rsidRPr="00150B98">
        <w:rPr>
          <w:rFonts w:ascii="Times New Roman" w:hAnsi="Times New Roman" w:cs="Times New Roman"/>
          <w:sz w:val="24"/>
          <w:szCs w:val="24"/>
          <w:lang w:val="ru-RU"/>
        </w:rPr>
        <w:t xml:space="preserve">год набора </w:t>
      </w:r>
      <w:r w:rsidR="000C01A2">
        <w:rPr>
          <w:rFonts w:ascii="Times New Roman" w:hAnsi="Times New Roman" w:cs="Times New Roman"/>
          <w:sz w:val="24"/>
          <w:szCs w:val="24"/>
          <w:lang w:val="ru-RU"/>
        </w:rPr>
        <w:t>2024</w:t>
      </w:r>
    </w:p>
    <w:p w:rsidR="00D35A7E" w:rsidRPr="003849C7" w:rsidRDefault="00D35A7E" w:rsidP="00D35A7E">
      <w:pPr>
        <w:spacing w:after="0" w:line="240" w:lineRule="auto"/>
        <w:ind w:left="0" w:right="-1"/>
        <w:jc w:val="center"/>
        <w:rPr>
          <w:rFonts w:ascii="Times New Roman" w:hAnsi="Times New Roman" w:cs="Times New Roman"/>
          <w:sz w:val="24"/>
          <w:szCs w:val="24"/>
          <w:lang w:val="ru-RU"/>
        </w:rPr>
      </w:pPr>
    </w:p>
    <w:p w:rsidR="00D35A7E" w:rsidRPr="003849C7" w:rsidRDefault="00D35A7E" w:rsidP="00D35A7E">
      <w:pPr>
        <w:spacing w:after="0" w:line="240" w:lineRule="auto"/>
        <w:ind w:left="0" w:right="-1"/>
        <w:jc w:val="center"/>
        <w:rPr>
          <w:rFonts w:ascii="Times New Roman" w:hAnsi="Times New Roman" w:cs="Times New Roman"/>
          <w:sz w:val="24"/>
          <w:szCs w:val="24"/>
          <w:lang w:val="ru-RU"/>
        </w:rPr>
      </w:pPr>
    </w:p>
    <w:p w:rsidR="00D35A7E" w:rsidRPr="003849C7" w:rsidRDefault="00D35A7E" w:rsidP="00D35A7E">
      <w:pPr>
        <w:spacing w:after="0" w:line="240" w:lineRule="auto"/>
        <w:ind w:left="284"/>
        <w:jc w:val="center"/>
        <w:rPr>
          <w:rFonts w:ascii="Times New Roman" w:hAnsi="Times New Roman" w:cs="Times New Roman"/>
          <w:sz w:val="24"/>
          <w:szCs w:val="24"/>
          <w:lang w:val="ru-RU"/>
        </w:rPr>
      </w:pPr>
    </w:p>
    <w:p w:rsidR="00D35A7E" w:rsidRPr="003849C7" w:rsidRDefault="00D35A7E" w:rsidP="00D35A7E">
      <w:pPr>
        <w:spacing w:after="0" w:line="240" w:lineRule="auto"/>
        <w:ind w:left="284"/>
        <w:jc w:val="center"/>
        <w:rPr>
          <w:rFonts w:ascii="Times New Roman" w:hAnsi="Times New Roman" w:cs="Times New Roman"/>
          <w:sz w:val="24"/>
          <w:szCs w:val="24"/>
          <w:lang w:val="ru-RU"/>
        </w:rPr>
      </w:pPr>
    </w:p>
    <w:p w:rsidR="00D35A7E" w:rsidRPr="003849C7" w:rsidRDefault="00D35A7E" w:rsidP="00D35A7E">
      <w:pPr>
        <w:spacing w:after="0" w:line="240" w:lineRule="auto"/>
        <w:ind w:left="284"/>
        <w:jc w:val="center"/>
        <w:rPr>
          <w:rFonts w:ascii="Times New Roman" w:hAnsi="Times New Roman" w:cs="Times New Roman"/>
          <w:sz w:val="24"/>
          <w:szCs w:val="24"/>
          <w:lang w:val="ru-RU"/>
        </w:rPr>
      </w:pPr>
    </w:p>
    <w:p w:rsidR="00D35A7E" w:rsidRPr="003849C7" w:rsidRDefault="00D35A7E" w:rsidP="00D35A7E">
      <w:pPr>
        <w:spacing w:after="0" w:line="240" w:lineRule="auto"/>
        <w:ind w:left="284"/>
        <w:jc w:val="center"/>
        <w:rPr>
          <w:rFonts w:ascii="Times New Roman" w:hAnsi="Times New Roman" w:cs="Times New Roman"/>
          <w:sz w:val="24"/>
          <w:szCs w:val="24"/>
          <w:lang w:val="ru-RU"/>
        </w:rPr>
      </w:pPr>
    </w:p>
    <w:p w:rsidR="00D35A7E" w:rsidRPr="003849C7" w:rsidRDefault="00D35A7E" w:rsidP="00D35A7E">
      <w:pPr>
        <w:spacing w:after="0" w:line="240" w:lineRule="auto"/>
        <w:ind w:left="284"/>
        <w:jc w:val="center"/>
        <w:rPr>
          <w:rFonts w:ascii="Times New Roman" w:hAnsi="Times New Roman" w:cs="Times New Roman"/>
          <w:sz w:val="24"/>
          <w:szCs w:val="24"/>
          <w:lang w:val="ru-RU"/>
        </w:rPr>
      </w:pPr>
    </w:p>
    <w:p w:rsidR="00D35A7E" w:rsidRPr="003849C7" w:rsidRDefault="00D35A7E" w:rsidP="00D35A7E">
      <w:pPr>
        <w:spacing w:after="0" w:line="240" w:lineRule="auto"/>
        <w:ind w:left="0" w:right="1"/>
        <w:jc w:val="center"/>
        <w:rPr>
          <w:rFonts w:ascii="Times New Roman" w:hAnsi="Times New Roman" w:cs="Times New Roman"/>
          <w:sz w:val="24"/>
          <w:szCs w:val="24"/>
          <w:lang w:val="ru-RU"/>
        </w:rPr>
      </w:pPr>
      <w:r w:rsidRPr="003849C7">
        <w:rPr>
          <w:rFonts w:ascii="Times New Roman" w:hAnsi="Times New Roman" w:cs="Times New Roman"/>
          <w:sz w:val="24"/>
          <w:szCs w:val="24"/>
          <w:lang w:val="ru-RU"/>
        </w:rPr>
        <w:t>Белово 202</w:t>
      </w:r>
      <w:r w:rsidR="000C01A2">
        <w:rPr>
          <w:rFonts w:ascii="Times New Roman" w:hAnsi="Times New Roman" w:cs="Times New Roman"/>
          <w:sz w:val="24"/>
          <w:szCs w:val="24"/>
          <w:lang w:val="ru-RU"/>
        </w:rPr>
        <w:t>4</w:t>
      </w:r>
    </w:p>
    <w:p w:rsidR="00D35A7E" w:rsidRPr="003849C7" w:rsidRDefault="00D35A7E" w:rsidP="0032447E">
      <w:pPr>
        <w:spacing w:after="0" w:line="240" w:lineRule="auto"/>
        <w:ind w:left="0" w:right="1"/>
        <w:jc w:val="left"/>
        <w:rPr>
          <w:rFonts w:ascii="Times New Roman" w:hAnsi="Times New Roman" w:cs="Times New Roman"/>
          <w:sz w:val="24"/>
          <w:szCs w:val="24"/>
          <w:lang w:val="ru-RU"/>
        </w:rPr>
      </w:pPr>
      <w:r w:rsidRPr="0032447E">
        <w:rPr>
          <w:rFonts w:ascii="Times New Roman" w:hAnsi="Times New Roman" w:cs="Times New Roman"/>
          <w:sz w:val="24"/>
          <w:szCs w:val="24"/>
          <w:lang w:val="ru-RU"/>
        </w:rPr>
        <w:lastRenderedPageBreak/>
        <w:t>Прог</w:t>
      </w:r>
      <w:r w:rsidR="00614C00" w:rsidRPr="0032447E">
        <w:rPr>
          <w:rFonts w:ascii="Times New Roman" w:hAnsi="Times New Roman" w:cs="Times New Roman"/>
          <w:sz w:val="24"/>
          <w:szCs w:val="24"/>
          <w:lang w:val="ru-RU"/>
        </w:rPr>
        <w:t xml:space="preserve">рамму практики составил: </w:t>
      </w:r>
      <w:r w:rsidRPr="0032447E">
        <w:rPr>
          <w:rFonts w:ascii="Times New Roman" w:hAnsi="Times New Roman" w:cs="Times New Roman"/>
          <w:sz w:val="24"/>
          <w:szCs w:val="24"/>
          <w:lang w:val="ru-RU"/>
        </w:rPr>
        <w:t xml:space="preserve"> </w:t>
      </w:r>
      <w:r w:rsidR="0032447E" w:rsidRPr="0032447E">
        <w:rPr>
          <w:rFonts w:ascii="Times New Roman" w:hAnsi="Times New Roman" w:cs="Times New Roman"/>
          <w:sz w:val="24"/>
          <w:szCs w:val="24"/>
          <w:lang w:val="ru-RU"/>
        </w:rPr>
        <w:t>ст.преподаватель Аксененко В.В.</w:t>
      </w:r>
    </w:p>
    <w:p w:rsidR="00D35A7E" w:rsidRPr="003849C7" w:rsidRDefault="00D35A7E" w:rsidP="0032447E">
      <w:pPr>
        <w:spacing w:after="0" w:line="240" w:lineRule="auto"/>
        <w:ind w:left="0" w:right="1"/>
        <w:jc w:val="left"/>
        <w:rPr>
          <w:rFonts w:ascii="Times New Roman" w:hAnsi="Times New Roman" w:cs="Times New Roman"/>
          <w:sz w:val="24"/>
          <w:szCs w:val="24"/>
          <w:lang w:val="ru-RU"/>
        </w:rPr>
      </w:pPr>
    </w:p>
    <w:p w:rsidR="00D35A7E" w:rsidRPr="003849C7" w:rsidRDefault="00D35A7E" w:rsidP="0032447E">
      <w:pPr>
        <w:spacing w:after="0" w:line="240" w:lineRule="auto"/>
        <w:ind w:left="0" w:right="1"/>
        <w:jc w:val="left"/>
        <w:rPr>
          <w:rFonts w:ascii="Times New Roman" w:hAnsi="Times New Roman" w:cs="Times New Roman"/>
          <w:sz w:val="24"/>
          <w:szCs w:val="24"/>
          <w:lang w:val="ru-RU"/>
        </w:rPr>
      </w:pPr>
    </w:p>
    <w:p w:rsidR="000C01A2" w:rsidRDefault="000C01A2" w:rsidP="000C01A2">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0C01A2" w:rsidRDefault="000C01A2" w:rsidP="000C01A2">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0C01A2" w:rsidRDefault="000C01A2" w:rsidP="000C01A2">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0C01A2" w:rsidRDefault="000C01A2" w:rsidP="000C01A2">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0C01A2" w:rsidRDefault="000C01A2" w:rsidP="000C01A2">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CE4F45" w:rsidRPr="002731BE" w:rsidRDefault="00CE4F45" w:rsidP="00CE4F45">
      <w:pPr>
        <w:widowControl w:val="0"/>
        <w:overflowPunct w:val="0"/>
        <w:autoSpaceDE w:val="0"/>
        <w:autoSpaceDN w:val="0"/>
        <w:adjustRightInd w:val="0"/>
        <w:spacing w:after="0" w:line="360" w:lineRule="auto"/>
        <w:ind w:left="0" w:right="0" w:hanging="11"/>
        <w:rPr>
          <w:rFonts w:ascii="Times New Roman" w:hAnsi="Times New Roman" w:cs="Times New Roman"/>
          <w:sz w:val="24"/>
          <w:szCs w:val="24"/>
          <w:lang w:val="ru-RU"/>
        </w:rPr>
      </w:pPr>
      <w:r w:rsidRPr="002731BE">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CE4F45" w:rsidRDefault="00CE4F45" w:rsidP="00CE4F45">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D35A7E" w:rsidRPr="003849C7" w:rsidRDefault="00CE4F45" w:rsidP="00CE4F45">
      <w:pPr>
        <w:spacing w:after="0" w:line="240" w:lineRule="auto"/>
        <w:ind w:left="0" w:right="1"/>
        <w:jc w:val="left"/>
        <w:rPr>
          <w:rFonts w:ascii="Times New Roman" w:hAnsi="Times New Roman" w:cs="Times New Roman"/>
          <w:sz w:val="24"/>
          <w:szCs w:val="24"/>
          <w:lang w:val="ru-RU"/>
        </w:rPr>
      </w:pPr>
      <w:r w:rsidRPr="00664610">
        <w:rPr>
          <w:rFonts w:ascii="Times New Roman" w:hAnsi="Times New Roman" w:cs="Times New Roman"/>
          <w:sz w:val="24"/>
          <w:szCs w:val="24"/>
          <w:lang w:val="ru-RU"/>
        </w:rPr>
        <w:t>Председатель комиссии: Аксененко В.В.</w:t>
      </w:r>
    </w:p>
    <w:p w:rsidR="00D35A7E" w:rsidRPr="003849C7" w:rsidRDefault="00D35A7E" w:rsidP="0032447E">
      <w:pPr>
        <w:widowControl w:val="0"/>
        <w:autoSpaceDE w:val="0"/>
        <w:autoSpaceDN w:val="0"/>
        <w:spacing w:after="0" w:line="240" w:lineRule="auto"/>
        <w:ind w:left="0" w:right="1"/>
        <w:jc w:val="left"/>
        <w:outlineLvl w:val="0"/>
        <w:rPr>
          <w:rFonts w:ascii="Times New Roman" w:eastAsia="Trebuchet MS" w:hAnsi="Times New Roman" w:cs="Times New Roman"/>
          <w:b/>
          <w:bCs/>
          <w:color w:val="auto"/>
          <w:w w:val="110"/>
          <w:sz w:val="22"/>
          <w:szCs w:val="18"/>
          <w:lang w:val="ru-RU" w:eastAsia="ru-RU" w:bidi="ru-RU"/>
        </w:rPr>
      </w:pPr>
    </w:p>
    <w:p w:rsidR="00D35A7E" w:rsidRPr="003849C7" w:rsidRDefault="00D35A7E"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D35A7E" w:rsidRPr="003849C7" w:rsidRDefault="00D35A7E"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Pr="003849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FB0AC7" w:rsidRDefault="00FB0AC7"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CE4F45" w:rsidRDefault="00CE4F45"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CE4F45" w:rsidRDefault="00CE4F45"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32447E" w:rsidRDefault="0032447E"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32447E" w:rsidRDefault="0032447E"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32447E" w:rsidRDefault="0032447E"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32447E" w:rsidRDefault="0032447E" w:rsidP="00E2099F">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890884" w:rsidRPr="00CE4F45" w:rsidRDefault="006F630D" w:rsidP="00B109C6">
      <w:pPr>
        <w:numPr>
          <w:ilvl w:val="0"/>
          <w:numId w:val="1"/>
        </w:numPr>
        <w:spacing w:after="0" w:line="240" w:lineRule="auto"/>
        <w:ind w:left="0" w:right="0" w:firstLine="426"/>
        <w:jc w:val="left"/>
        <w:rPr>
          <w:rFonts w:ascii="Times New Roman" w:hAnsi="Times New Roman" w:cs="Times New Roman"/>
          <w:sz w:val="22"/>
          <w:lang w:val="ru-RU"/>
        </w:rPr>
      </w:pPr>
      <w:r w:rsidRPr="00CE4F45">
        <w:rPr>
          <w:rFonts w:ascii="Times New Roman" w:hAnsi="Times New Roman" w:cs="Times New Roman"/>
          <w:b/>
          <w:sz w:val="22"/>
          <w:lang w:val="ru-RU"/>
        </w:rPr>
        <w:lastRenderedPageBreak/>
        <w:t>Формы и способы проведения практики</w:t>
      </w:r>
    </w:p>
    <w:p w:rsidR="00B109C6" w:rsidRPr="00CE4F45" w:rsidRDefault="00B109C6" w:rsidP="00B109C6">
      <w:pPr>
        <w:spacing w:after="0" w:line="240" w:lineRule="auto"/>
        <w:ind w:left="0" w:right="17" w:firstLine="426"/>
        <w:rPr>
          <w:rFonts w:ascii="Times New Roman" w:hAnsi="Times New Roman" w:cs="Times New Roman"/>
          <w:sz w:val="22"/>
          <w:lang w:val="ru-RU"/>
        </w:rPr>
      </w:pPr>
    </w:p>
    <w:p w:rsidR="00890884"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Способ проведения практики: стационарная и(или) выездная.</w:t>
      </w:r>
    </w:p>
    <w:p w:rsidR="00CE00DF" w:rsidRPr="00CE4F45" w:rsidRDefault="00CE00DF" w:rsidP="00CE00DF">
      <w:pPr>
        <w:spacing w:after="0" w:line="240" w:lineRule="auto"/>
        <w:ind w:left="0" w:right="17" w:firstLine="426"/>
        <w:rPr>
          <w:rFonts w:ascii="Times New Roman" w:hAnsi="Times New Roman" w:cs="Times New Roman"/>
          <w:color w:val="auto"/>
          <w:sz w:val="22"/>
          <w:lang w:val="ru-RU"/>
        </w:rPr>
      </w:pPr>
      <w:r w:rsidRPr="00CE4F45">
        <w:rPr>
          <w:rFonts w:ascii="Times New Roman" w:hAnsi="Times New Roman" w:cs="Times New Roman"/>
          <w:color w:val="auto"/>
          <w:sz w:val="22"/>
          <w:lang w:val="ru-RU"/>
        </w:rPr>
        <w:t>Форма проведения практики: дискретно - путем выделения в календарном учебном графике</w:t>
      </w:r>
      <w:r w:rsidR="000C01A2" w:rsidRPr="00CE4F45">
        <w:rPr>
          <w:rFonts w:ascii="Times New Roman" w:hAnsi="Times New Roman" w:cs="Times New Roman"/>
          <w:color w:val="auto"/>
          <w:sz w:val="22"/>
          <w:lang w:val="ru-RU"/>
        </w:rPr>
        <w:t xml:space="preserve"> </w:t>
      </w:r>
      <w:r w:rsidRPr="00CE4F45">
        <w:rPr>
          <w:rFonts w:ascii="Times New Roman" w:hAnsi="Times New Roman" w:cs="Times New Roman"/>
          <w:color w:val="auto"/>
          <w:sz w:val="22"/>
          <w:lang w:val="ru-RU"/>
        </w:rPr>
        <w:t>непрерывного периода учебного времени для проведения каждого вида (совокупности видов) практики.</w:t>
      </w:r>
    </w:p>
    <w:p w:rsidR="00890884" w:rsidRPr="00CE4F45" w:rsidRDefault="006F630D" w:rsidP="00CE00DF">
      <w:pPr>
        <w:spacing w:after="0" w:line="240" w:lineRule="auto"/>
        <w:ind w:left="0" w:right="17" w:firstLine="426"/>
        <w:rPr>
          <w:rFonts w:ascii="Times New Roman" w:hAnsi="Times New Roman" w:cs="Times New Roman"/>
          <w:color w:val="auto"/>
          <w:sz w:val="22"/>
          <w:lang w:val="ru-RU"/>
        </w:rPr>
      </w:pPr>
      <w:r w:rsidRPr="00CE4F45">
        <w:rPr>
          <w:rFonts w:ascii="Times New Roman" w:hAnsi="Times New Roman" w:cs="Times New Roman"/>
          <w:color w:val="auto"/>
          <w:sz w:val="22"/>
          <w:lang w:val="ru-RU"/>
        </w:rPr>
        <w:t>Тип практики: практика по получению первичных профессиональных умений и навыков.</w:t>
      </w:r>
    </w:p>
    <w:p w:rsidR="00B109C6" w:rsidRPr="00CE4F45" w:rsidRDefault="00B109C6" w:rsidP="00B109C6">
      <w:pPr>
        <w:spacing w:after="0" w:line="240" w:lineRule="auto"/>
        <w:ind w:left="0" w:right="17" w:firstLine="426"/>
        <w:rPr>
          <w:rFonts w:ascii="Times New Roman" w:hAnsi="Times New Roman" w:cs="Times New Roman"/>
          <w:sz w:val="22"/>
          <w:lang w:val="ru-RU"/>
        </w:rPr>
      </w:pPr>
    </w:p>
    <w:p w:rsidR="00890884" w:rsidRPr="00CE4F45" w:rsidRDefault="006F630D" w:rsidP="00B109C6">
      <w:pPr>
        <w:numPr>
          <w:ilvl w:val="0"/>
          <w:numId w:val="1"/>
        </w:num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b/>
          <w:sz w:val="22"/>
          <w:lang w:val="ru-RU"/>
        </w:rPr>
        <w:t>Перечень планируемых результатов обучения при прохождении</w:t>
      </w:r>
      <w:r w:rsidR="00B109C6" w:rsidRPr="00CE4F45">
        <w:rPr>
          <w:rFonts w:ascii="Times New Roman" w:hAnsi="Times New Roman" w:cs="Times New Roman"/>
          <w:b/>
          <w:sz w:val="22"/>
          <w:lang w:val="ru-RU"/>
        </w:rPr>
        <w:t xml:space="preserve"> </w:t>
      </w:r>
      <w:r w:rsidRPr="00CE4F45">
        <w:rPr>
          <w:rFonts w:ascii="Times New Roman" w:hAnsi="Times New Roman" w:cs="Times New Roman"/>
          <w:b/>
          <w:sz w:val="22"/>
          <w:lang w:val="ru-RU"/>
        </w:rPr>
        <w:t>практики,</w:t>
      </w:r>
      <w:r w:rsidR="00D74332" w:rsidRPr="00CE4F45">
        <w:rPr>
          <w:rFonts w:ascii="Times New Roman" w:hAnsi="Times New Roman" w:cs="Times New Roman"/>
          <w:b/>
          <w:sz w:val="22"/>
          <w:lang w:val="ru-RU"/>
        </w:rPr>
        <w:t xml:space="preserve"> </w:t>
      </w:r>
      <w:r w:rsidRPr="00CE4F45">
        <w:rPr>
          <w:rFonts w:ascii="Times New Roman" w:hAnsi="Times New Roman" w:cs="Times New Roman"/>
          <w:b/>
          <w:sz w:val="22"/>
          <w:lang w:val="ru-RU"/>
        </w:rPr>
        <w:t>соотнесенных</w:t>
      </w:r>
      <w:r w:rsidR="00D74332" w:rsidRPr="00CE4F45">
        <w:rPr>
          <w:rFonts w:ascii="Times New Roman" w:hAnsi="Times New Roman" w:cs="Times New Roman"/>
          <w:b/>
          <w:sz w:val="22"/>
          <w:lang w:val="ru-RU"/>
        </w:rPr>
        <w:t xml:space="preserve"> </w:t>
      </w:r>
      <w:r w:rsidRPr="00CE4F45">
        <w:rPr>
          <w:rFonts w:ascii="Times New Roman" w:hAnsi="Times New Roman" w:cs="Times New Roman"/>
          <w:b/>
          <w:sz w:val="22"/>
          <w:lang w:val="ru-RU"/>
        </w:rPr>
        <w:t>с планируемыми результатами освоения ОПОП</w:t>
      </w:r>
    </w:p>
    <w:p w:rsidR="00D74332" w:rsidRPr="00CE4F45" w:rsidRDefault="00D74332" w:rsidP="00B109C6">
      <w:pPr>
        <w:spacing w:after="0" w:line="240" w:lineRule="auto"/>
        <w:ind w:left="0" w:right="2095" w:firstLine="426"/>
        <w:rPr>
          <w:rFonts w:ascii="Times New Roman" w:hAnsi="Times New Roman" w:cs="Times New Roman"/>
          <w:sz w:val="22"/>
          <w:lang w:val="ru-RU"/>
        </w:rPr>
      </w:pPr>
    </w:p>
    <w:p w:rsidR="00D74332" w:rsidRPr="00CE4F45" w:rsidRDefault="006F630D" w:rsidP="00B109C6">
      <w:pPr>
        <w:spacing w:after="0" w:line="240" w:lineRule="auto"/>
        <w:ind w:left="0" w:right="2095" w:firstLine="426"/>
        <w:rPr>
          <w:rFonts w:ascii="Times New Roman" w:hAnsi="Times New Roman" w:cs="Times New Roman"/>
          <w:sz w:val="22"/>
          <w:lang w:val="ru-RU"/>
        </w:rPr>
      </w:pPr>
      <w:r w:rsidRPr="00CE4F45">
        <w:rPr>
          <w:rFonts w:ascii="Times New Roman" w:hAnsi="Times New Roman" w:cs="Times New Roman"/>
          <w:sz w:val="22"/>
          <w:lang w:val="ru-RU"/>
        </w:rPr>
        <w:t xml:space="preserve">Освоение дисциплины направлено на формирование: </w:t>
      </w:r>
    </w:p>
    <w:p w:rsidR="00890884" w:rsidRPr="00CE4F45" w:rsidRDefault="006F630D" w:rsidP="00B109C6">
      <w:pPr>
        <w:spacing w:after="0" w:line="240" w:lineRule="auto"/>
        <w:ind w:left="0" w:right="2095" w:firstLine="426"/>
        <w:rPr>
          <w:rFonts w:ascii="Times New Roman" w:hAnsi="Times New Roman" w:cs="Times New Roman"/>
          <w:sz w:val="22"/>
          <w:lang w:val="ru-RU"/>
        </w:rPr>
      </w:pPr>
      <w:r w:rsidRPr="00CE4F45">
        <w:rPr>
          <w:rFonts w:ascii="Times New Roman" w:hAnsi="Times New Roman" w:cs="Times New Roman"/>
          <w:sz w:val="22"/>
          <w:lang w:val="ru-RU"/>
        </w:rPr>
        <w:t>общепрофессиональных компетенций:</w:t>
      </w:r>
    </w:p>
    <w:p w:rsidR="00890884"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ОПК-1 - Способен применять законодательные основы в областях недропользования, обеспечения экологической и промышленной безопасности при поисках, разведке и разработке месторождений твердых полезных ископаемых, строительстве и эксплуатации подземных объектов</w:t>
      </w:r>
      <w:r w:rsidR="00D74332" w:rsidRPr="00CE4F45">
        <w:rPr>
          <w:rFonts w:ascii="Times New Roman" w:hAnsi="Times New Roman" w:cs="Times New Roman"/>
          <w:sz w:val="22"/>
          <w:lang w:val="ru-RU"/>
        </w:rPr>
        <w:t>.</w:t>
      </w:r>
    </w:p>
    <w:p w:rsidR="00890884"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ОПК-2 - Способен применять навыки анализа горно</w:t>
      </w:r>
      <w:r w:rsidR="00D74332" w:rsidRPr="00CE4F45">
        <w:rPr>
          <w:rFonts w:ascii="Times New Roman" w:hAnsi="Times New Roman" w:cs="Times New Roman"/>
          <w:sz w:val="22"/>
          <w:lang w:val="ru-RU"/>
        </w:rPr>
        <w:t>-</w:t>
      </w:r>
      <w:r w:rsidRPr="00CE4F45">
        <w:rPr>
          <w:rFonts w:ascii="Times New Roman" w:hAnsi="Times New Roman" w:cs="Times New Roman"/>
          <w:sz w:val="22"/>
          <w:lang w:val="ru-RU"/>
        </w:rPr>
        <w:t>геологических условий при эксплуатационной разведке и добыче твердых полезных ископаемых, а также при строительстве и эксплуатации подземных объектов</w:t>
      </w:r>
      <w:r w:rsidR="00D74332" w:rsidRPr="00CE4F45">
        <w:rPr>
          <w:rFonts w:ascii="Times New Roman" w:hAnsi="Times New Roman" w:cs="Times New Roman"/>
          <w:sz w:val="22"/>
          <w:lang w:val="ru-RU"/>
        </w:rPr>
        <w:t>.</w:t>
      </w:r>
    </w:p>
    <w:p w:rsidR="00890884"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ОПК-5 - Способен применять методы анализа, знания закономерностей поведения, управления свойствами горных пород и состоянием массива в процессах добычи и переработки полезных ископаемых, а также при строительстве и эксплуатации подземных объектов</w:t>
      </w:r>
      <w:r w:rsidR="00D74332" w:rsidRPr="00CE4F45">
        <w:rPr>
          <w:rFonts w:ascii="Times New Roman" w:hAnsi="Times New Roman" w:cs="Times New Roman"/>
          <w:sz w:val="22"/>
          <w:lang w:val="ru-RU"/>
        </w:rPr>
        <w:t>.</w:t>
      </w:r>
    </w:p>
    <w:p w:rsidR="00890884"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ОПК-6 - 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 а также при строительстве и эксплуатации подземных объектов</w:t>
      </w:r>
      <w:r w:rsidR="00D74332" w:rsidRPr="00CE4F45">
        <w:rPr>
          <w:rFonts w:ascii="Times New Roman" w:hAnsi="Times New Roman" w:cs="Times New Roman"/>
          <w:sz w:val="22"/>
          <w:lang w:val="ru-RU"/>
        </w:rPr>
        <w:t>.</w:t>
      </w:r>
    </w:p>
    <w:p w:rsidR="00890884"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ОПК-7 - Способен применять санитарно</w:t>
      </w:r>
      <w:r w:rsidR="00D74332" w:rsidRPr="00CE4F45">
        <w:rPr>
          <w:rFonts w:ascii="Times New Roman" w:hAnsi="Times New Roman" w:cs="Times New Roman"/>
          <w:sz w:val="22"/>
          <w:lang w:val="ru-RU"/>
        </w:rPr>
        <w:t>-</w:t>
      </w:r>
      <w:r w:rsidRPr="00CE4F45">
        <w:rPr>
          <w:rFonts w:ascii="Times New Roman" w:hAnsi="Times New Roman" w:cs="Times New Roman"/>
          <w:sz w:val="22"/>
          <w:lang w:val="ru-RU"/>
        </w:rPr>
        <w:t>гигиенические нормативы и правила при поисках, разведке и разработке месторождений твердых полезных ископаемых, строительстве и эксплуатации подземных объектов</w:t>
      </w:r>
      <w:r w:rsidR="00D74332" w:rsidRPr="00CE4F45">
        <w:rPr>
          <w:rFonts w:ascii="Times New Roman" w:hAnsi="Times New Roman" w:cs="Times New Roman"/>
          <w:sz w:val="22"/>
          <w:lang w:val="ru-RU"/>
        </w:rPr>
        <w:t>.</w:t>
      </w:r>
    </w:p>
    <w:p w:rsidR="00890884"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ОПК-8 - Способен работать с программным обеспечением общего, специального назначения и моделирования горных и геологических объектов</w:t>
      </w:r>
      <w:r w:rsidR="00D74332" w:rsidRPr="00CE4F45">
        <w:rPr>
          <w:rFonts w:ascii="Times New Roman" w:hAnsi="Times New Roman" w:cs="Times New Roman"/>
          <w:sz w:val="22"/>
          <w:lang w:val="ru-RU"/>
        </w:rPr>
        <w:t>.</w:t>
      </w:r>
    </w:p>
    <w:p w:rsidR="00890884"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ОПК-9 - Способен осуществлять техническое руководство горными и взрывными работами при поисках, разведке и разработке месторождений твердых полезных ископаемых, строительстве и эксплуатации подземных объектов, непосредственно управлять процессами на производственных объектах, в том числе в условиях чрезвычайных ситуаций</w:t>
      </w:r>
      <w:r w:rsidR="00D74332" w:rsidRPr="00CE4F45">
        <w:rPr>
          <w:rFonts w:ascii="Times New Roman" w:hAnsi="Times New Roman" w:cs="Times New Roman"/>
          <w:sz w:val="22"/>
          <w:lang w:val="ru-RU"/>
        </w:rPr>
        <w:t>.</w:t>
      </w:r>
    </w:p>
    <w:p w:rsidR="00D74332"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ОПК-10 - Способен применять основные принципы технологий эксплуатационной разведки, добычи, переработки твердых полезных ископаемых, строительства и эксплуатации подземных объектов</w:t>
      </w:r>
      <w:r w:rsidR="00D74332" w:rsidRPr="00CE4F45">
        <w:rPr>
          <w:rFonts w:ascii="Times New Roman" w:hAnsi="Times New Roman" w:cs="Times New Roman"/>
          <w:sz w:val="22"/>
          <w:lang w:val="ru-RU"/>
        </w:rPr>
        <w:t>.</w:t>
      </w:r>
      <w:r w:rsidRPr="00CE4F45">
        <w:rPr>
          <w:rFonts w:ascii="Times New Roman" w:hAnsi="Times New Roman" w:cs="Times New Roman"/>
          <w:sz w:val="22"/>
          <w:lang w:val="ru-RU"/>
        </w:rPr>
        <w:t xml:space="preserve"> </w:t>
      </w:r>
    </w:p>
    <w:p w:rsidR="00890884"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ОПК-11 - Способен разрабатывать и реализовывать планы мероприятий по снижению техногенной нагрузки производства на окружающую среду при эксплуатационной разведке, добыче и переработке твердых полезных ископаемых, а также при строительстве и эксплуатации подземных объектов</w:t>
      </w:r>
      <w:r w:rsidR="00D74332" w:rsidRPr="00CE4F45">
        <w:rPr>
          <w:rFonts w:ascii="Times New Roman" w:hAnsi="Times New Roman" w:cs="Times New Roman"/>
          <w:sz w:val="22"/>
          <w:lang w:val="ru-RU"/>
        </w:rPr>
        <w:t>.</w:t>
      </w:r>
    </w:p>
    <w:p w:rsidR="00890884"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ОПК-12 - Способен определять пространственно</w:t>
      </w:r>
      <w:r w:rsidR="00D74332" w:rsidRPr="00CE4F45">
        <w:rPr>
          <w:rFonts w:ascii="Times New Roman" w:hAnsi="Times New Roman" w:cs="Times New Roman"/>
          <w:sz w:val="22"/>
          <w:lang w:val="ru-RU"/>
        </w:rPr>
        <w:t>-</w:t>
      </w:r>
      <w:r w:rsidRPr="00CE4F45">
        <w:rPr>
          <w:rFonts w:ascii="Times New Roman" w:hAnsi="Times New Roman" w:cs="Times New Roman"/>
          <w:sz w:val="22"/>
          <w:lang w:val="ru-RU"/>
        </w:rPr>
        <w:t>геометрическое положение объектов, осуществлять необходимые геодезические и маркшейдерские измерения, обрабатывать и интерпретировать их результаты</w:t>
      </w:r>
    </w:p>
    <w:p w:rsidR="00D74332"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ОПК-13 - Способен оперативно устранять нарушения производственных процессов, вести первичный учет выполняемых работ, анализировать оперативные и текущие показатели производства, обосновывать предложения по совершенствованию организации производства</w:t>
      </w:r>
      <w:r w:rsidR="00D74332" w:rsidRPr="00CE4F45">
        <w:rPr>
          <w:rFonts w:ascii="Times New Roman" w:hAnsi="Times New Roman" w:cs="Times New Roman"/>
          <w:sz w:val="22"/>
          <w:lang w:val="ru-RU"/>
        </w:rPr>
        <w:t>.</w:t>
      </w:r>
      <w:r w:rsidRPr="00CE4F45">
        <w:rPr>
          <w:rFonts w:ascii="Times New Roman" w:hAnsi="Times New Roman" w:cs="Times New Roman"/>
          <w:sz w:val="22"/>
          <w:lang w:val="ru-RU"/>
        </w:rPr>
        <w:t xml:space="preserve"> </w:t>
      </w:r>
    </w:p>
    <w:p w:rsidR="00890884"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ОПК-14 - Способен разрабатывать проектные инновационные решения по эксплуатационной разведке, добыче, переработке твердых полезных ископаемых, строительству и эксплуатации подземных объектов</w:t>
      </w:r>
      <w:r w:rsidR="00D74332" w:rsidRPr="00CE4F45">
        <w:rPr>
          <w:rFonts w:ascii="Times New Roman" w:hAnsi="Times New Roman" w:cs="Times New Roman"/>
          <w:sz w:val="22"/>
          <w:lang w:val="ru-RU"/>
        </w:rPr>
        <w:t>.</w:t>
      </w:r>
    </w:p>
    <w:p w:rsidR="00890884"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ОПК-15 - Способен в составе творческих коллективов и самостоятельно, контролировать соответствие проектов требованиям стандартов, техническим условиям и документам промышленной безопасности, разрабатывать, согласовывать и утверждать в установленном порядке технические и методические документы, регламентирующие порядок, качество и безопасность выполнения горных, горно</w:t>
      </w:r>
      <w:r w:rsidR="00D74332" w:rsidRPr="00CE4F45">
        <w:rPr>
          <w:rFonts w:ascii="Times New Roman" w:hAnsi="Times New Roman" w:cs="Times New Roman"/>
          <w:sz w:val="22"/>
          <w:lang w:val="ru-RU"/>
        </w:rPr>
        <w:t>-</w:t>
      </w:r>
      <w:r w:rsidRPr="00CE4F45">
        <w:rPr>
          <w:rFonts w:ascii="Times New Roman" w:hAnsi="Times New Roman" w:cs="Times New Roman"/>
          <w:sz w:val="22"/>
          <w:lang w:val="ru-RU"/>
        </w:rPr>
        <w:t>строительных и взрывных работ</w:t>
      </w:r>
      <w:r w:rsidR="00D74332" w:rsidRPr="00CE4F45">
        <w:rPr>
          <w:rFonts w:ascii="Times New Roman" w:hAnsi="Times New Roman" w:cs="Times New Roman"/>
          <w:sz w:val="22"/>
          <w:lang w:val="ru-RU"/>
        </w:rPr>
        <w:t>.</w:t>
      </w:r>
    </w:p>
    <w:p w:rsidR="00D74332"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lastRenderedPageBreak/>
        <w:t>ОПК-16 - 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 добыче и переработке твердых полезных ископаемых, строительству и эксплуатации подземных объектов</w:t>
      </w:r>
      <w:r w:rsidR="00D74332" w:rsidRPr="00CE4F45">
        <w:rPr>
          <w:rFonts w:ascii="Times New Roman" w:hAnsi="Times New Roman" w:cs="Times New Roman"/>
          <w:sz w:val="22"/>
          <w:lang w:val="ru-RU"/>
        </w:rPr>
        <w:t>.</w:t>
      </w:r>
      <w:r w:rsidRPr="00CE4F45">
        <w:rPr>
          <w:rFonts w:ascii="Times New Roman" w:hAnsi="Times New Roman" w:cs="Times New Roman"/>
          <w:sz w:val="22"/>
          <w:lang w:val="ru-RU"/>
        </w:rPr>
        <w:t xml:space="preserve"> </w:t>
      </w:r>
    </w:p>
    <w:p w:rsidR="00D74332"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ОПК-17 - Способен применять методы обеспечения промышленной безопасности, в том числе в условиях чрезвычайных ситуаций, при производстве работ по эксплуатационной разведке, добыче и переработке твердых полезных ископаемых, строительству и эксплуатации подземных объектов</w:t>
      </w:r>
      <w:r w:rsidR="00D74332" w:rsidRPr="00CE4F45">
        <w:rPr>
          <w:rFonts w:ascii="Times New Roman" w:hAnsi="Times New Roman" w:cs="Times New Roman"/>
          <w:sz w:val="22"/>
          <w:lang w:val="ru-RU"/>
        </w:rPr>
        <w:t>.</w:t>
      </w:r>
      <w:r w:rsidRPr="00CE4F45">
        <w:rPr>
          <w:rFonts w:ascii="Times New Roman" w:hAnsi="Times New Roman" w:cs="Times New Roman"/>
          <w:sz w:val="22"/>
          <w:lang w:val="ru-RU"/>
        </w:rPr>
        <w:t xml:space="preserve"> </w:t>
      </w:r>
    </w:p>
    <w:p w:rsidR="00890884"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ОПК-18 - Способен участвовать в исследованиях объектов профессиональной деятельности и их структурных элементов</w:t>
      </w:r>
      <w:r w:rsidR="00D74332" w:rsidRPr="00CE4F45">
        <w:rPr>
          <w:rFonts w:ascii="Times New Roman" w:hAnsi="Times New Roman" w:cs="Times New Roman"/>
          <w:sz w:val="22"/>
          <w:lang w:val="ru-RU"/>
        </w:rPr>
        <w:t>.</w:t>
      </w:r>
    </w:p>
    <w:p w:rsidR="00890884"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ОПК-19 - Способен выполнять маркетинговые исследования, проводить экономический анализ затрат для реализации технологических процессов и производства в целом</w:t>
      </w:r>
      <w:r w:rsidR="00D74332" w:rsidRPr="00CE4F45">
        <w:rPr>
          <w:rFonts w:ascii="Times New Roman" w:hAnsi="Times New Roman" w:cs="Times New Roman"/>
          <w:sz w:val="22"/>
          <w:lang w:val="ru-RU"/>
        </w:rPr>
        <w:t>.</w:t>
      </w:r>
    </w:p>
    <w:p w:rsidR="00890884"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ОПК-20 - Способен участвовать в разработке и реализации образовательных программ в сфере своей профессиональной деятельности, используя специальные научные знания</w:t>
      </w:r>
      <w:r w:rsidR="00D74332" w:rsidRPr="00CE4F45">
        <w:rPr>
          <w:rFonts w:ascii="Times New Roman" w:hAnsi="Times New Roman" w:cs="Times New Roman"/>
          <w:sz w:val="22"/>
          <w:lang w:val="ru-RU"/>
        </w:rPr>
        <w:t>.</w:t>
      </w:r>
    </w:p>
    <w:p w:rsidR="00890884"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ОПК-21 - Способен понимать принципы работы современных информационных технологий и использовать их для решения задач профессиональной деятельности</w:t>
      </w:r>
      <w:r w:rsidR="00D74332" w:rsidRPr="00CE4F45">
        <w:rPr>
          <w:rFonts w:ascii="Times New Roman" w:hAnsi="Times New Roman" w:cs="Times New Roman"/>
          <w:sz w:val="22"/>
          <w:lang w:val="ru-RU"/>
        </w:rPr>
        <w:t>.</w:t>
      </w:r>
    </w:p>
    <w:p w:rsidR="00D74332" w:rsidRPr="00CE4F45" w:rsidRDefault="00D74332" w:rsidP="00B109C6">
      <w:pPr>
        <w:spacing w:after="0" w:line="240" w:lineRule="auto"/>
        <w:ind w:left="0" w:right="17" w:firstLine="426"/>
        <w:rPr>
          <w:rFonts w:ascii="Times New Roman" w:hAnsi="Times New Roman" w:cs="Times New Roman"/>
          <w:sz w:val="22"/>
          <w:lang w:val="ru-RU"/>
        </w:rPr>
      </w:pPr>
    </w:p>
    <w:p w:rsidR="00890884" w:rsidRPr="00CE4F45" w:rsidRDefault="006F630D" w:rsidP="00B109C6">
      <w:pPr>
        <w:spacing w:after="0" w:line="240" w:lineRule="auto"/>
        <w:ind w:left="0" w:right="0" w:firstLine="426"/>
        <w:jc w:val="left"/>
        <w:rPr>
          <w:rFonts w:ascii="Times New Roman" w:hAnsi="Times New Roman" w:cs="Times New Roman"/>
          <w:sz w:val="22"/>
          <w:lang w:val="ru-RU"/>
        </w:rPr>
      </w:pPr>
      <w:r w:rsidRPr="00CE4F45">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890884" w:rsidRPr="00CE4F45" w:rsidRDefault="006F630D" w:rsidP="00B109C6">
      <w:pPr>
        <w:spacing w:after="0" w:line="240" w:lineRule="auto"/>
        <w:ind w:left="0" w:right="0" w:firstLine="426"/>
        <w:jc w:val="left"/>
        <w:rPr>
          <w:rFonts w:ascii="Times New Roman" w:hAnsi="Times New Roman" w:cs="Times New Roman"/>
          <w:sz w:val="22"/>
          <w:lang w:val="ru-RU"/>
        </w:rPr>
      </w:pPr>
      <w:r w:rsidRPr="00CE4F45">
        <w:rPr>
          <w:rFonts w:ascii="Times New Roman" w:hAnsi="Times New Roman" w:cs="Times New Roman"/>
          <w:b/>
          <w:sz w:val="22"/>
          <w:lang w:val="ru-RU"/>
        </w:rPr>
        <w:t>Индикатор(ы) достижения:</w:t>
      </w:r>
    </w:p>
    <w:p w:rsidR="00C91B53" w:rsidRPr="00CE4F45" w:rsidRDefault="00C91B53" w:rsidP="00C91B5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Использует нормы  законодательства в областях недропользования, обеспечения экологической и промышленной безопасности при поисках, разведке и разработке месторождений твердых полезных ископаемых, строительстве и эксплуатации подземных объектов, в соответствии с конкретным видом горных машин и оборудовании и технологии их применения.</w:t>
      </w:r>
    </w:p>
    <w:p w:rsidR="00C91B53" w:rsidRPr="00CE4F45" w:rsidRDefault="00C91B53" w:rsidP="00C91B5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Определяет значимые параметры горно-геологических условий для конкретного вида горных машин и оборудования.</w:t>
      </w:r>
    </w:p>
    <w:p w:rsidR="00C91B53" w:rsidRPr="00CE4F45" w:rsidRDefault="00C91B53" w:rsidP="00C91B5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Учитывает закономерности поведения, управления свойствами горных пород и состоянием массива при выборе и эксплуатации горных машин и оборудования в процессах добычи и переработки полезных ископаемых, а также при строительстве и эксплуатации подземных объектов.</w:t>
      </w:r>
    </w:p>
    <w:p w:rsidR="00C91B53" w:rsidRPr="00CE4F45" w:rsidRDefault="00C91B53" w:rsidP="00C91B5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Использует санитарно-гигиенические нормативы и правила в соответствии с конкретными условиями процессов горного производства.</w:t>
      </w:r>
    </w:p>
    <w:p w:rsidR="00C91B53" w:rsidRPr="00CE4F45" w:rsidRDefault="00C91B53" w:rsidP="00C91B5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Производит выбор программного обеспечения для моделирования горных и геологических объектов с учетом их особенностей.</w:t>
      </w:r>
    </w:p>
    <w:p w:rsidR="00C91B53" w:rsidRPr="00CE4F45" w:rsidRDefault="00C91B53" w:rsidP="00C91B5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Учитывает особенности горных и взрывных работ для их технического руководства.</w:t>
      </w:r>
    </w:p>
    <w:p w:rsidR="00C91B53" w:rsidRPr="00CE4F45" w:rsidRDefault="00C91B53" w:rsidP="00C91B5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Определяет рациональность применения технологий для конкретных условий разведки, добычи, переработки твердых полезных ископаемых, строительства и эксплуатации подземных объектов.</w:t>
      </w:r>
    </w:p>
    <w:p w:rsidR="00C91B53" w:rsidRPr="00CE4F45" w:rsidRDefault="00C91B53" w:rsidP="00C91B5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Выбирает методы снижения техногенной нагрузки производства на окружающую среду с учетом конкретных условий применения.</w:t>
      </w:r>
    </w:p>
    <w:p w:rsidR="00C91B53" w:rsidRPr="00CE4F45" w:rsidRDefault="00C91B53" w:rsidP="00C91B5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Производит распознавание пространственно-геометрического положения объектов горного производства с использованием технической документации.</w:t>
      </w:r>
    </w:p>
    <w:p w:rsidR="00C91B53" w:rsidRPr="00CE4F45" w:rsidRDefault="00C91B53" w:rsidP="00C91B5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Производит оценку результатов производственной деятельности с точки зрения возможности совершенствования ее организации.</w:t>
      </w:r>
    </w:p>
    <w:p w:rsidR="00C91B53" w:rsidRPr="00CE4F45" w:rsidRDefault="00C91B53" w:rsidP="00C91B5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Оценивает результаты производственной деятельности с точки зрения возможности совершенствования технологии и техники ее процессов.</w:t>
      </w:r>
    </w:p>
    <w:p w:rsidR="00C91B53" w:rsidRPr="00CE4F45" w:rsidRDefault="00C91B53" w:rsidP="00C91B5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Анализирует проектные, технические и методические документы с точки зрения их соответствия требованиям нормативных документов.</w:t>
      </w:r>
    </w:p>
    <w:p w:rsidR="00C91B53" w:rsidRPr="00CE4F45" w:rsidRDefault="00C91B53" w:rsidP="00C91B5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Производит оценку производственных процессов горного производства с точки зрения возможности применения систем по обеспечению экологической и промышленной безопасности.</w:t>
      </w:r>
    </w:p>
    <w:p w:rsidR="00C91B53" w:rsidRPr="00CE4F45" w:rsidRDefault="00C91B53" w:rsidP="00C91B5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Производит исследование объектов профессиональной деятельности и их структурных элементов с точки зрения возможности их совершенствования и модернизации.</w:t>
      </w:r>
    </w:p>
    <w:p w:rsidR="00C91B53" w:rsidRPr="00CE4F45" w:rsidRDefault="00C91B53" w:rsidP="00C91B5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Определяет подлежащие оценке виды экономических показателей работы горного предприятия в зависимости от вида производственного процесса.</w:t>
      </w:r>
    </w:p>
    <w:p w:rsidR="00C91B53" w:rsidRPr="00CE4F45" w:rsidRDefault="00C91B53" w:rsidP="00C91B5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Определяет сферы применения программ переподготовки и дополнительных программ обучения персонала горного производства.</w:t>
      </w:r>
    </w:p>
    <w:p w:rsidR="00D74332" w:rsidRPr="00CE4F45" w:rsidRDefault="00C91B53" w:rsidP="00C91B53">
      <w:pPr>
        <w:spacing w:after="0" w:line="240" w:lineRule="auto"/>
        <w:ind w:left="0" w:right="0" w:firstLine="426"/>
        <w:rPr>
          <w:rFonts w:ascii="Times New Roman" w:hAnsi="Times New Roman" w:cs="Times New Roman"/>
          <w:b/>
          <w:sz w:val="22"/>
          <w:lang w:val="ru-RU"/>
        </w:rPr>
      </w:pPr>
      <w:r w:rsidRPr="00CE4F45">
        <w:rPr>
          <w:rFonts w:ascii="Times New Roman" w:hAnsi="Times New Roman" w:cs="Times New Roman"/>
          <w:sz w:val="22"/>
          <w:lang w:val="ru-RU"/>
        </w:rPr>
        <w:t>Определяет преимущества использования современных информационных технологий для решения задач профессиональной деятельности.</w:t>
      </w:r>
    </w:p>
    <w:p w:rsidR="00890884" w:rsidRPr="00CE4F45" w:rsidRDefault="006F630D" w:rsidP="00B109C6">
      <w:pPr>
        <w:spacing w:after="0" w:line="240" w:lineRule="auto"/>
        <w:ind w:left="0" w:right="0" w:firstLine="426"/>
        <w:jc w:val="left"/>
        <w:rPr>
          <w:rFonts w:ascii="Times New Roman" w:hAnsi="Times New Roman" w:cs="Times New Roman"/>
          <w:sz w:val="22"/>
          <w:lang w:val="ru-RU"/>
        </w:rPr>
      </w:pPr>
      <w:r w:rsidRPr="00CE4F45">
        <w:rPr>
          <w:rFonts w:ascii="Times New Roman" w:hAnsi="Times New Roman" w:cs="Times New Roman"/>
          <w:b/>
          <w:sz w:val="22"/>
          <w:lang w:val="ru-RU"/>
        </w:rPr>
        <w:lastRenderedPageBreak/>
        <w:t>Результаты обучения по дисциплине:</w:t>
      </w:r>
    </w:p>
    <w:p w:rsidR="00D74332" w:rsidRPr="00CE4F45" w:rsidRDefault="007C6395"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Знать:</w:t>
      </w:r>
      <w:r w:rsidR="006F630D" w:rsidRPr="00CE4F45">
        <w:rPr>
          <w:rFonts w:ascii="Times New Roman" w:hAnsi="Times New Roman" w:cs="Times New Roman"/>
          <w:sz w:val="22"/>
          <w:lang w:val="ru-RU"/>
        </w:rPr>
        <w:t xml:space="preserve"> </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 xml:space="preserve">- </w:t>
      </w:r>
      <w:r w:rsidR="006F630D" w:rsidRPr="00CE4F45">
        <w:rPr>
          <w:rFonts w:ascii="Times New Roman" w:hAnsi="Times New Roman" w:cs="Times New Roman"/>
          <w:sz w:val="22"/>
          <w:lang w:val="ru-RU"/>
        </w:rPr>
        <w:t>источники норм права</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разновидности параметров горно-геологических условий</w:t>
      </w:r>
      <w:r w:rsidR="00960E8B" w:rsidRPr="00CE4F45">
        <w:rPr>
          <w:rFonts w:ascii="Times New Roman" w:hAnsi="Times New Roman" w:cs="Times New Roman"/>
          <w:sz w:val="22"/>
          <w:lang w:val="ru-RU"/>
        </w:rPr>
        <w:t>;</w:t>
      </w:r>
    </w:p>
    <w:p w:rsidR="00890884" w:rsidRPr="00CE4F45" w:rsidRDefault="00D74332" w:rsidP="00C91B53">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основные закономерности поведения горных пород в условиях горного производства</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источники действующих норм права и правил</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какие существуют основные программные продукты и их особенности</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основные этапы и процессы горных и взрывных работ</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особенности различных технологий</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различные методы снижения техногенной нагрузки производства на окружающую среду</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условные обозначения и принципы построения чертежей объектов горного производства</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основные виды показателей организации производственной деятельности горного предприятия</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основные виды показателей технологии и техники производственной деятельности горного предприятия</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виды нормативных документов по назначению в горном производстве</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 xml:space="preserve">- </w:t>
      </w:r>
      <w:r w:rsidR="006F630D" w:rsidRPr="00CE4F45">
        <w:rPr>
          <w:rFonts w:ascii="Times New Roman" w:hAnsi="Times New Roman" w:cs="Times New Roman"/>
          <w:sz w:val="22"/>
          <w:lang w:val="ru-RU"/>
        </w:rPr>
        <w:t>методы обеспечения экологической и промышленной безопасности</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 xml:space="preserve">- </w:t>
      </w:r>
      <w:r w:rsidR="006F630D" w:rsidRPr="00CE4F45">
        <w:rPr>
          <w:rFonts w:ascii="Times New Roman" w:hAnsi="Times New Roman" w:cs="Times New Roman"/>
          <w:sz w:val="22"/>
          <w:lang w:val="ru-RU"/>
        </w:rPr>
        <w:t>виды технических проблем объектов профессиональной деятельности</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 xml:space="preserve">- </w:t>
      </w:r>
      <w:r w:rsidR="006F630D" w:rsidRPr="00CE4F45">
        <w:rPr>
          <w:rFonts w:ascii="Times New Roman" w:hAnsi="Times New Roman" w:cs="Times New Roman"/>
          <w:sz w:val="22"/>
          <w:lang w:val="ru-RU"/>
        </w:rPr>
        <w:t>виды экономических показателей для процессов горного производства</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 xml:space="preserve">- </w:t>
      </w:r>
      <w:r w:rsidR="006F630D" w:rsidRPr="00CE4F45">
        <w:rPr>
          <w:rFonts w:ascii="Times New Roman" w:hAnsi="Times New Roman" w:cs="Times New Roman"/>
          <w:sz w:val="22"/>
          <w:lang w:val="ru-RU"/>
        </w:rPr>
        <w:t>основные трудовые обязанности инженерно-технического персонала горного производства</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 xml:space="preserve">- </w:t>
      </w:r>
      <w:r w:rsidR="006F630D" w:rsidRPr="00CE4F45">
        <w:rPr>
          <w:rFonts w:ascii="Times New Roman" w:hAnsi="Times New Roman" w:cs="Times New Roman"/>
          <w:sz w:val="22"/>
          <w:lang w:val="ru-RU"/>
        </w:rPr>
        <w:t>задачи горного производства, решение которых требует применения современных информационных технологий</w:t>
      </w:r>
      <w:r w:rsidR="00960E8B" w:rsidRPr="00CE4F45">
        <w:rPr>
          <w:rFonts w:ascii="Times New Roman" w:hAnsi="Times New Roman" w:cs="Times New Roman"/>
          <w:sz w:val="22"/>
          <w:lang w:val="ru-RU"/>
        </w:rPr>
        <w:t>;</w:t>
      </w:r>
    </w:p>
    <w:p w:rsidR="00D74332" w:rsidRPr="00CE4F45" w:rsidRDefault="007C6395"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Иметь опыт:</w:t>
      </w:r>
      <w:r w:rsidR="006F630D" w:rsidRPr="00CE4F45">
        <w:rPr>
          <w:rFonts w:ascii="Times New Roman" w:hAnsi="Times New Roman" w:cs="Times New Roman"/>
          <w:sz w:val="22"/>
          <w:lang w:val="ru-RU"/>
        </w:rPr>
        <w:t xml:space="preserve"> </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 xml:space="preserve">- </w:t>
      </w:r>
      <w:r w:rsidR="006F630D" w:rsidRPr="00CE4F45">
        <w:rPr>
          <w:rFonts w:ascii="Times New Roman" w:hAnsi="Times New Roman" w:cs="Times New Roman"/>
          <w:sz w:val="22"/>
          <w:lang w:val="ru-RU"/>
        </w:rPr>
        <w:t>соотнесения норм права практики их применения</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анализа параметров горно-геологических условий.</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отслеживания в реальных условиях закономерностей поведения горных пород</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определения соответствия реальных санитарно-гигиенических условиях основных процессов горного производства с нормами и правилами</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анализа результатов программного моделирования горных и геологических объектов</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анализа результатов технического руководства горными и взрывными работами</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анализа правильности выбора технологии в условиях конкретного горного предприятия</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C91B53" w:rsidRPr="00CE4F45">
        <w:rPr>
          <w:rFonts w:ascii="Times New Roman" w:hAnsi="Times New Roman" w:cs="Times New Roman"/>
          <w:sz w:val="22"/>
          <w:lang w:val="ru-RU"/>
        </w:rPr>
        <w:t xml:space="preserve"> </w:t>
      </w:r>
      <w:r w:rsidR="006F630D" w:rsidRPr="00CE4F45">
        <w:rPr>
          <w:rFonts w:ascii="Times New Roman" w:hAnsi="Times New Roman" w:cs="Times New Roman"/>
          <w:sz w:val="22"/>
          <w:lang w:val="ru-RU"/>
        </w:rPr>
        <w:t>анализа результатов применения методов снижения техногенной нагрузки производства на окружающую среду в условиях конкретного горного предприятия</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соотносить реальное расположение объектов на местности с их обозначением на чертежах в условиях конкретного горного предприятия</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анализа результатов производственной деятельности конкретного горного предприятия</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 xml:space="preserve">- </w:t>
      </w:r>
      <w:r w:rsidR="006F630D" w:rsidRPr="00CE4F45">
        <w:rPr>
          <w:rFonts w:ascii="Times New Roman" w:hAnsi="Times New Roman" w:cs="Times New Roman"/>
          <w:sz w:val="22"/>
          <w:lang w:val="ru-RU"/>
        </w:rPr>
        <w:t>анализа результатов применения технологии и техники в производственной деятельности конкретного горного предприятия</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участия или наблюдения за работой творческих коллективов или специалистов, разрабатывающих проектную документацию</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анализа пригодност</w:t>
      </w:r>
      <w:r w:rsidR="00C91B53" w:rsidRPr="00CE4F45">
        <w:rPr>
          <w:rFonts w:ascii="Times New Roman" w:hAnsi="Times New Roman" w:cs="Times New Roman"/>
          <w:sz w:val="22"/>
          <w:lang w:val="ru-RU"/>
        </w:rPr>
        <w:t>и</w:t>
      </w:r>
      <w:r w:rsidR="006F630D" w:rsidRPr="00CE4F45">
        <w:rPr>
          <w:rFonts w:ascii="Times New Roman" w:hAnsi="Times New Roman" w:cs="Times New Roman"/>
          <w:sz w:val="22"/>
          <w:lang w:val="ru-RU"/>
        </w:rPr>
        <w:t xml:space="preserve"> методов обеспечения экологической и промышленной безопасности для конкретных условий горного производства</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анализа технических проблем объекта профессиональной деятельности</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изучения экономических показателей работы горного предприятия в различных видах производственного процесса</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изучения применяемых на конкретном горном предприятии программ переподготовки и дополнительных программ обучения персонала горного производства</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оценки результатов применения современных информационных технологий в условиях горного предприятия</w:t>
      </w:r>
      <w:r w:rsidR="00960E8B" w:rsidRPr="00CE4F45">
        <w:rPr>
          <w:rFonts w:ascii="Times New Roman" w:hAnsi="Times New Roman" w:cs="Times New Roman"/>
          <w:sz w:val="22"/>
          <w:lang w:val="ru-RU"/>
        </w:rPr>
        <w:t>;</w:t>
      </w:r>
    </w:p>
    <w:p w:rsidR="00D74332" w:rsidRPr="00CE4F45" w:rsidRDefault="007C6395"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Уметь:</w:t>
      </w:r>
      <w:r w:rsidR="006F630D" w:rsidRPr="00CE4F45">
        <w:rPr>
          <w:rFonts w:ascii="Times New Roman" w:hAnsi="Times New Roman" w:cs="Times New Roman"/>
          <w:sz w:val="22"/>
          <w:lang w:val="ru-RU"/>
        </w:rPr>
        <w:t xml:space="preserve"> </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 xml:space="preserve">- </w:t>
      </w:r>
      <w:r w:rsidR="006F630D" w:rsidRPr="00CE4F45">
        <w:rPr>
          <w:rFonts w:ascii="Times New Roman" w:hAnsi="Times New Roman" w:cs="Times New Roman"/>
          <w:sz w:val="22"/>
          <w:lang w:val="ru-RU"/>
        </w:rPr>
        <w:t>определять нормы права применительно для конкретных процессов горного производства</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выделять значимые параметры горно-геологических условий</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выбирать способы управления свойствами горных пород с учетом закономерности их поведения</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анализировать санитарно-гигиенические условия основных процессов горного производства</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формулировать требования к результатам программных расчетов</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lastRenderedPageBreak/>
        <w:t>-</w:t>
      </w:r>
      <w:r w:rsidR="006F630D" w:rsidRPr="00CE4F45">
        <w:rPr>
          <w:rFonts w:ascii="Times New Roman" w:hAnsi="Times New Roman" w:cs="Times New Roman"/>
          <w:sz w:val="22"/>
          <w:lang w:val="ru-RU"/>
        </w:rPr>
        <w:t xml:space="preserve"> выделять характерные особенности горных и взрывных работ для их технического руководства</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анализировать применимость конкретных технологий</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прогнозировать результативность применения метода снижения техногенной нагрузки производства на окружающую среду</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соотносить реальное расположение объектов на местности с их обозначением на чертежах</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анализировать результаты производственной деятельности</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анализировать результаты процессов производственной деятельности</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определять применимость нормативного документа для конкретных условий и ситуаций</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определять пригодность методов обеспечения экологической и промышленной безопасности для конкретных условий</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определять пригодность методов обеспечения экологической и промышленной безопасности для конкретных условий</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формулировать технические проблемы объектов профессиональной деятельности</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составлять набор экономических показателей для конкретного процесса горного производства</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 xml:space="preserve">- </w:t>
      </w:r>
      <w:r w:rsidR="006F630D" w:rsidRPr="00CE4F45">
        <w:rPr>
          <w:rFonts w:ascii="Times New Roman" w:hAnsi="Times New Roman" w:cs="Times New Roman"/>
          <w:sz w:val="22"/>
          <w:lang w:val="ru-RU"/>
        </w:rPr>
        <w:t>выделять основные сферы применения программ переподготовки и дополнительных программ обучения персонала горного производства</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 xml:space="preserve">- </w:t>
      </w:r>
      <w:r w:rsidR="006F630D" w:rsidRPr="00CE4F45">
        <w:rPr>
          <w:rFonts w:ascii="Times New Roman" w:hAnsi="Times New Roman" w:cs="Times New Roman"/>
          <w:sz w:val="22"/>
          <w:lang w:val="ru-RU"/>
        </w:rPr>
        <w:t xml:space="preserve"> формулировать основные требования к современным информационным технологиям</w:t>
      </w:r>
      <w:r w:rsidR="00960E8B" w:rsidRPr="00CE4F45">
        <w:rPr>
          <w:rFonts w:ascii="Times New Roman" w:hAnsi="Times New Roman" w:cs="Times New Roman"/>
          <w:sz w:val="22"/>
          <w:lang w:val="ru-RU"/>
        </w:rPr>
        <w:t>;</w:t>
      </w:r>
    </w:p>
    <w:p w:rsidR="00D74332" w:rsidRPr="00CE4F45" w:rsidRDefault="007C6395"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Владеть:</w:t>
      </w:r>
      <w:r w:rsidR="006F630D" w:rsidRPr="00CE4F45">
        <w:rPr>
          <w:rFonts w:ascii="Times New Roman" w:hAnsi="Times New Roman" w:cs="Times New Roman"/>
          <w:sz w:val="22"/>
          <w:lang w:val="ru-RU"/>
        </w:rPr>
        <w:t xml:space="preserve"> </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 xml:space="preserve">- </w:t>
      </w:r>
      <w:r w:rsidR="006F630D" w:rsidRPr="00CE4F45">
        <w:rPr>
          <w:rFonts w:ascii="Times New Roman" w:hAnsi="Times New Roman" w:cs="Times New Roman"/>
          <w:sz w:val="22"/>
          <w:lang w:val="ru-RU"/>
        </w:rPr>
        <w:t>методами оперативного получения нормативной информации</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 xml:space="preserve">- </w:t>
      </w:r>
      <w:r w:rsidR="006F630D" w:rsidRPr="00CE4F45">
        <w:rPr>
          <w:rFonts w:ascii="Times New Roman" w:hAnsi="Times New Roman" w:cs="Times New Roman"/>
          <w:sz w:val="22"/>
          <w:lang w:val="ru-RU"/>
        </w:rPr>
        <w:t xml:space="preserve"> терминологией параметров горно-геологических условий</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 xml:space="preserve">- </w:t>
      </w:r>
      <w:r w:rsidR="006F630D" w:rsidRPr="00CE4F45">
        <w:rPr>
          <w:rFonts w:ascii="Times New Roman" w:hAnsi="Times New Roman" w:cs="Times New Roman"/>
          <w:sz w:val="22"/>
          <w:lang w:val="ru-RU"/>
        </w:rPr>
        <w:t xml:space="preserve"> методами анализа закономерностей поведения горных пород</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методами сбора информации о санитарно-гигиенических условиях основных процессов горного производства</w:t>
      </w:r>
      <w:r w:rsidR="00960E8B" w:rsidRPr="00CE4F45">
        <w:rPr>
          <w:rFonts w:ascii="Times New Roman" w:hAnsi="Times New Roman" w:cs="Times New Roman"/>
          <w:sz w:val="22"/>
          <w:lang w:val="ru-RU"/>
        </w:rPr>
        <w:t>;</w:t>
      </w:r>
    </w:p>
    <w:p w:rsidR="00960E8B" w:rsidRPr="00CE4F45" w:rsidRDefault="00D74332" w:rsidP="00B109C6">
      <w:pPr>
        <w:spacing w:after="0" w:line="240" w:lineRule="auto"/>
        <w:ind w:left="0" w:right="60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основными инструментами моделирования горных и геологических объектов</w:t>
      </w:r>
      <w:r w:rsidR="00960E8B"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w:t>
      </w:r>
    </w:p>
    <w:p w:rsidR="00890884" w:rsidRPr="00CE4F45" w:rsidRDefault="00960E8B" w:rsidP="00B109C6">
      <w:pPr>
        <w:spacing w:after="0" w:line="240" w:lineRule="auto"/>
        <w:ind w:left="0" w:right="607" w:firstLine="426"/>
        <w:rPr>
          <w:rFonts w:ascii="Times New Roman" w:hAnsi="Times New Roman" w:cs="Times New Roman"/>
          <w:sz w:val="22"/>
          <w:lang w:val="ru-RU"/>
        </w:rPr>
      </w:pPr>
      <w:r w:rsidRPr="00CE4F45">
        <w:rPr>
          <w:rFonts w:ascii="Times New Roman" w:hAnsi="Times New Roman" w:cs="Times New Roman"/>
          <w:sz w:val="22"/>
          <w:lang w:val="ru-RU"/>
        </w:rPr>
        <w:t xml:space="preserve">- </w:t>
      </w:r>
      <w:r w:rsidR="006F630D" w:rsidRPr="00CE4F45">
        <w:rPr>
          <w:rFonts w:ascii="Times New Roman" w:hAnsi="Times New Roman" w:cs="Times New Roman"/>
          <w:sz w:val="22"/>
          <w:lang w:val="ru-RU"/>
        </w:rPr>
        <w:t>анализа характерных особенностей горных и взрывных работ</w:t>
      </w:r>
      <w:r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инструментами сравнения результатов применения тех или иных технологий</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способностью оценивать техногенную нагрузку на окружающую среду</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навыком чтения технической документации при определении пространственно</w:t>
      </w: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геометрического положения объектов</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способностью давать рекомендации по совершенствованию организации производственной деятельности</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способностью давать рекомендации по совершенствованию технологии и техники производственной деятельности</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методами оперативного поиска соответствующих нормативных документов</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навыком оценки производственных процессов горного производства с точки зрения возможности применения систем по обеспечению экологической и промышленной безопасности</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навыком анализа технических проблем объектов профессиональной деятельности</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способностью оценивать необходимость применения того или иного экономического показателя</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способностью определения сферы применения программ переподготовки и дополнительных программ обучения персонала горного производства</w:t>
      </w:r>
      <w:r w:rsidR="00960E8B" w:rsidRPr="00CE4F45">
        <w:rPr>
          <w:rFonts w:ascii="Times New Roman" w:hAnsi="Times New Roman" w:cs="Times New Roman"/>
          <w:sz w:val="22"/>
          <w:lang w:val="ru-RU"/>
        </w:rPr>
        <w:t>;</w:t>
      </w:r>
    </w:p>
    <w:p w:rsidR="00890884" w:rsidRPr="00CE4F45" w:rsidRDefault="00D74332"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источниками информации о современных информационных технологиях горного производства.</w:t>
      </w:r>
    </w:p>
    <w:p w:rsidR="00D74332" w:rsidRPr="00CE4F45" w:rsidRDefault="00D74332" w:rsidP="00B109C6">
      <w:pPr>
        <w:spacing w:after="0" w:line="240" w:lineRule="auto"/>
        <w:ind w:left="0" w:right="17" w:firstLine="426"/>
        <w:rPr>
          <w:rFonts w:ascii="Times New Roman" w:hAnsi="Times New Roman" w:cs="Times New Roman"/>
          <w:sz w:val="22"/>
          <w:lang w:val="ru-RU"/>
        </w:rPr>
      </w:pPr>
    </w:p>
    <w:p w:rsidR="00890884" w:rsidRPr="00CE4F45" w:rsidRDefault="006F630D" w:rsidP="00B109C6">
      <w:pPr>
        <w:numPr>
          <w:ilvl w:val="0"/>
          <w:numId w:val="2"/>
        </w:numPr>
        <w:spacing w:after="0" w:line="240" w:lineRule="auto"/>
        <w:ind w:left="0" w:right="0" w:firstLine="426"/>
        <w:jc w:val="left"/>
        <w:rPr>
          <w:rFonts w:ascii="Times New Roman" w:hAnsi="Times New Roman" w:cs="Times New Roman"/>
          <w:sz w:val="22"/>
          <w:lang w:val="ru-RU"/>
        </w:rPr>
      </w:pPr>
      <w:r w:rsidRPr="00CE4F45">
        <w:rPr>
          <w:rFonts w:ascii="Times New Roman" w:hAnsi="Times New Roman" w:cs="Times New Roman"/>
          <w:b/>
          <w:sz w:val="22"/>
          <w:lang w:val="ru-RU"/>
        </w:rPr>
        <w:t>Место практики в структуре ОПОП специалитета</w:t>
      </w:r>
    </w:p>
    <w:p w:rsidR="00D74332" w:rsidRPr="00CE4F45" w:rsidRDefault="00D74332" w:rsidP="00B109C6">
      <w:pPr>
        <w:spacing w:after="0" w:line="240" w:lineRule="auto"/>
        <w:ind w:left="0" w:right="17" w:firstLine="426"/>
        <w:rPr>
          <w:rFonts w:ascii="Times New Roman" w:hAnsi="Times New Roman" w:cs="Times New Roman"/>
          <w:sz w:val="22"/>
          <w:lang w:val="ru-RU"/>
        </w:rPr>
      </w:pPr>
    </w:p>
    <w:p w:rsidR="00890884"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 xml:space="preserve">Практика входит в </w:t>
      </w:r>
      <w:r w:rsidR="000A3406" w:rsidRPr="00CE4F45">
        <w:rPr>
          <w:rFonts w:ascii="Times New Roman" w:hAnsi="Times New Roman" w:cs="Times New Roman"/>
          <w:sz w:val="22"/>
          <w:lang w:val="ru-RU"/>
        </w:rPr>
        <w:t>обязательную</w:t>
      </w:r>
      <w:r w:rsidRPr="00CE4F45">
        <w:rPr>
          <w:rFonts w:ascii="Times New Roman" w:hAnsi="Times New Roman" w:cs="Times New Roman"/>
          <w:sz w:val="22"/>
          <w:lang w:val="ru-RU"/>
        </w:rPr>
        <w:t xml:space="preserve"> часть Блока 2 «Практики» ОПОП.</w:t>
      </w:r>
    </w:p>
    <w:p w:rsidR="00890884"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Для формирования компетенций, указанных в пункте 2, в процессе прохождения практики необходимо владеть сформированными результатами обучения, полученными в результате освоения дисциплин (модулей), прохождения практики, входящих в состав обязательной и формируемой участниками образовательного процесса части образовательной программы, предшествующих прохождению практики.</w:t>
      </w:r>
    </w:p>
    <w:p w:rsidR="00D74332" w:rsidRPr="00CE4F45" w:rsidRDefault="00D74332" w:rsidP="00D74332">
      <w:pPr>
        <w:spacing w:after="0" w:line="240" w:lineRule="auto"/>
        <w:ind w:left="426" w:right="0" w:firstLine="0"/>
        <w:jc w:val="left"/>
        <w:rPr>
          <w:rFonts w:ascii="Times New Roman" w:hAnsi="Times New Roman" w:cs="Times New Roman"/>
          <w:sz w:val="22"/>
          <w:lang w:val="ru-RU"/>
        </w:rPr>
      </w:pPr>
    </w:p>
    <w:p w:rsidR="00890884" w:rsidRPr="00CE4F45" w:rsidRDefault="006F630D" w:rsidP="00B109C6">
      <w:pPr>
        <w:numPr>
          <w:ilvl w:val="0"/>
          <w:numId w:val="2"/>
        </w:numPr>
        <w:spacing w:after="0" w:line="240" w:lineRule="auto"/>
        <w:ind w:left="0" w:right="0" w:firstLine="426"/>
        <w:jc w:val="left"/>
        <w:rPr>
          <w:rFonts w:ascii="Times New Roman" w:hAnsi="Times New Roman" w:cs="Times New Roman"/>
          <w:sz w:val="22"/>
          <w:lang w:val="ru-RU"/>
        </w:rPr>
      </w:pPr>
      <w:r w:rsidRPr="00CE4F45">
        <w:rPr>
          <w:rFonts w:ascii="Times New Roman" w:hAnsi="Times New Roman" w:cs="Times New Roman"/>
          <w:b/>
          <w:sz w:val="22"/>
          <w:lang w:val="ru-RU"/>
        </w:rPr>
        <w:t>Объем практики и ее продолжительность</w:t>
      </w:r>
    </w:p>
    <w:p w:rsidR="00D74332" w:rsidRPr="00CE4F45" w:rsidRDefault="00D74332" w:rsidP="00D74332">
      <w:pPr>
        <w:spacing w:after="0" w:line="240" w:lineRule="auto"/>
        <w:ind w:left="0" w:right="12" w:firstLine="426"/>
        <w:rPr>
          <w:rFonts w:ascii="Times New Roman" w:hAnsi="Times New Roman" w:cs="Times New Roman"/>
          <w:sz w:val="22"/>
          <w:lang w:val="ru-RU"/>
        </w:rPr>
      </w:pPr>
    </w:p>
    <w:p w:rsidR="00890884" w:rsidRPr="00CE4F45" w:rsidRDefault="006F630D" w:rsidP="00D74332">
      <w:pPr>
        <w:spacing w:after="0" w:line="240" w:lineRule="auto"/>
        <w:ind w:left="0" w:right="12" w:firstLine="426"/>
        <w:rPr>
          <w:rFonts w:ascii="Times New Roman" w:hAnsi="Times New Roman" w:cs="Times New Roman"/>
          <w:sz w:val="22"/>
          <w:lang w:val="ru-RU"/>
        </w:rPr>
      </w:pPr>
      <w:r w:rsidRPr="00CE4F45">
        <w:rPr>
          <w:rFonts w:ascii="Times New Roman" w:hAnsi="Times New Roman" w:cs="Times New Roman"/>
          <w:sz w:val="22"/>
          <w:lang w:val="ru-RU"/>
        </w:rPr>
        <w:lastRenderedPageBreak/>
        <w:t xml:space="preserve">Общий объем практики составляет </w:t>
      </w:r>
      <w:r w:rsidR="00CE00DF" w:rsidRPr="00CE4F45">
        <w:rPr>
          <w:rFonts w:ascii="Times New Roman" w:hAnsi="Times New Roman" w:cs="Times New Roman"/>
          <w:sz w:val="22"/>
          <w:lang w:val="ru-RU"/>
        </w:rPr>
        <w:t>3</w:t>
      </w:r>
      <w:r w:rsidRPr="00CE4F45">
        <w:rPr>
          <w:rFonts w:ascii="Times New Roman" w:hAnsi="Times New Roman" w:cs="Times New Roman"/>
          <w:sz w:val="22"/>
          <w:lang w:val="ru-RU"/>
        </w:rPr>
        <w:t xml:space="preserve"> зачетных единиц</w:t>
      </w:r>
      <w:r w:rsidR="00CE00DF" w:rsidRPr="00CE4F45">
        <w:rPr>
          <w:rFonts w:ascii="Times New Roman" w:hAnsi="Times New Roman" w:cs="Times New Roman"/>
          <w:sz w:val="22"/>
          <w:lang w:val="ru-RU"/>
        </w:rPr>
        <w:t>ы</w:t>
      </w:r>
      <w:r w:rsidRPr="00CE4F45">
        <w:rPr>
          <w:rFonts w:ascii="Times New Roman" w:hAnsi="Times New Roman" w:cs="Times New Roman"/>
          <w:sz w:val="22"/>
          <w:lang w:val="ru-RU"/>
        </w:rPr>
        <w:t>. Общий</w:t>
      </w:r>
      <w:r w:rsidR="00D74332" w:rsidRPr="00CE4F45">
        <w:rPr>
          <w:rFonts w:ascii="Times New Roman" w:hAnsi="Times New Roman" w:cs="Times New Roman"/>
          <w:sz w:val="22"/>
          <w:lang w:val="ru-RU"/>
        </w:rPr>
        <w:t xml:space="preserve"> </w:t>
      </w:r>
      <w:r w:rsidRPr="00CE4F45">
        <w:rPr>
          <w:rFonts w:ascii="Times New Roman" w:hAnsi="Times New Roman" w:cs="Times New Roman"/>
          <w:sz w:val="22"/>
          <w:lang w:val="ru-RU"/>
        </w:rPr>
        <w:t xml:space="preserve">объем практики составляет </w:t>
      </w:r>
      <w:r w:rsidR="00CE00DF" w:rsidRPr="00CE4F45">
        <w:rPr>
          <w:rFonts w:ascii="Times New Roman" w:hAnsi="Times New Roman" w:cs="Times New Roman"/>
          <w:sz w:val="22"/>
          <w:lang w:val="ru-RU"/>
        </w:rPr>
        <w:t>108</w:t>
      </w:r>
      <w:r w:rsidRPr="00CE4F45">
        <w:rPr>
          <w:rFonts w:ascii="Times New Roman" w:hAnsi="Times New Roman" w:cs="Times New Roman"/>
          <w:sz w:val="22"/>
          <w:lang w:val="ru-RU"/>
        </w:rPr>
        <w:t xml:space="preserve"> час</w:t>
      </w:r>
      <w:r w:rsidR="00CE00DF" w:rsidRPr="00CE4F45">
        <w:rPr>
          <w:rFonts w:ascii="Times New Roman" w:hAnsi="Times New Roman" w:cs="Times New Roman"/>
          <w:sz w:val="22"/>
          <w:lang w:val="ru-RU"/>
        </w:rPr>
        <w:t>ов</w:t>
      </w:r>
      <w:r w:rsidRPr="00CE4F45">
        <w:rPr>
          <w:rFonts w:ascii="Times New Roman" w:hAnsi="Times New Roman" w:cs="Times New Roman"/>
          <w:sz w:val="22"/>
          <w:lang w:val="ru-RU"/>
        </w:rPr>
        <w:t>.</w:t>
      </w:r>
    </w:p>
    <w:p w:rsidR="00D74332" w:rsidRPr="00CE4F45" w:rsidRDefault="00D74332" w:rsidP="00D74332">
      <w:pPr>
        <w:spacing w:after="0" w:line="240" w:lineRule="auto"/>
        <w:ind w:left="426" w:right="0" w:firstLine="0"/>
        <w:jc w:val="left"/>
        <w:rPr>
          <w:rFonts w:ascii="Times New Roman" w:hAnsi="Times New Roman" w:cs="Times New Roman"/>
          <w:sz w:val="22"/>
          <w:lang w:val="ru-RU"/>
        </w:rPr>
      </w:pPr>
    </w:p>
    <w:p w:rsidR="00890884" w:rsidRPr="00CE4F45" w:rsidRDefault="006F630D" w:rsidP="00B109C6">
      <w:pPr>
        <w:numPr>
          <w:ilvl w:val="0"/>
          <w:numId w:val="2"/>
        </w:numPr>
        <w:spacing w:after="0" w:line="240" w:lineRule="auto"/>
        <w:ind w:left="0" w:right="0" w:firstLine="426"/>
        <w:jc w:val="left"/>
        <w:rPr>
          <w:rFonts w:ascii="Times New Roman" w:hAnsi="Times New Roman" w:cs="Times New Roman"/>
          <w:sz w:val="22"/>
          <w:lang w:val="ru-RU"/>
        </w:rPr>
      </w:pPr>
      <w:r w:rsidRPr="00CE4F45">
        <w:rPr>
          <w:rFonts w:ascii="Times New Roman" w:hAnsi="Times New Roman" w:cs="Times New Roman"/>
          <w:b/>
          <w:sz w:val="22"/>
          <w:lang w:val="ru-RU"/>
        </w:rPr>
        <w:t>Содержание практики</w:t>
      </w:r>
    </w:p>
    <w:p w:rsidR="00960E8B" w:rsidRPr="00CE4F45" w:rsidRDefault="00960E8B" w:rsidP="00960E8B">
      <w:pPr>
        <w:spacing w:after="0" w:line="240" w:lineRule="auto"/>
        <w:ind w:left="426" w:right="0" w:firstLine="0"/>
        <w:jc w:val="left"/>
        <w:rPr>
          <w:rFonts w:ascii="Times New Roman" w:hAnsi="Times New Roman" w:cs="Times New Roman"/>
          <w:sz w:val="22"/>
          <w:lang w:val="ru-RU"/>
        </w:rPr>
      </w:pPr>
    </w:p>
    <w:p w:rsidR="00890884"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Целью производственной ознакомительной практики является: закрепление полученных в университете теоретических знаний организации горного производства, стоящих перед ним экономических, технических, экологических задач и задач обеспечения безопасности, методов организации и способов решения этих задач на конкретном горном предприятии.</w:t>
      </w:r>
    </w:p>
    <w:p w:rsidR="00890884" w:rsidRPr="00CE4F45" w:rsidRDefault="006F630D" w:rsidP="00B109C6">
      <w:pPr>
        <w:spacing w:after="0" w:line="240" w:lineRule="auto"/>
        <w:ind w:left="0" w:right="17" w:firstLine="426"/>
        <w:rPr>
          <w:rFonts w:ascii="Times New Roman" w:hAnsi="Times New Roman" w:cs="Times New Roman"/>
          <w:sz w:val="22"/>
          <w:lang w:val="ru-RU"/>
        </w:rPr>
      </w:pPr>
      <w:r w:rsidRPr="00CE4F45">
        <w:rPr>
          <w:rFonts w:ascii="Times New Roman" w:hAnsi="Times New Roman" w:cs="Times New Roman"/>
          <w:sz w:val="22"/>
          <w:lang w:val="ru-RU"/>
        </w:rPr>
        <w:t>Обучающийся во время прохождения производственной ознакомительной практики должен посетить действующие горные предприятия: шахту, карьер (угольный разрез) и обогатительную фабрику. Студент  должен изучить краткую технологическую характеристику каждого посещенного горного предприятия.</w:t>
      </w:r>
    </w:p>
    <w:p w:rsidR="00B109C6" w:rsidRPr="00CE4F45" w:rsidRDefault="00B109C6" w:rsidP="00B109C6">
      <w:pPr>
        <w:spacing w:after="0" w:line="240" w:lineRule="auto"/>
        <w:ind w:left="0" w:right="64" w:firstLine="426"/>
        <w:jc w:val="center"/>
        <w:rPr>
          <w:rFonts w:ascii="Times New Roman" w:hAnsi="Times New Roman" w:cs="Times New Roman"/>
          <w:sz w:val="22"/>
          <w:lang w:val="ru-RU"/>
        </w:rPr>
      </w:pPr>
    </w:p>
    <w:p w:rsidR="00890884" w:rsidRPr="00CE4F45" w:rsidRDefault="006F630D" w:rsidP="00B109C6">
      <w:pPr>
        <w:spacing w:after="0" w:line="240" w:lineRule="auto"/>
        <w:ind w:left="0" w:right="64" w:firstLine="426"/>
        <w:jc w:val="center"/>
        <w:rPr>
          <w:rFonts w:ascii="Times New Roman" w:hAnsi="Times New Roman" w:cs="Times New Roman"/>
          <w:sz w:val="22"/>
          <w:lang w:val="ru-RU"/>
        </w:rPr>
      </w:pPr>
      <w:r w:rsidRPr="00CE4F45">
        <w:rPr>
          <w:rFonts w:ascii="Times New Roman" w:hAnsi="Times New Roman" w:cs="Times New Roman"/>
          <w:sz w:val="22"/>
          <w:lang w:val="ru-RU"/>
        </w:rPr>
        <w:t>Структура и содержание практики</w:t>
      </w:r>
    </w:p>
    <w:p w:rsidR="00B109C6" w:rsidRPr="00CE4F45" w:rsidRDefault="00B109C6" w:rsidP="00B109C6">
      <w:pPr>
        <w:spacing w:after="0" w:line="240" w:lineRule="auto"/>
        <w:ind w:left="0" w:right="64" w:firstLine="426"/>
        <w:jc w:val="center"/>
        <w:rPr>
          <w:rFonts w:ascii="Times New Roman" w:hAnsi="Times New Roman" w:cs="Times New Roman"/>
          <w:sz w:val="22"/>
          <w:lang w:val="ru-RU"/>
        </w:rPr>
      </w:pPr>
    </w:p>
    <w:tbl>
      <w:tblPr>
        <w:tblW w:w="9165" w:type="dxa"/>
        <w:tblInd w:w="95" w:type="dxa"/>
        <w:tblCellMar>
          <w:top w:w="30" w:type="dxa"/>
          <w:left w:w="12" w:type="dxa"/>
          <w:right w:w="12" w:type="dxa"/>
        </w:tblCellMar>
        <w:tblLook w:val="04A0" w:firstRow="1" w:lastRow="0" w:firstColumn="1" w:lastColumn="0" w:noHBand="0" w:noVBand="1"/>
      </w:tblPr>
      <w:tblGrid>
        <w:gridCol w:w="322"/>
        <w:gridCol w:w="3651"/>
        <w:gridCol w:w="4681"/>
        <w:gridCol w:w="511"/>
      </w:tblGrid>
      <w:tr w:rsidR="00890884" w:rsidRPr="00CE4F45" w:rsidTr="00104069">
        <w:trPr>
          <w:trHeight w:val="483"/>
        </w:trPr>
        <w:tc>
          <w:tcPr>
            <w:tcW w:w="322"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B109C6">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w:t>
            </w:r>
          </w:p>
          <w:p w:rsidR="00890884" w:rsidRPr="00CE4F45" w:rsidRDefault="006F630D" w:rsidP="00B109C6">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п/п</w:t>
            </w:r>
          </w:p>
        </w:tc>
        <w:tc>
          <w:tcPr>
            <w:tcW w:w="3658"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B109C6">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Этапы практики</w:t>
            </w:r>
          </w:p>
        </w:tc>
        <w:tc>
          <w:tcPr>
            <w:tcW w:w="4694"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B109C6">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Виды учебной работы</w:t>
            </w:r>
          </w:p>
        </w:tc>
        <w:tc>
          <w:tcPr>
            <w:tcW w:w="492"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D74332">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Часы</w:t>
            </w:r>
          </w:p>
        </w:tc>
      </w:tr>
      <w:tr w:rsidR="00890884" w:rsidRPr="00CE4F45" w:rsidTr="00104069">
        <w:trPr>
          <w:trHeight w:val="267"/>
        </w:trPr>
        <w:tc>
          <w:tcPr>
            <w:tcW w:w="322"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B109C6">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1</w:t>
            </w:r>
          </w:p>
        </w:tc>
        <w:tc>
          <w:tcPr>
            <w:tcW w:w="3658"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B109C6">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Производственный инструктаж</w:t>
            </w:r>
            <w:r w:rsidR="00B054A9" w:rsidRPr="00CE4F45">
              <w:rPr>
                <w:rFonts w:ascii="Times New Roman" w:hAnsi="Times New Roman" w:cs="Times New Roman"/>
                <w:sz w:val="22"/>
                <w:lang w:val="ru-RU"/>
              </w:rPr>
              <w:t>.</w:t>
            </w:r>
          </w:p>
        </w:tc>
        <w:tc>
          <w:tcPr>
            <w:tcW w:w="4694"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B109C6">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Обучение и аттестация по технике безопасности</w:t>
            </w:r>
            <w:r w:rsidR="00B054A9" w:rsidRPr="00CE4F45">
              <w:rPr>
                <w:rFonts w:ascii="Times New Roman" w:hAnsi="Times New Roman" w:cs="Times New Roman"/>
                <w:sz w:val="22"/>
                <w:lang w:val="ru-RU"/>
              </w:rPr>
              <w:t>.</w:t>
            </w:r>
          </w:p>
        </w:tc>
        <w:tc>
          <w:tcPr>
            <w:tcW w:w="492"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CE00DF" w:rsidP="00D74332">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6</w:t>
            </w:r>
          </w:p>
        </w:tc>
      </w:tr>
      <w:tr w:rsidR="00890884" w:rsidRPr="00CE4F45" w:rsidTr="00104069">
        <w:trPr>
          <w:trHeight w:val="915"/>
        </w:trPr>
        <w:tc>
          <w:tcPr>
            <w:tcW w:w="322"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B109C6">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2</w:t>
            </w:r>
          </w:p>
        </w:tc>
        <w:tc>
          <w:tcPr>
            <w:tcW w:w="3658"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Проведение учебных экскурсий на действующие горные предприятия</w:t>
            </w:r>
          </w:p>
        </w:tc>
        <w:tc>
          <w:tcPr>
            <w:tcW w:w="4694"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B109C6">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Проведение учебной экскурсии на шахту;</w:t>
            </w:r>
          </w:p>
          <w:p w:rsidR="00890884" w:rsidRPr="00CE4F45" w:rsidRDefault="006F630D" w:rsidP="00B109C6">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Проведение учебной экскурсии на карьер;</w:t>
            </w:r>
          </w:p>
          <w:p w:rsidR="00890884" w:rsidRPr="00CE4F45" w:rsidRDefault="006F630D" w:rsidP="00B109C6">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Проведение учебной экскурсии на обогатительную фабрику.</w:t>
            </w:r>
          </w:p>
        </w:tc>
        <w:tc>
          <w:tcPr>
            <w:tcW w:w="492"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CE00DF" w:rsidP="00D74332">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80</w:t>
            </w:r>
          </w:p>
        </w:tc>
      </w:tr>
      <w:tr w:rsidR="00890884" w:rsidRPr="00CE4F45" w:rsidTr="00104069">
        <w:trPr>
          <w:trHeight w:val="699"/>
        </w:trPr>
        <w:tc>
          <w:tcPr>
            <w:tcW w:w="322"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B109C6">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3</w:t>
            </w:r>
          </w:p>
        </w:tc>
        <w:tc>
          <w:tcPr>
            <w:tcW w:w="3658"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B109C6">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Оформление и защита отчета</w:t>
            </w:r>
            <w:r w:rsidR="00B054A9" w:rsidRPr="00CE4F45">
              <w:rPr>
                <w:rFonts w:ascii="Times New Roman" w:hAnsi="Times New Roman" w:cs="Times New Roman"/>
                <w:sz w:val="22"/>
                <w:lang w:val="ru-RU"/>
              </w:rPr>
              <w:t>.</w:t>
            </w:r>
          </w:p>
        </w:tc>
        <w:tc>
          <w:tcPr>
            <w:tcW w:w="4694"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Обработка и систематизация фактического и литературного материала, теоретическая подготовка к защите отчета</w:t>
            </w:r>
            <w:r w:rsidR="00B054A9" w:rsidRPr="00CE4F45">
              <w:rPr>
                <w:rFonts w:ascii="Times New Roman" w:hAnsi="Times New Roman" w:cs="Times New Roman"/>
                <w:sz w:val="22"/>
                <w:lang w:val="ru-RU"/>
              </w:rPr>
              <w:t>.</w:t>
            </w:r>
          </w:p>
        </w:tc>
        <w:tc>
          <w:tcPr>
            <w:tcW w:w="492"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CE00DF" w:rsidP="00D74332">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22</w:t>
            </w:r>
          </w:p>
        </w:tc>
      </w:tr>
      <w:tr w:rsidR="00890884" w:rsidRPr="00CE4F45" w:rsidTr="00104069">
        <w:trPr>
          <w:trHeight w:val="267"/>
        </w:trPr>
        <w:tc>
          <w:tcPr>
            <w:tcW w:w="8673" w:type="dxa"/>
            <w:gridSpan w:val="3"/>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B109C6">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Всего</w:t>
            </w:r>
          </w:p>
        </w:tc>
        <w:tc>
          <w:tcPr>
            <w:tcW w:w="492"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CE00DF" w:rsidP="00D74332">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108</w:t>
            </w:r>
          </w:p>
        </w:tc>
      </w:tr>
    </w:tbl>
    <w:p w:rsidR="00890884" w:rsidRPr="00CE4F45" w:rsidRDefault="006F630D" w:rsidP="00B109C6">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 xml:space="preserve"> </w:t>
      </w:r>
    </w:p>
    <w:p w:rsidR="00890884" w:rsidRPr="00CE4F45" w:rsidRDefault="00AB5CCE" w:rsidP="0071797C">
      <w:pPr>
        <w:spacing w:after="0" w:line="240" w:lineRule="auto"/>
        <w:ind w:left="0" w:right="0" w:firstLine="426"/>
        <w:jc w:val="left"/>
        <w:rPr>
          <w:rFonts w:ascii="Times New Roman" w:hAnsi="Times New Roman" w:cs="Times New Roman"/>
          <w:sz w:val="22"/>
          <w:lang w:val="ru-RU"/>
        </w:rPr>
      </w:pPr>
      <w:r w:rsidRPr="00CE4F45">
        <w:rPr>
          <w:rFonts w:ascii="Times New Roman" w:hAnsi="Times New Roman" w:cs="Times New Roman"/>
          <w:b/>
          <w:sz w:val="22"/>
          <w:lang w:val="ru-RU"/>
        </w:rPr>
        <w:t>6</w:t>
      </w:r>
      <w:r w:rsidR="006F630D" w:rsidRPr="00CE4F45">
        <w:rPr>
          <w:rFonts w:ascii="Times New Roman" w:hAnsi="Times New Roman" w:cs="Times New Roman"/>
          <w:sz w:val="22"/>
          <w:lang w:val="ru-RU"/>
        </w:rPr>
        <w:t xml:space="preserve"> </w:t>
      </w:r>
      <w:r w:rsidR="006F630D" w:rsidRPr="00CE4F45">
        <w:rPr>
          <w:rFonts w:ascii="Times New Roman" w:hAnsi="Times New Roman" w:cs="Times New Roman"/>
          <w:b/>
          <w:sz w:val="22"/>
          <w:lang w:val="ru-RU"/>
        </w:rPr>
        <w:t>Формы отчетности по практике</w:t>
      </w:r>
    </w:p>
    <w:p w:rsidR="00B109C6" w:rsidRPr="00CE4F45" w:rsidRDefault="00B109C6" w:rsidP="00B109C6">
      <w:pPr>
        <w:spacing w:after="0" w:line="240" w:lineRule="auto"/>
        <w:ind w:left="0" w:right="0" w:firstLine="426"/>
        <w:rPr>
          <w:rFonts w:ascii="Times New Roman" w:hAnsi="Times New Roman" w:cs="Times New Roman"/>
          <w:sz w:val="22"/>
          <w:lang w:val="ru-RU"/>
        </w:rPr>
      </w:pPr>
    </w:p>
    <w:p w:rsidR="00890884" w:rsidRPr="00CE4F45" w:rsidRDefault="006F630D" w:rsidP="00B109C6">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 xml:space="preserve">  По результатам прохождения практики составляется письменный отчет. Промежуточная аттестация проводится в форме защиты отчета по практике, по результатам которой выставляется оценка.</w:t>
      </w:r>
    </w:p>
    <w:p w:rsidR="00890884" w:rsidRPr="00CE4F45" w:rsidRDefault="006F630D" w:rsidP="00B109C6">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Отчет готовится в течение всего времени прохождения практики по мере ознакомления с информацией о горных предприятиях. Он является основным документом, характеризующим работу студента во время практики. На заключительном этапе практики проводятся учебные занятия (консультации) помогающие студентам завершить подготовку отчетов.</w:t>
      </w:r>
    </w:p>
    <w:p w:rsidR="00890884" w:rsidRPr="00CE4F45" w:rsidRDefault="006F630D" w:rsidP="00B109C6">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При составлении отчета студент должен руководствоваться данной программой. Отчет выполняется на стандартных сброшюрованных листах бумаги формата А4 (Times New Roman, 14 пт, 1,5 интервал, все поля по 20 мм), первый лист – титульный (приложение 1).</w:t>
      </w:r>
    </w:p>
    <w:p w:rsidR="00890884" w:rsidRPr="00CE4F45" w:rsidRDefault="006F630D" w:rsidP="00B109C6">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Отчет состоит из текстовой и графической частей. Текстовая часть состоит из содержания и следующих разделов:</w:t>
      </w:r>
    </w:p>
    <w:p w:rsidR="00890884" w:rsidRPr="00CE4F45" w:rsidRDefault="006F630D" w:rsidP="00B109C6">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Введение</w:t>
      </w:r>
    </w:p>
    <w:p w:rsidR="00890884" w:rsidRPr="00CE4F45" w:rsidRDefault="006F630D" w:rsidP="00B109C6">
      <w:pPr>
        <w:numPr>
          <w:ilvl w:val="0"/>
          <w:numId w:val="3"/>
        </w:numPr>
        <w:spacing w:after="0" w:line="240" w:lineRule="auto"/>
        <w:ind w:left="0" w:right="0" w:firstLine="426"/>
        <w:jc w:val="left"/>
        <w:rPr>
          <w:rFonts w:ascii="Times New Roman" w:hAnsi="Times New Roman" w:cs="Times New Roman"/>
          <w:sz w:val="22"/>
          <w:lang w:val="ru-RU"/>
        </w:rPr>
      </w:pPr>
      <w:r w:rsidRPr="00CE4F45">
        <w:rPr>
          <w:rFonts w:ascii="Times New Roman" w:hAnsi="Times New Roman" w:cs="Times New Roman"/>
          <w:sz w:val="22"/>
          <w:lang w:val="ru-RU"/>
        </w:rPr>
        <w:t>Технологическая характеристика шахты;</w:t>
      </w:r>
    </w:p>
    <w:p w:rsidR="00B054A9" w:rsidRPr="00CE4F45" w:rsidRDefault="006F630D" w:rsidP="00B109C6">
      <w:pPr>
        <w:numPr>
          <w:ilvl w:val="0"/>
          <w:numId w:val="3"/>
        </w:numPr>
        <w:spacing w:after="0" w:line="240" w:lineRule="auto"/>
        <w:ind w:left="0" w:right="0" w:firstLine="426"/>
        <w:jc w:val="left"/>
        <w:rPr>
          <w:rFonts w:ascii="Times New Roman" w:hAnsi="Times New Roman" w:cs="Times New Roman"/>
          <w:sz w:val="22"/>
          <w:lang w:val="ru-RU"/>
        </w:rPr>
      </w:pPr>
      <w:r w:rsidRPr="00CE4F45">
        <w:rPr>
          <w:rFonts w:ascii="Times New Roman" w:hAnsi="Times New Roman" w:cs="Times New Roman"/>
          <w:sz w:val="22"/>
          <w:lang w:val="ru-RU"/>
        </w:rPr>
        <w:t>Технологическая характеристика карьера (разреза);</w:t>
      </w:r>
    </w:p>
    <w:p w:rsidR="00C21BDC" w:rsidRPr="00CE4F45" w:rsidRDefault="006F630D" w:rsidP="00B109C6">
      <w:pPr>
        <w:numPr>
          <w:ilvl w:val="0"/>
          <w:numId w:val="3"/>
        </w:numPr>
        <w:spacing w:after="0" w:line="240" w:lineRule="auto"/>
        <w:ind w:left="0" w:right="0" w:firstLine="426"/>
        <w:jc w:val="left"/>
        <w:rPr>
          <w:rFonts w:ascii="Times New Roman" w:hAnsi="Times New Roman" w:cs="Times New Roman"/>
          <w:sz w:val="22"/>
          <w:lang w:val="ru-RU"/>
        </w:rPr>
      </w:pPr>
      <w:r w:rsidRPr="00CE4F45">
        <w:rPr>
          <w:rFonts w:ascii="Times New Roman" w:hAnsi="Times New Roman" w:cs="Times New Roman"/>
          <w:sz w:val="22"/>
          <w:lang w:val="ru-RU"/>
        </w:rPr>
        <w:t xml:space="preserve">Технологическая характеристика обогатительной фабрики;  </w:t>
      </w:r>
    </w:p>
    <w:p w:rsidR="00890884" w:rsidRPr="00CE4F45" w:rsidRDefault="006F630D" w:rsidP="00C21BDC">
      <w:pPr>
        <w:spacing w:after="0" w:line="240" w:lineRule="auto"/>
        <w:ind w:left="426" w:right="0" w:firstLine="0"/>
        <w:jc w:val="left"/>
        <w:rPr>
          <w:rFonts w:ascii="Times New Roman" w:hAnsi="Times New Roman" w:cs="Times New Roman"/>
          <w:sz w:val="22"/>
          <w:lang w:val="ru-RU"/>
        </w:rPr>
      </w:pPr>
      <w:r w:rsidRPr="00CE4F45">
        <w:rPr>
          <w:rFonts w:ascii="Times New Roman" w:hAnsi="Times New Roman" w:cs="Times New Roman"/>
          <w:sz w:val="22"/>
          <w:lang w:val="ru-RU"/>
        </w:rPr>
        <w:t>Заключение.</w:t>
      </w:r>
    </w:p>
    <w:p w:rsidR="00890884" w:rsidRPr="00CE4F45" w:rsidRDefault="006F630D" w:rsidP="00B109C6">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Технологическая характеристика шахты должна включать в себя краткую геологию шахтного поля, описание вскрытия, подготовки шахтного поля, системы разработки, количество и оборудование подготовительных и очистных забоев, а также показатели их работы и другую информацию по согласованию с руководителями практики.</w:t>
      </w:r>
    </w:p>
    <w:p w:rsidR="00890884" w:rsidRPr="00CE4F45" w:rsidRDefault="006F630D" w:rsidP="00B109C6">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Краткая технологическая характеристика разреза включает в себя краткую геологию карьерного поля, применяемой системе разработки и механизации работ, главные  производственные показатели разреза и другую информацию по согласованию с руководителями практики.</w:t>
      </w:r>
    </w:p>
    <w:p w:rsidR="00890884" w:rsidRPr="00CE4F45" w:rsidRDefault="006F630D" w:rsidP="00B109C6">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lastRenderedPageBreak/>
        <w:t>В раздел, посвященный обогатительной фабрике, включают сведения об используемой технологии обогащения и кратко характеризуют основное используемое оборудование (цепь аппаратов) и другую информацию по согласованию с руководителями практики.</w:t>
      </w:r>
    </w:p>
    <w:p w:rsidR="00890884" w:rsidRPr="00CE4F45" w:rsidRDefault="006F630D" w:rsidP="00B109C6">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 xml:space="preserve">Графические материалы приводятся на листах формата А4 или А3, сворачиваются и аккуратно подшиваются в конце отчета. Допускается использование готовых (выполненных техническими службами горных предприятий) схем, рисунков, графиков и т.д.  Если при переносе информации на листы формата А3 затруднительно подобрать стандартный масштаб, допускается "вписать" схему без соблюдения масштаба, но с обязательным сохранением пропорций чертежа. </w:t>
      </w:r>
    </w:p>
    <w:p w:rsidR="00B109C6" w:rsidRPr="00CE4F45" w:rsidRDefault="00B109C6" w:rsidP="00B109C6">
      <w:pPr>
        <w:spacing w:after="0" w:line="240" w:lineRule="auto"/>
        <w:ind w:left="0" w:right="0" w:firstLine="426"/>
        <w:rPr>
          <w:rFonts w:ascii="Times New Roman" w:hAnsi="Times New Roman" w:cs="Times New Roman"/>
          <w:sz w:val="22"/>
          <w:lang w:val="ru-RU"/>
        </w:rPr>
      </w:pPr>
    </w:p>
    <w:p w:rsidR="00890884" w:rsidRPr="00CE4F45" w:rsidRDefault="006F630D" w:rsidP="00B054A9">
      <w:pPr>
        <w:numPr>
          <w:ilvl w:val="0"/>
          <w:numId w:val="4"/>
        </w:numPr>
        <w:spacing w:after="0" w:line="240" w:lineRule="auto"/>
        <w:ind w:right="0" w:firstLine="426"/>
        <w:rPr>
          <w:rFonts w:ascii="Times New Roman" w:hAnsi="Times New Roman" w:cs="Times New Roman"/>
          <w:sz w:val="22"/>
          <w:lang w:val="ru-RU"/>
        </w:rPr>
      </w:pPr>
      <w:r w:rsidRPr="00CE4F45">
        <w:rPr>
          <w:rFonts w:ascii="Times New Roman" w:hAnsi="Times New Roman" w:cs="Times New Roman"/>
          <w:b/>
          <w:sz w:val="22"/>
          <w:lang w:val="ru-RU"/>
        </w:rPr>
        <w:t>Фонд оценочных средств для проведения промежуточной аттестации обучающихся по</w:t>
      </w:r>
      <w:r w:rsidR="00B054A9" w:rsidRPr="00CE4F45">
        <w:rPr>
          <w:rFonts w:ascii="Times New Roman" w:hAnsi="Times New Roman" w:cs="Times New Roman"/>
          <w:b/>
          <w:sz w:val="22"/>
          <w:lang w:val="ru-RU"/>
        </w:rPr>
        <w:t xml:space="preserve"> </w:t>
      </w:r>
      <w:r w:rsidRPr="00CE4F45">
        <w:rPr>
          <w:rFonts w:ascii="Times New Roman" w:hAnsi="Times New Roman" w:cs="Times New Roman"/>
          <w:b/>
          <w:sz w:val="22"/>
          <w:lang w:val="ru-RU"/>
        </w:rPr>
        <w:t>практике</w:t>
      </w:r>
    </w:p>
    <w:p w:rsidR="00B109C6" w:rsidRPr="00CE4F45" w:rsidRDefault="00B109C6" w:rsidP="00B109C6">
      <w:pPr>
        <w:spacing w:after="0" w:line="240" w:lineRule="auto"/>
        <w:ind w:left="0" w:right="0" w:firstLine="426"/>
        <w:jc w:val="left"/>
        <w:rPr>
          <w:rFonts w:ascii="Times New Roman" w:hAnsi="Times New Roman" w:cs="Times New Roman"/>
          <w:b/>
          <w:sz w:val="22"/>
          <w:lang w:val="ru-RU"/>
        </w:rPr>
      </w:pPr>
    </w:p>
    <w:p w:rsidR="00890884" w:rsidRPr="00CE4F45" w:rsidRDefault="006F630D" w:rsidP="00B109C6">
      <w:pPr>
        <w:spacing w:after="0" w:line="240" w:lineRule="auto"/>
        <w:ind w:left="0" w:right="0" w:firstLine="426"/>
        <w:jc w:val="left"/>
        <w:rPr>
          <w:rFonts w:ascii="Times New Roman" w:hAnsi="Times New Roman" w:cs="Times New Roman"/>
          <w:sz w:val="22"/>
          <w:lang w:val="ru-RU"/>
        </w:rPr>
      </w:pPr>
      <w:r w:rsidRPr="00CE4F45">
        <w:rPr>
          <w:rFonts w:ascii="Times New Roman" w:hAnsi="Times New Roman" w:cs="Times New Roman"/>
          <w:b/>
          <w:sz w:val="22"/>
          <w:lang w:val="ru-RU"/>
        </w:rPr>
        <w:t>Планируемые результаты обучения по практике</w:t>
      </w:r>
    </w:p>
    <w:p w:rsidR="00155B16" w:rsidRPr="00CE4F45" w:rsidRDefault="00573CE3" w:rsidP="00B054A9">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(таблица Практика направлена на формирование следующих компетенций выпускника)</w:t>
      </w:r>
    </w:p>
    <w:p w:rsidR="00573CE3" w:rsidRPr="00CE4F45" w:rsidRDefault="00573CE3" w:rsidP="00573CE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b/>
          <w:sz w:val="22"/>
          <w:lang w:val="ru-RU"/>
        </w:rPr>
        <w:t xml:space="preserve">Высокий уровень достижения компетенции - </w:t>
      </w:r>
      <w:r w:rsidRPr="00CE4F45">
        <w:rPr>
          <w:rFonts w:ascii="Times New Roman" w:hAnsi="Times New Roman" w:cs="Times New Roman"/>
          <w:sz w:val="22"/>
          <w:lang w:val="ru-RU"/>
        </w:rPr>
        <w:t>компетенция сформирована частично, рекомендованные оценки: отлично, хорошо, зачтено.</w:t>
      </w:r>
    </w:p>
    <w:p w:rsidR="00573CE3" w:rsidRPr="00CE4F45" w:rsidRDefault="00573CE3" w:rsidP="00573CE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b/>
          <w:sz w:val="22"/>
          <w:lang w:val="ru-RU"/>
        </w:rPr>
        <w:t xml:space="preserve">Средний уровень достижения компетенции - </w:t>
      </w:r>
      <w:r w:rsidRPr="00CE4F45">
        <w:rPr>
          <w:rFonts w:ascii="Times New Roman" w:hAnsi="Times New Roman" w:cs="Times New Roman"/>
          <w:sz w:val="22"/>
          <w:lang w:val="ru-RU"/>
        </w:rPr>
        <w:t>компетенция сформирована частично, рекомендованные оценки: хорошо, удовлетворительно, зачтено.</w:t>
      </w:r>
    </w:p>
    <w:p w:rsidR="00573CE3" w:rsidRPr="00CE4F45" w:rsidRDefault="00573CE3" w:rsidP="00573CE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b/>
          <w:sz w:val="22"/>
          <w:lang w:val="ru-RU"/>
        </w:rPr>
        <w:t xml:space="preserve">Низкий уровень достижения компетенции - </w:t>
      </w:r>
      <w:r w:rsidRPr="00CE4F45">
        <w:rPr>
          <w:rFonts w:ascii="Times New Roman" w:hAnsi="Times New Roman" w:cs="Times New Roman"/>
          <w:sz w:val="22"/>
          <w:lang w:val="ru-RU"/>
        </w:rPr>
        <w:t>компетенция не сформирована частично, оценивается неудовлетворительно или не зачтено.</w:t>
      </w:r>
    </w:p>
    <w:p w:rsidR="00573CE3" w:rsidRPr="00CE4F45" w:rsidRDefault="00573CE3" w:rsidP="00B054A9">
      <w:pPr>
        <w:spacing w:after="0" w:line="240" w:lineRule="auto"/>
        <w:ind w:left="0" w:right="0" w:firstLine="426"/>
        <w:rPr>
          <w:rFonts w:ascii="Times New Roman" w:hAnsi="Times New Roman" w:cs="Times New Roman"/>
          <w:sz w:val="22"/>
          <w:lang w:val="ru-RU"/>
        </w:rPr>
      </w:pPr>
    </w:p>
    <w:p w:rsidR="00573CE3" w:rsidRPr="00CE4F45" w:rsidRDefault="00573CE3" w:rsidP="00B054A9">
      <w:pPr>
        <w:spacing w:after="0" w:line="240" w:lineRule="auto"/>
        <w:ind w:left="0" w:right="0" w:firstLine="426"/>
        <w:rPr>
          <w:rFonts w:ascii="Times New Roman" w:hAnsi="Times New Roman" w:cs="Times New Roman"/>
          <w:sz w:val="22"/>
          <w:lang w:val="ru-RU"/>
        </w:rPr>
      </w:pPr>
    </w:p>
    <w:p w:rsidR="00573CE3" w:rsidRPr="00CE4F45" w:rsidRDefault="00573CE3" w:rsidP="00573CE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b/>
          <w:sz w:val="22"/>
          <w:lang w:val="ru-RU"/>
        </w:rPr>
        <w:t>7.2. Контрольные задания или иные материалы</w:t>
      </w:r>
    </w:p>
    <w:p w:rsidR="00573CE3" w:rsidRPr="00CE4F45" w:rsidRDefault="00573CE3" w:rsidP="00573CE3">
      <w:pPr>
        <w:spacing w:after="0" w:line="240" w:lineRule="auto"/>
        <w:ind w:left="0" w:right="0" w:firstLine="426"/>
        <w:rPr>
          <w:rFonts w:ascii="Times New Roman" w:hAnsi="Times New Roman" w:cs="Times New Roman"/>
          <w:sz w:val="22"/>
          <w:lang w:val="ru-RU"/>
        </w:rPr>
      </w:pPr>
    </w:p>
    <w:p w:rsidR="00573CE3" w:rsidRPr="00CE4F45" w:rsidRDefault="00573CE3" w:rsidP="00573CE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Текущий контроль успеваемости и аттестационные испытания обучающихся могут быть организованы с использованием ресурсов ЭИОС КузГТУ.</w:t>
      </w:r>
    </w:p>
    <w:p w:rsidR="00573CE3" w:rsidRPr="00CE4F45" w:rsidRDefault="00573CE3" w:rsidP="00573CE3">
      <w:pPr>
        <w:spacing w:after="0" w:line="240" w:lineRule="auto"/>
        <w:ind w:left="0" w:right="0" w:firstLine="426"/>
        <w:rPr>
          <w:rFonts w:ascii="Times New Roman" w:hAnsi="Times New Roman" w:cs="Times New Roman"/>
          <w:b/>
          <w:sz w:val="22"/>
          <w:lang w:val="ru-RU"/>
        </w:rPr>
      </w:pPr>
    </w:p>
    <w:p w:rsidR="00573CE3" w:rsidRPr="00CE4F45" w:rsidRDefault="00573CE3" w:rsidP="00573CE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b/>
          <w:sz w:val="22"/>
          <w:lang w:val="ru-RU"/>
        </w:rPr>
        <w:t>7.2.1.Оценочные средства при текущем контроле</w:t>
      </w:r>
    </w:p>
    <w:p w:rsidR="00573CE3" w:rsidRPr="00CE4F45" w:rsidRDefault="00573CE3" w:rsidP="00573CE3">
      <w:pPr>
        <w:spacing w:after="0" w:line="240" w:lineRule="auto"/>
        <w:ind w:left="0" w:right="0" w:firstLine="426"/>
        <w:rPr>
          <w:rFonts w:ascii="Times New Roman" w:hAnsi="Times New Roman" w:cs="Times New Roman"/>
          <w:sz w:val="22"/>
          <w:lang w:val="ru-RU"/>
        </w:rPr>
      </w:pPr>
    </w:p>
    <w:p w:rsidR="00573CE3" w:rsidRPr="00CE4F45" w:rsidRDefault="00573CE3" w:rsidP="00573CE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 xml:space="preserve">Формой текущего контроля по результатам прохождения производственной практики является доклад по результатам завершения текущих разделов производственного (экскурсионного) этапа практики, согласно п. 5. </w:t>
      </w:r>
    </w:p>
    <w:p w:rsidR="00573CE3" w:rsidRPr="00CE4F45" w:rsidRDefault="00573CE3" w:rsidP="00573CE3">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Критерии оценивания:</w:t>
      </w:r>
    </w:p>
    <w:p w:rsidR="00573CE3" w:rsidRPr="00CE4F45" w:rsidRDefault="00573CE3" w:rsidP="00573CE3">
      <w:pPr>
        <w:numPr>
          <w:ilvl w:val="0"/>
          <w:numId w:val="5"/>
        </w:numPr>
        <w:spacing w:after="0" w:line="240" w:lineRule="auto"/>
        <w:ind w:right="0"/>
        <w:rPr>
          <w:rFonts w:ascii="Times New Roman" w:hAnsi="Times New Roman" w:cs="Times New Roman"/>
          <w:sz w:val="22"/>
          <w:lang w:val="ru-RU"/>
        </w:rPr>
      </w:pPr>
      <w:r w:rsidRPr="00CE4F45">
        <w:rPr>
          <w:rFonts w:ascii="Times New Roman" w:hAnsi="Times New Roman" w:cs="Times New Roman"/>
          <w:sz w:val="22"/>
          <w:lang w:val="ru-RU"/>
        </w:rPr>
        <w:t>развернутый доклад о завершенных разделах производственного (экскурсионного) этапа практики,  в соответствии с требованиями к содержанию раздела (п. 5)  – 65…100 баллов;</w:t>
      </w:r>
    </w:p>
    <w:p w:rsidR="00573CE3" w:rsidRPr="00CE4F45" w:rsidRDefault="00573CE3" w:rsidP="00573CE3">
      <w:pPr>
        <w:numPr>
          <w:ilvl w:val="0"/>
          <w:numId w:val="5"/>
        </w:numPr>
        <w:spacing w:after="0" w:line="240" w:lineRule="auto"/>
        <w:ind w:right="0"/>
        <w:rPr>
          <w:rFonts w:ascii="Times New Roman" w:hAnsi="Times New Roman" w:cs="Times New Roman"/>
          <w:sz w:val="22"/>
          <w:lang w:val="ru-RU"/>
        </w:rPr>
      </w:pPr>
      <w:r w:rsidRPr="00CE4F45">
        <w:rPr>
          <w:rFonts w:ascii="Times New Roman" w:hAnsi="Times New Roman" w:cs="Times New Roman"/>
          <w:sz w:val="22"/>
          <w:lang w:val="ru-RU"/>
        </w:rPr>
        <w:t>доклад о завершенных разделах производственного (экскурсионного) этапа практики представление в полном объеме или не соответствуют  требованиям к содержанию – 0…65 баллов.</w:t>
      </w:r>
    </w:p>
    <w:p w:rsidR="00573CE3" w:rsidRPr="00CE4F45" w:rsidRDefault="00573CE3" w:rsidP="00573CE3">
      <w:pPr>
        <w:spacing w:after="0" w:line="240" w:lineRule="auto"/>
        <w:ind w:left="0" w:right="0" w:firstLine="426"/>
        <w:rPr>
          <w:rFonts w:ascii="Times New Roman" w:hAnsi="Times New Roman" w:cs="Times New Roman"/>
          <w:sz w:val="22"/>
          <w:lang w:val="ru-RU"/>
        </w:rPr>
      </w:pPr>
    </w:p>
    <w:tbl>
      <w:tblPr>
        <w:tblW w:w="4824" w:type="dxa"/>
        <w:tblInd w:w="8" w:type="dxa"/>
        <w:tblCellMar>
          <w:top w:w="30" w:type="dxa"/>
          <w:left w:w="12" w:type="dxa"/>
          <w:right w:w="12" w:type="dxa"/>
        </w:tblCellMar>
        <w:tblLook w:val="04A0" w:firstRow="1" w:lastRow="0" w:firstColumn="1" w:lastColumn="0" w:noHBand="0" w:noVBand="1"/>
      </w:tblPr>
      <w:tblGrid>
        <w:gridCol w:w="2272"/>
        <w:gridCol w:w="1418"/>
        <w:gridCol w:w="1134"/>
      </w:tblGrid>
      <w:tr w:rsidR="00573CE3" w:rsidRPr="00CE4F45" w:rsidTr="00573CE3">
        <w:trPr>
          <w:trHeight w:val="267"/>
        </w:trPr>
        <w:tc>
          <w:tcPr>
            <w:tcW w:w="2272" w:type="dxa"/>
            <w:tcBorders>
              <w:top w:val="single" w:sz="3" w:space="0" w:color="000000"/>
              <w:left w:val="single" w:sz="3" w:space="0" w:color="000000"/>
              <w:bottom w:val="single" w:sz="3" w:space="0" w:color="000000"/>
              <w:right w:val="single" w:sz="3" w:space="0" w:color="000000"/>
            </w:tcBorders>
            <w:shd w:val="clear" w:color="auto" w:fill="auto"/>
          </w:tcPr>
          <w:p w:rsidR="00573CE3" w:rsidRPr="00CE4F45" w:rsidRDefault="00573CE3" w:rsidP="00573CE3">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Количество баллов</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573CE3" w:rsidRPr="00CE4F45" w:rsidRDefault="00573CE3" w:rsidP="002E74A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0...64</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573CE3" w:rsidRPr="00CE4F45" w:rsidRDefault="00573CE3" w:rsidP="002E74A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65...100</w:t>
            </w:r>
          </w:p>
        </w:tc>
      </w:tr>
      <w:tr w:rsidR="00573CE3" w:rsidRPr="00CE4F45" w:rsidTr="00573CE3">
        <w:trPr>
          <w:trHeight w:val="267"/>
        </w:trPr>
        <w:tc>
          <w:tcPr>
            <w:tcW w:w="2272" w:type="dxa"/>
            <w:tcBorders>
              <w:top w:val="single" w:sz="3" w:space="0" w:color="000000"/>
              <w:left w:val="single" w:sz="3" w:space="0" w:color="000000"/>
              <w:bottom w:val="single" w:sz="3" w:space="0" w:color="000000"/>
              <w:right w:val="single" w:sz="3" w:space="0" w:color="000000"/>
            </w:tcBorders>
            <w:shd w:val="clear" w:color="auto" w:fill="auto"/>
          </w:tcPr>
          <w:p w:rsidR="00573CE3" w:rsidRPr="00CE4F45" w:rsidRDefault="00573CE3" w:rsidP="00573CE3">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шкала оценивания</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573CE3" w:rsidRPr="00CE4F45" w:rsidRDefault="00573CE3" w:rsidP="002E74A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не зачтено</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573CE3" w:rsidRPr="00CE4F45" w:rsidRDefault="00573CE3" w:rsidP="002E74A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зачтено</w:t>
            </w:r>
          </w:p>
        </w:tc>
      </w:tr>
    </w:tbl>
    <w:p w:rsidR="00573CE3" w:rsidRPr="00CE4F45" w:rsidRDefault="00573CE3" w:rsidP="00573CE3">
      <w:pPr>
        <w:spacing w:after="0" w:line="240" w:lineRule="auto"/>
        <w:ind w:left="0" w:right="0" w:firstLine="426"/>
        <w:rPr>
          <w:rFonts w:ascii="Times New Roman" w:hAnsi="Times New Roman" w:cs="Times New Roman"/>
          <w:b/>
          <w:sz w:val="22"/>
          <w:lang w:val="ru-RU"/>
        </w:rPr>
      </w:pPr>
    </w:p>
    <w:p w:rsidR="00573CE3" w:rsidRPr="00CE4F45" w:rsidRDefault="00573CE3" w:rsidP="00B054A9">
      <w:pPr>
        <w:spacing w:after="0" w:line="240" w:lineRule="auto"/>
        <w:ind w:left="0" w:right="0" w:firstLine="426"/>
        <w:rPr>
          <w:rFonts w:ascii="Times New Roman" w:hAnsi="Times New Roman" w:cs="Times New Roman"/>
          <w:sz w:val="22"/>
          <w:lang w:val="ru-RU"/>
        </w:rPr>
      </w:pPr>
    </w:p>
    <w:p w:rsidR="00155B16" w:rsidRPr="00CE4F45" w:rsidRDefault="00155B16" w:rsidP="00B054A9">
      <w:pPr>
        <w:spacing w:after="0" w:line="240" w:lineRule="auto"/>
        <w:ind w:left="0" w:right="0" w:firstLine="426"/>
        <w:rPr>
          <w:rFonts w:ascii="Times New Roman" w:hAnsi="Times New Roman" w:cs="Times New Roman"/>
          <w:sz w:val="22"/>
          <w:lang w:val="ru-RU"/>
        </w:rPr>
      </w:pPr>
    </w:p>
    <w:p w:rsidR="00155B16" w:rsidRPr="00CE4F45" w:rsidRDefault="00155B16" w:rsidP="00B054A9">
      <w:pPr>
        <w:spacing w:after="0" w:line="240" w:lineRule="auto"/>
        <w:ind w:left="0" w:right="0" w:firstLine="426"/>
        <w:rPr>
          <w:rFonts w:ascii="Times New Roman" w:hAnsi="Times New Roman" w:cs="Times New Roman"/>
          <w:sz w:val="22"/>
          <w:lang w:val="ru-RU"/>
        </w:rPr>
        <w:sectPr w:rsidR="00155B16" w:rsidRPr="00CE4F45" w:rsidSect="00B109C6">
          <w:footerReference w:type="even" r:id="rId9"/>
          <w:footerReference w:type="default" r:id="rId10"/>
          <w:footerReference w:type="first" r:id="rId11"/>
          <w:pgSz w:w="11906" w:h="16838"/>
          <w:pgMar w:top="1140" w:right="837" w:bottom="1135" w:left="1701" w:header="720" w:footer="581" w:gutter="0"/>
          <w:cols w:space="720"/>
        </w:sectPr>
      </w:pPr>
    </w:p>
    <w:p w:rsidR="00B109C6" w:rsidRPr="00CE4F45" w:rsidRDefault="00155B16" w:rsidP="00155B16">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lastRenderedPageBreak/>
        <w:t>Практика направлена на формирование следующих компетенций выпускника</w:t>
      </w:r>
    </w:p>
    <w:tbl>
      <w:tblPr>
        <w:tblW w:w="15220" w:type="dxa"/>
        <w:tblInd w:w="6" w:type="dxa"/>
        <w:tblLayout w:type="fixed"/>
        <w:tblCellMar>
          <w:top w:w="24" w:type="dxa"/>
          <w:left w:w="10" w:type="dxa"/>
          <w:right w:w="10" w:type="dxa"/>
        </w:tblCellMar>
        <w:tblLook w:val="04A0" w:firstRow="1" w:lastRow="0" w:firstColumn="1" w:lastColumn="0" w:noHBand="0" w:noVBand="1"/>
      </w:tblPr>
      <w:tblGrid>
        <w:gridCol w:w="2131"/>
        <w:gridCol w:w="1346"/>
        <w:gridCol w:w="4182"/>
        <w:gridCol w:w="6520"/>
        <w:gridCol w:w="1041"/>
      </w:tblGrid>
      <w:tr w:rsidR="00890884" w:rsidRPr="00CE4F45" w:rsidTr="00155B16">
        <w:trPr>
          <w:trHeight w:val="1083"/>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B054A9">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Форма(ы)</w:t>
            </w:r>
          </w:p>
          <w:p w:rsidR="00890884" w:rsidRPr="00CE4F45" w:rsidRDefault="00B054A9" w:rsidP="00B054A9">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 xml:space="preserve">Текущего </w:t>
            </w:r>
            <w:r w:rsidR="006F630D" w:rsidRPr="00CE4F45">
              <w:rPr>
                <w:rFonts w:ascii="Times New Roman" w:hAnsi="Times New Roman" w:cs="Times New Roman"/>
                <w:sz w:val="22"/>
                <w:lang w:val="ru-RU"/>
              </w:rPr>
              <w:t>контроля</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B054A9">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Компетенции, формируемые в результате освоения дисциплины (модуля)</w:t>
            </w:r>
          </w:p>
        </w:tc>
        <w:tc>
          <w:tcPr>
            <w:tcW w:w="4182"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B054A9">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Индикатор(ы) достижения компетенции</w:t>
            </w:r>
          </w:p>
        </w:tc>
        <w:tc>
          <w:tcPr>
            <w:tcW w:w="6520"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B054A9">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Результаты обучения по дисциплине (модулю)</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B054A9">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Уровень</w:t>
            </w:r>
          </w:p>
        </w:tc>
      </w:tr>
      <w:tr w:rsidR="00890884" w:rsidRPr="00CE4F45" w:rsidTr="00155B16">
        <w:trPr>
          <w:trHeight w:val="51"/>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830AD7" w:rsidP="00830AD7">
            <w:pPr>
              <w:tabs>
                <w:tab w:val="right" w:pos="667"/>
                <w:tab w:val="right" w:pos="1334"/>
              </w:tabs>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Доклад</w:t>
            </w:r>
            <w:r w:rsidR="006F630D" w:rsidRPr="00CE4F45">
              <w:rPr>
                <w:rFonts w:ascii="Times New Roman" w:hAnsi="Times New Roman" w:cs="Times New Roman"/>
                <w:sz w:val="22"/>
                <w:lang w:val="ru-RU"/>
              </w:rPr>
              <w:tab/>
              <w:t xml:space="preserve"> </w:t>
            </w:r>
            <w:r w:rsidRPr="00CE4F45">
              <w:rPr>
                <w:rFonts w:ascii="Times New Roman" w:hAnsi="Times New Roman" w:cs="Times New Roman"/>
                <w:sz w:val="22"/>
                <w:lang w:val="ru-RU"/>
              </w:rPr>
              <w:t>по результатам</w:t>
            </w:r>
            <w:r w:rsidR="006F630D" w:rsidRPr="00CE4F45">
              <w:rPr>
                <w:rFonts w:ascii="Times New Roman" w:hAnsi="Times New Roman" w:cs="Times New Roman"/>
                <w:sz w:val="22"/>
                <w:lang w:val="ru-RU"/>
              </w:rPr>
              <w:t xml:space="preserve"> </w:t>
            </w:r>
            <w:r w:rsidRPr="00CE4F45">
              <w:rPr>
                <w:rFonts w:ascii="Times New Roman" w:hAnsi="Times New Roman" w:cs="Times New Roman"/>
                <w:sz w:val="22"/>
                <w:lang w:val="ru-RU"/>
              </w:rPr>
              <w:t>завершения разделов</w:t>
            </w:r>
          </w:p>
          <w:p w:rsidR="00890884" w:rsidRPr="00CE4F45" w:rsidRDefault="006F630D" w:rsidP="00830AD7">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производственного (экскурсионного) этапа практики.</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830AD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ОПК-1</w:t>
            </w:r>
          </w:p>
        </w:tc>
        <w:tc>
          <w:tcPr>
            <w:tcW w:w="4182"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8F2A6E"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 xml:space="preserve">Использует нормы </w:t>
            </w:r>
            <w:r w:rsidR="006F630D" w:rsidRPr="00CE4F45">
              <w:rPr>
                <w:rFonts w:ascii="Times New Roman" w:hAnsi="Times New Roman" w:cs="Times New Roman"/>
                <w:sz w:val="22"/>
                <w:lang w:val="ru-RU"/>
              </w:rPr>
              <w:t xml:space="preserve"> законодательства в областях недропользования, обеспечения экологической и промышленной безопасности при поисках, разведке и разработке месторождений твердых полезных ископаемых, строительстве и эксплуатации подземных объектов, в соответствии с конкретным видом горных машин и оборудовании и технологии их применения.</w:t>
            </w:r>
          </w:p>
        </w:tc>
        <w:tc>
          <w:tcPr>
            <w:tcW w:w="6520"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7C6395" w:rsidP="00B109C6">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Знать:</w:t>
            </w:r>
            <w:r w:rsidR="006F630D" w:rsidRPr="00CE4F45">
              <w:rPr>
                <w:rFonts w:ascii="Times New Roman" w:hAnsi="Times New Roman" w:cs="Times New Roman"/>
                <w:sz w:val="22"/>
                <w:lang w:val="ru-RU"/>
              </w:rPr>
              <w:t xml:space="preserve"> источники норм права.</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Уметь:</w:t>
            </w:r>
            <w:r w:rsidR="006F630D" w:rsidRPr="00CE4F45">
              <w:rPr>
                <w:rFonts w:ascii="Times New Roman" w:hAnsi="Times New Roman" w:cs="Times New Roman"/>
                <w:sz w:val="22"/>
                <w:lang w:val="ru-RU"/>
              </w:rPr>
              <w:t xml:space="preserve"> определять нормы права применительно для конкретных процессов горного производства. Владеет методами оперативного получения нормативной информации.</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Иметь опыт:</w:t>
            </w:r>
            <w:r w:rsidR="006F630D" w:rsidRPr="00CE4F45">
              <w:rPr>
                <w:rFonts w:ascii="Times New Roman" w:hAnsi="Times New Roman" w:cs="Times New Roman"/>
                <w:sz w:val="22"/>
                <w:lang w:val="ru-RU"/>
              </w:rPr>
              <w:t xml:space="preserve"> соотнесения норм права и практики их применения.</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 xml:space="preserve">Высокий </w:t>
            </w:r>
            <w:r w:rsidR="0071797C" w:rsidRPr="00CE4F45">
              <w:rPr>
                <w:rFonts w:ascii="Times New Roman" w:hAnsi="Times New Roman" w:cs="Times New Roman"/>
                <w:sz w:val="22"/>
                <w:lang w:val="ru-RU"/>
              </w:rPr>
              <w:t>или</w:t>
            </w:r>
          </w:p>
          <w:p w:rsidR="00890884" w:rsidRPr="00CE4F45" w:rsidRDefault="006F630D"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средний</w:t>
            </w:r>
          </w:p>
        </w:tc>
      </w:tr>
      <w:tr w:rsidR="00890884" w:rsidRPr="00CE4F45" w:rsidTr="00155B16">
        <w:trPr>
          <w:trHeight w:val="1003"/>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830AD7" w:rsidRPr="00CE4F45" w:rsidRDefault="00830AD7" w:rsidP="00830AD7">
            <w:pPr>
              <w:tabs>
                <w:tab w:val="right" w:pos="667"/>
                <w:tab w:val="right" w:pos="1334"/>
              </w:tabs>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Доклад</w:t>
            </w:r>
            <w:r w:rsidRPr="00CE4F45">
              <w:rPr>
                <w:rFonts w:ascii="Times New Roman" w:hAnsi="Times New Roman" w:cs="Times New Roman"/>
                <w:sz w:val="22"/>
                <w:lang w:val="ru-RU"/>
              </w:rPr>
              <w:tab/>
              <w:t xml:space="preserve"> по результатам завершения разделов</w:t>
            </w:r>
          </w:p>
          <w:p w:rsidR="00890884" w:rsidRPr="00CE4F45" w:rsidRDefault="00830AD7" w:rsidP="00830AD7">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производственного (экскурсионного) этапа практики.</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830AD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ОПК-2</w:t>
            </w:r>
          </w:p>
        </w:tc>
        <w:tc>
          <w:tcPr>
            <w:tcW w:w="4182"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Определяет значимые параметры горно-геологических условий для конкретного вида горных машин и оборудования.</w:t>
            </w:r>
          </w:p>
        </w:tc>
        <w:tc>
          <w:tcPr>
            <w:tcW w:w="6520"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Знать:</w:t>
            </w:r>
            <w:r w:rsidR="006F630D" w:rsidRPr="00CE4F45">
              <w:rPr>
                <w:rFonts w:ascii="Times New Roman" w:hAnsi="Times New Roman" w:cs="Times New Roman"/>
                <w:sz w:val="22"/>
                <w:lang w:val="ru-RU"/>
              </w:rPr>
              <w:t xml:space="preserve"> разновидности параметров горно-геологических условий.</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Уметь:</w:t>
            </w:r>
            <w:r w:rsidR="006F630D" w:rsidRPr="00CE4F45">
              <w:rPr>
                <w:rFonts w:ascii="Times New Roman" w:hAnsi="Times New Roman" w:cs="Times New Roman"/>
                <w:sz w:val="22"/>
                <w:lang w:val="ru-RU"/>
              </w:rPr>
              <w:t xml:space="preserve"> выделять значимые параметры горно-геологических условий.</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Владеть:</w:t>
            </w:r>
            <w:r w:rsidR="006F630D" w:rsidRPr="00CE4F45">
              <w:rPr>
                <w:rFonts w:ascii="Times New Roman" w:hAnsi="Times New Roman" w:cs="Times New Roman"/>
                <w:sz w:val="22"/>
                <w:lang w:val="ru-RU"/>
              </w:rPr>
              <w:t xml:space="preserve"> терминологией параметров горно-геологических условий.</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Иметь опыт:</w:t>
            </w:r>
            <w:r w:rsidR="006F630D" w:rsidRPr="00CE4F45">
              <w:rPr>
                <w:rFonts w:ascii="Times New Roman" w:hAnsi="Times New Roman" w:cs="Times New Roman"/>
                <w:sz w:val="22"/>
                <w:lang w:val="ru-RU"/>
              </w:rPr>
              <w:t xml:space="preserve"> анализа параметров горно-геологических условий.</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71797C"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Высокий или</w:t>
            </w:r>
          </w:p>
          <w:p w:rsidR="00890884"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средний</w:t>
            </w:r>
          </w:p>
        </w:tc>
      </w:tr>
      <w:tr w:rsidR="00890884" w:rsidRPr="00CE4F45" w:rsidTr="00155B16">
        <w:trPr>
          <w:trHeight w:val="1814"/>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830AD7" w:rsidRPr="00CE4F45" w:rsidRDefault="006F630D" w:rsidP="00830AD7">
            <w:pPr>
              <w:tabs>
                <w:tab w:val="right" w:pos="667"/>
                <w:tab w:val="right" w:pos="1334"/>
              </w:tabs>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ab/>
            </w:r>
            <w:r w:rsidR="00830AD7" w:rsidRPr="00CE4F45">
              <w:rPr>
                <w:rFonts w:ascii="Times New Roman" w:hAnsi="Times New Roman" w:cs="Times New Roman"/>
                <w:sz w:val="22"/>
                <w:lang w:val="ru-RU"/>
              </w:rPr>
              <w:t>Доклад</w:t>
            </w:r>
            <w:r w:rsidR="00830AD7" w:rsidRPr="00CE4F45">
              <w:rPr>
                <w:rFonts w:ascii="Times New Roman" w:hAnsi="Times New Roman" w:cs="Times New Roman"/>
                <w:sz w:val="22"/>
                <w:lang w:val="ru-RU"/>
              </w:rPr>
              <w:tab/>
              <w:t xml:space="preserve"> по результатам завершения разделов</w:t>
            </w:r>
          </w:p>
          <w:p w:rsidR="00890884" w:rsidRPr="00CE4F45" w:rsidRDefault="00830AD7" w:rsidP="00830AD7">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производственного (экскурсионного) этапа практики.</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F92554" w:rsidRPr="00CE4F45" w:rsidRDefault="006F630D" w:rsidP="00830AD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ОПК-5</w:t>
            </w:r>
            <w:r w:rsidR="00F92554" w:rsidRPr="00CE4F45">
              <w:rPr>
                <w:rFonts w:ascii="Times New Roman" w:hAnsi="Times New Roman" w:cs="Times New Roman"/>
                <w:sz w:val="22"/>
                <w:lang w:val="ru-RU"/>
              </w:rPr>
              <w:t xml:space="preserve">, </w:t>
            </w:r>
          </w:p>
          <w:p w:rsidR="00890884" w:rsidRPr="00CE4F45" w:rsidRDefault="00F92554" w:rsidP="00830AD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ОПК-6</w:t>
            </w:r>
          </w:p>
        </w:tc>
        <w:tc>
          <w:tcPr>
            <w:tcW w:w="4182"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Учитывает закономерности поведения, управления свойствами горных пород и состоянием массива при выборе и эксплуатации горных машин и оборудования в процессах добычи и переработки полезных ископаемых, а также при строительстве и эксплуатации подземных объектов.</w:t>
            </w:r>
          </w:p>
        </w:tc>
        <w:tc>
          <w:tcPr>
            <w:tcW w:w="6520"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Знать:</w:t>
            </w:r>
            <w:r w:rsidR="006F630D" w:rsidRPr="00CE4F45">
              <w:rPr>
                <w:rFonts w:ascii="Times New Roman" w:hAnsi="Times New Roman" w:cs="Times New Roman"/>
                <w:sz w:val="22"/>
                <w:lang w:val="ru-RU"/>
              </w:rPr>
              <w:t xml:space="preserve"> основные закономерности поведения горных пород в условиях горного производства.</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Уметь:</w:t>
            </w:r>
            <w:r w:rsidR="006F630D" w:rsidRPr="00CE4F45">
              <w:rPr>
                <w:rFonts w:ascii="Times New Roman" w:hAnsi="Times New Roman" w:cs="Times New Roman"/>
                <w:sz w:val="22"/>
                <w:lang w:val="ru-RU"/>
              </w:rPr>
              <w:t xml:space="preserve"> выбирать способы управления свойствами горных пород с учетом закономерности их поведения.</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Владеть:</w:t>
            </w:r>
            <w:r w:rsidR="006F630D" w:rsidRPr="00CE4F45">
              <w:rPr>
                <w:rFonts w:ascii="Times New Roman" w:hAnsi="Times New Roman" w:cs="Times New Roman"/>
                <w:sz w:val="22"/>
                <w:lang w:val="ru-RU"/>
              </w:rPr>
              <w:t xml:space="preserve"> методами анализа закономерностей поведения горных пород.</w:t>
            </w:r>
          </w:p>
          <w:p w:rsidR="00890884" w:rsidRPr="00CE4F45" w:rsidRDefault="007C6395" w:rsidP="00830AD7">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Иметь опыт:</w:t>
            </w:r>
            <w:r w:rsidR="006F630D" w:rsidRPr="00CE4F45">
              <w:rPr>
                <w:rFonts w:ascii="Times New Roman" w:hAnsi="Times New Roman" w:cs="Times New Roman"/>
                <w:sz w:val="22"/>
                <w:lang w:val="ru-RU"/>
              </w:rPr>
              <w:t xml:space="preserve"> отслеживания </w:t>
            </w:r>
            <w:r w:rsidR="00830AD7" w:rsidRPr="00CE4F45">
              <w:rPr>
                <w:rFonts w:ascii="Times New Roman" w:hAnsi="Times New Roman" w:cs="Times New Roman"/>
                <w:sz w:val="22"/>
                <w:lang w:val="ru-RU"/>
              </w:rPr>
              <w:t>в реальных</w:t>
            </w:r>
            <w:r w:rsidR="006F630D" w:rsidRPr="00CE4F45">
              <w:rPr>
                <w:rFonts w:ascii="Times New Roman" w:hAnsi="Times New Roman" w:cs="Times New Roman"/>
                <w:sz w:val="22"/>
                <w:lang w:val="ru-RU"/>
              </w:rPr>
              <w:t xml:space="preserve"> закономерностей поведения горных пород.</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71797C"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Высокий или</w:t>
            </w:r>
          </w:p>
          <w:p w:rsidR="00890884"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средний</w:t>
            </w:r>
          </w:p>
        </w:tc>
      </w:tr>
      <w:tr w:rsidR="00890884" w:rsidRPr="00CE4F45" w:rsidTr="00155B16">
        <w:trPr>
          <w:trHeight w:val="1784"/>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830AD7" w:rsidRPr="00CE4F45" w:rsidRDefault="00830AD7" w:rsidP="00830AD7">
            <w:pPr>
              <w:tabs>
                <w:tab w:val="right" w:pos="667"/>
                <w:tab w:val="right" w:pos="1334"/>
              </w:tabs>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lastRenderedPageBreak/>
              <w:t>Доклад</w:t>
            </w:r>
            <w:r w:rsidRPr="00CE4F45">
              <w:rPr>
                <w:rFonts w:ascii="Times New Roman" w:hAnsi="Times New Roman" w:cs="Times New Roman"/>
                <w:sz w:val="22"/>
                <w:lang w:val="ru-RU"/>
              </w:rPr>
              <w:tab/>
              <w:t xml:space="preserve"> по результатам завершения разделов</w:t>
            </w:r>
          </w:p>
          <w:p w:rsidR="00890884" w:rsidRPr="00CE4F45" w:rsidRDefault="00830AD7" w:rsidP="00830AD7">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производственного (экскурсионного) этапа практики.</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830AD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ОПК-7</w:t>
            </w:r>
          </w:p>
        </w:tc>
        <w:tc>
          <w:tcPr>
            <w:tcW w:w="4182"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Использует санитарно</w:t>
            </w:r>
            <w:r w:rsidR="008F2A6E" w:rsidRPr="00CE4F45">
              <w:rPr>
                <w:rFonts w:ascii="Times New Roman" w:hAnsi="Times New Roman" w:cs="Times New Roman"/>
                <w:sz w:val="22"/>
                <w:lang w:val="ru-RU"/>
              </w:rPr>
              <w:t>-</w:t>
            </w:r>
            <w:r w:rsidRPr="00CE4F45">
              <w:rPr>
                <w:rFonts w:ascii="Times New Roman" w:hAnsi="Times New Roman" w:cs="Times New Roman"/>
                <w:sz w:val="22"/>
                <w:lang w:val="ru-RU"/>
              </w:rPr>
              <w:t>гигиенические нормативы и правила в соответствии с конкретными условиями процессов горного производства.</w:t>
            </w:r>
          </w:p>
        </w:tc>
        <w:tc>
          <w:tcPr>
            <w:tcW w:w="6520"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Знать:</w:t>
            </w:r>
            <w:r w:rsidR="006F630D" w:rsidRPr="00CE4F45">
              <w:rPr>
                <w:rFonts w:ascii="Times New Roman" w:hAnsi="Times New Roman" w:cs="Times New Roman"/>
                <w:sz w:val="22"/>
                <w:lang w:val="ru-RU"/>
              </w:rPr>
              <w:t xml:space="preserve"> источники действующих норм права и правил.</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Уметь:</w:t>
            </w:r>
            <w:r w:rsidR="006F630D" w:rsidRPr="00CE4F45">
              <w:rPr>
                <w:rFonts w:ascii="Times New Roman" w:hAnsi="Times New Roman" w:cs="Times New Roman"/>
                <w:sz w:val="22"/>
                <w:lang w:val="ru-RU"/>
              </w:rPr>
              <w:t xml:space="preserve"> анализировать санитарно</w:t>
            </w:r>
            <w:r w:rsidR="008F2A6E" w:rsidRPr="00CE4F45">
              <w:rPr>
                <w:rFonts w:ascii="Times New Roman" w:hAnsi="Times New Roman" w:cs="Times New Roman"/>
                <w:sz w:val="22"/>
                <w:lang w:val="ru-RU"/>
              </w:rPr>
              <w:t>-</w:t>
            </w:r>
            <w:r w:rsidR="006F630D" w:rsidRPr="00CE4F45">
              <w:rPr>
                <w:rFonts w:ascii="Times New Roman" w:hAnsi="Times New Roman" w:cs="Times New Roman"/>
                <w:sz w:val="22"/>
                <w:lang w:val="ru-RU"/>
              </w:rPr>
              <w:t>гигиенические условия основных процессов горного производства.</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Владеть:</w:t>
            </w:r>
            <w:r w:rsidR="006F630D" w:rsidRPr="00CE4F45">
              <w:rPr>
                <w:rFonts w:ascii="Times New Roman" w:hAnsi="Times New Roman" w:cs="Times New Roman"/>
                <w:sz w:val="22"/>
                <w:lang w:val="ru-RU"/>
              </w:rPr>
              <w:t xml:space="preserve"> методами сбора информации о санитарно</w:t>
            </w:r>
            <w:r w:rsidR="008F2A6E" w:rsidRPr="00CE4F45">
              <w:rPr>
                <w:rFonts w:ascii="Times New Roman" w:hAnsi="Times New Roman" w:cs="Times New Roman"/>
                <w:sz w:val="22"/>
                <w:lang w:val="ru-RU"/>
              </w:rPr>
              <w:t>-</w:t>
            </w:r>
            <w:r w:rsidR="006F630D" w:rsidRPr="00CE4F45">
              <w:rPr>
                <w:rFonts w:ascii="Times New Roman" w:hAnsi="Times New Roman" w:cs="Times New Roman"/>
                <w:sz w:val="22"/>
                <w:lang w:val="ru-RU"/>
              </w:rPr>
              <w:t>гигиенических условиях основных процессов горного производства.</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Иметь опыт:</w:t>
            </w:r>
            <w:r w:rsidR="006F630D" w:rsidRPr="00CE4F45">
              <w:rPr>
                <w:rFonts w:ascii="Times New Roman" w:hAnsi="Times New Roman" w:cs="Times New Roman"/>
                <w:sz w:val="22"/>
                <w:lang w:val="ru-RU"/>
              </w:rPr>
              <w:t xml:space="preserve"> определения соответствия реальных санитарно</w:t>
            </w:r>
            <w:r w:rsidR="008F2A6E" w:rsidRPr="00CE4F45">
              <w:rPr>
                <w:rFonts w:ascii="Times New Roman" w:hAnsi="Times New Roman" w:cs="Times New Roman"/>
                <w:sz w:val="22"/>
                <w:lang w:val="ru-RU"/>
              </w:rPr>
              <w:t>-</w:t>
            </w:r>
            <w:r w:rsidR="006F630D" w:rsidRPr="00CE4F45">
              <w:rPr>
                <w:rFonts w:ascii="Times New Roman" w:hAnsi="Times New Roman" w:cs="Times New Roman"/>
                <w:sz w:val="22"/>
                <w:lang w:val="ru-RU"/>
              </w:rPr>
              <w:t>гигиенических условиях основных процессов горного производства с нормами и правилами.</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71797C"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Высокий или</w:t>
            </w:r>
          </w:p>
          <w:p w:rsidR="00890884"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средний</w:t>
            </w:r>
          </w:p>
        </w:tc>
      </w:tr>
      <w:tr w:rsidR="00890884" w:rsidRPr="00CE4F45" w:rsidTr="00155B16">
        <w:trPr>
          <w:trHeight w:val="1380"/>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830AD7" w:rsidRPr="00CE4F45" w:rsidRDefault="006F630D" w:rsidP="00830AD7">
            <w:pPr>
              <w:tabs>
                <w:tab w:val="right" w:pos="667"/>
                <w:tab w:val="right" w:pos="1334"/>
              </w:tabs>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ab/>
            </w:r>
            <w:r w:rsidR="00830AD7" w:rsidRPr="00CE4F45">
              <w:rPr>
                <w:rFonts w:ascii="Times New Roman" w:hAnsi="Times New Roman" w:cs="Times New Roman"/>
                <w:sz w:val="22"/>
                <w:lang w:val="ru-RU"/>
              </w:rPr>
              <w:t>Доклад</w:t>
            </w:r>
            <w:r w:rsidR="00830AD7" w:rsidRPr="00CE4F45">
              <w:rPr>
                <w:rFonts w:ascii="Times New Roman" w:hAnsi="Times New Roman" w:cs="Times New Roman"/>
                <w:sz w:val="22"/>
                <w:lang w:val="ru-RU"/>
              </w:rPr>
              <w:tab/>
              <w:t xml:space="preserve"> по результатам завершения разделов</w:t>
            </w:r>
          </w:p>
          <w:p w:rsidR="00890884" w:rsidRPr="00CE4F45" w:rsidRDefault="00830AD7" w:rsidP="00830AD7">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производственного (экскурсионного) этапа практики.</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830AD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ОПК-8</w:t>
            </w:r>
          </w:p>
        </w:tc>
        <w:tc>
          <w:tcPr>
            <w:tcW w:w="4182"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Производит выбор программного обеспечения для моделирования горных и геологических объектов с учетом их особенностей.</w:t>
            </w:r>
          </w:p>
        </w:tc>
        <w:tc>
          <w:tcPr>
            <w:tcW w:w="6520"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Знать:</w:t>
            </w:r>
            <w:r w:rsidR="006F630D" w:rsidRPr="00CE4F45">
              <w:rPr>
                <w:rFonts w:ascii="Times New Roman" w:hAnsi="Times New Roman" w:cs="Times New Roman"/>
                <w:sz w:val="22"/>
                <w:lang w:val="ru-RU"/>
              </w:rPr>
              <w:t xml:space="preserve"> какие существуют основные программные продукты и их особенности.</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Уметь:</w:t>
            </w:r>
            <w:r w:rsidR="006F630D" w:rsidRPr="00CE4F45">
              <w:rPr>
                <w:rFonts w:ascii="Times New Roman" w:hAnsi="Times New Roman" w:cs="Times New Roman"/>
                <w:sz w:val="22"/>
                <w:lang w:val="ru-RU"/>
              </w:rPr>
              <w:t xml:space="preserve"> формулировать требования к результатам программных расчетов.</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Владеть:</w:t>
            </w:r>
            <w:r w:rsidR="00830AD7" w:rsidRPr="00CE4F45">
              <w:rPr>
                <w:rFonts w:ascii="Times New Roman" w:hAnsi="Times New Roman" w:cs="Times New Roman"/>
                <w:sz w:val="22"/>
                <w:lang w:val="ru-RU"/>
              </w:rPr>
              <w:t xml:space="preserve"> основными</w:t>
            </w:r>
            <w:r w:rsidR="006F630D" w:rsidRPr="00CE4F45">
              <w:rPr>
                <w:rFonts w:ascii="Times New Roman" w:hAnsi="Times New Roman" w:cs="Times New Roman"/>
                <w:sz w:val="22"/>
                <w:lang w:val="ru-RU"/>
              </w:rPr>
              <w:t xml:space="preserve"> инструментами моделирования горных и геологических объектов. Имеет опыт анализа результатов программного моделирования горных и геологических объектов.</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71797C"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Высокий или</w:t>
            </w:r>
          </w:p>
          <w:p w:rsidR="00890884"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средний</w:t>
            </w:r>
          </w:p>
        </w:tc>
      </w:tr>
      <w:tr w:rsidR="00890884" w:rsidRPr="00CE4F45" w:rsidTr="00155B16">
        <w:trPr>
          <w:trHeight w:val="1672"/>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830AD7" w:rsidRPr="00CE4F45" w:rsidRDefault="006F630D" w:rsidP="00830AD7">
            <w:pPr>
              <w:tabs>
                <w:tab w:val="right" w:pos="667"/>
                <w:tab w:val="right" w:pos="1334"/>
              </w:tabs>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ab/>
            </w:r>
            <w:r w:rsidR="00830AD7" w:rsidRPr="00CE4F45">
              <w:rPr>
                <w:rFonts w:ascii="Times New Roman" w:hAnsi="Times New Roman" w:cs="Times New Roman"/>
                <w:sz w:val="22"/>
                <w:lang w:val="ru-RU"/>
              </w:rPr>
              <w:t>Доклад</w:t>
            </w:r>
            <w:r w:rsidR="00830AD7" w:rsidRPr="00CE4F45">
              <w:rPr>
                <w:rFonts w:ascii="Times New Roman" w:hAnsi="Times New Roman" w:cs="Times New Roman"/>
                <w:sz w:val="22"/>
                <w:lang w:val="ru-RU"/>
              </w:rPr>
              <w:tab/>
              <w:t xml:space="preserve"> по результатам завершения разделов</w:t>
            </w:r>
          </w:p>
          <w:p w:rsidR="00890884" w:rsidRPr="00CE4F45" w:rsidRDefault="00830AD7" w:rsidP="00830AD7">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производственного (экскурсионного) этапа практики.</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830AD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ОПК-9</w:t>
            </w:r>
          </w:p>
        </w:tc>
        <w:tc>
          <w:tcPr>
            <w:tcW w:w="4182"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8F2A6E">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 xml:space="preserve">Учитывает особенности горных и </w:t>
            </w:r>
            <w:r w:rsidR="008F2A6E" w:rsidRPr="00CE4F45">
              <w:rPr>
                <w:rFonts w:ascii="Times New Roman" w:hAnsi="Times New Roman" w:cs="Times New Roman"/>
                <w:sz w:val="22"/>
                <w:lang w:val="ru-RU"/>
              </w:rPr>
              <w:t>взрывных работ для их</w:t>
            </w:r>
            <w:r w:rsidRPr="00CE4F45">
              <w:rPr>
                <w:rFonts w:ascii="Times New Roman" w:hAnsi="Times New Roman" w:cs="Times New Roman"/>
                <w:sz w:val="22"/>
                <w:lang w:val="ru-RU"/>
              </w:rPr>
              <w:t xml:space="preserve"> технического руководства.</w:t>
            </w:r>
          </w:p>
        </w:tc>
        <w:tc>
          <w:tcPr>
            <w:tcW w:w="6520"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Знать:</w:t>
            </w:r>
            <w:r w:rsidR="006F630D" w:rsidRPr="00CE4F45">
              <w:rPr>
                <w:rFonts w:ascii="Times New Roman" w:hAnsi="Times New Roman" w:cs="Times New Roman"/>
                <w:sz w:val="22"/>
                <w:lang w:val="ru-RU"/>
              </w:rPr>
              <w:t xml:space="preserve"> основные этапы и процессы горных и взрывных работ.</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Уметь:</w:t>
            </w:r>
            <w:r w:rsidR="006F630D" w:rsidRPr="00CE4F45">
              <w:rPr>
                <w:rFonts w:ascii="Times New Roman" w:hAnsi="Times New Roman" w:cs="Times New Roman"/>
                <w:sz w:val="22"/>
                <w:lang w:val="ru-RU"/>
              </w:rPr>
              <w:t xml:space="preserve"> выделять характерные особенности горных и взрывных работ для их технического руководства.</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Владеть:</w:t>
            </w:r>
            <w:r w:rsidR="006F630D" w:rsidRPr="00CE4F45">
              <w:rPr>
                <w:rFonts w:ascii="Times New Roman" w:hAnsi="Times New Roman" w:cs="Times New Roman"/>
                <w:sz w:val="22"/>
                <w:lang w:val="ru-RU"/>
              </w:rPr>
              <w:t xml:space="preserve"> навыком анализа характерных особенностей горных и взрывных работ.</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Иметь опыт:</w:t>
            </w:r>
            <w:r w:rsidR="006F630D" w:rsidRPr="00CE4F45">
              <w:rPr>
                <w:rFonts w:ascii="Times New Roman" w:hAnsi="Times New Roman" w:cs="Times New Roman"/>
                <w:sz w:val="22"/>
                <w:lang w:val="ru-RU"/>
              </w:rPr>
              <w:t xml:space="preserve"> анализа результатов технического руководства горными и взрывными работами.</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71797C"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Высокий или</w:t>
            </w:r>
          </w:p>
          <w:p w:rsidR="00890884"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средний</w:t>
            </w:r>
          </w:p>
        </w:tc>
      </w:tr>
      <w:tr w:rsidR="00890884" w:rsidRPr="00CE4F45" w:rsidTr="00155B16">
        <w:trPr>
          <w:trHeight w:val="1398"/>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830AD7" w:rsidRPr="00CE4F45" w:rsidRDefault="006F630D" w:rsidP="00830AD7">
            <w:pPr>
              <w:tabs>
                <w:tab w:val="right" w:pos="667"/>
                <w:tab w:val="right" w:pos="1334"/>
              </w:tabs>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ab/>
            </w:r>
            <w:r w:rsidR="00830AD7" w:rsidRPr="00CE4F45">
              <w:rPr>
                <w:rFonts w:ascii="Times New Roman" w:hAnsi="Times New Roman" w:cs="Times New Roman"/>
                <w:sz w:val="22"/>
                <w:lang w:val="ru-RU"/>
              </w:rPr>
              <w:t>Доклад</w:t>
            </w:r>
            <w:r w:rsidR="00830AD7" w:rsidRPr="00CE4F45">
              <w:rPr>
                <w:rFonts w:ascii="Times New Roman" w:hAnsi="Times New Roman" w:cs="Times New Roman"/>
                <w:sz w:val="22"/>
                <w:lang w:val="ru-RU"/>
              </w:rPr>
              <w:tab/>
              <w:t xml:space="preserve"> по результатам завершения разделов</w:t>
            </w:r>
          </w:p>
          <w:p w:rsidR="00890884" w:rsidRPr="00CE4F45" w:rsidRDefault="00830AD7" w:rsidP="00830AD7">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производственного (экскурсионного) этапа практики.</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830AD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ОПК-10</w:t>
            </w:r>
          </w:p>
        </w:tc>
        <w:tc>
          <w:tcPr>
            <w:tcW w:w="4182"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Определяет рациональность применения технологий для конкретных условий разведки, добычи, переработки твердых полезных ископаемых, строительства и эксплуатации подземных объектов.</w:t>
            </w:r>
          </w:p>
        </w:tc>
        <w:tc>
          <w:tcPr>
            <w:tcW w:w="6520"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7C6395" w:rsidP="00830AD7">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Знать:</w:t>
            </w:r>
            <w:r w:rsidR="006F630D" w:rsidRPr="00CE4F45">
              <w:rPr>
                <w:rFonts w:ascii="Times New Roman" w:hAnsi="Times New Roman" w:cs="Times New Roman"/>
                <w:sz w:val="22"/>
                <w:lang w:val="ru-RU"/>
              </w:rPr>
              <w:t xml:space="preserve"> особенности различных технологий.</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Уметь:</w:t>
            </w:r>
            <w:r w:rsidR="00830AD7" w:rsidRPr="00CE4F45">
              <w:rPr>
                <w:rFonts w:ascii="Times New Roman" w:hAnsi="Times New Roman" w:cs="Times New Roman"/>
                <w:sz w:val="22"/>
                <w:lang w:val="ru-RU"/>
              </w:rPr>
              <w:t xml:space="preserve"> анализировать</w:t>
            </w:r>
            <w:r w:rsidR="006F630D" w:rsidRPr="00CE4F45">
              <w:rPr>
                <w:rFonts w:ascii="Times New Roman" w:hAnsi="Times New Roman" w:cs="Times New Roman"/>
                <w:sz w:val="22"/>
                <w:lang w:val="ru-RU"/>
              </w:rPr>
              <w:t xml:space="preserve"> применимость конкретных технологий.</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Владеть:</w:t>
            </w:r>
            <w:r w:rsidR="006F630D" w:rsidRPr="00CE4F45">
              <w:rPr>
                <w:rFonts w:ascii="Times New Roman" w:hAnsi="Times New Roman" w:cs="Times New Roman"/>
                <w:sz w:val="22"/>
                <w:lang w:val="ru-RU"/>
              </w:rPr>
              <w:t xml:space="preserve"> инструментами сравнения результатов применения тех или иных технологий.</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Иметь опыт:</w:t>
            </w:r>
            <w:r w:rsidR="006F630D" w:rsidRPr="00CE4F45">
              <w:rPr>
                <w:rFonts w:ascii="Times New Roman" w:hAnsi="Times New Roman" w:cs="Times New Roman"/>
                <w:sz w:val="22"/>
                <w:lang w:val="ru-RU"/>
              </w:rPr>
              <w:t xml:space="preserve"> правильности выбора технологии в условиях конкретного горного предприятия.</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71797C"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Высокий или</w:t>
            </w:r>
          </w:p>
          <w:p w:rsidR="00890884"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средний</w:t>
            </w:r>
          </w:p>
        </w:tc>
      </w:tr>
      <w:tr w:rsidR="00890884" w:rsidRPr="00CE4F45" w:rsidTr="00155B16">
        <w:trPr>
          <w:trHeight w:val="1954"/>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830AD7" w:rsidRPr="00CE4F45" w:rsidRDefault="006F630D" w:rsidP="00830AD7">
            <w:pPr>
              <w:tabs>
                <w:tab w:val="right" w:pos="667"/>
                <w:tab w:val="right" w:pos="1334"/>
              </w:tabs>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ab/>
            </w:r>
            <w:r w:rsidR="00830AD7" w:rsidRPr="00CE4F45">
              <w:rPr>
                <w:rFonts w:ascii="Times New Roman" w:hAnsi="Times New Roman" w:cs="Times New Roman"/>
                <w:sz w:val="22"/>
                <w:lang w:val="ru-RU"/>
              </w:rPr>
              <w:t>Доклад</w:t>
            </w:r>
            <w:r w:rsidR="00830AD7" w:rsidRPr="00CE4F45">
              <w:rPr>
                <w:rFonts w:ascii="Times New Roman" w:hAnsi="Times New Roman" w:cs="Times New Roman"/>
                <w:sz w:val="22"/>
                <w:lang w:val="ru-RU"/>
              </w:rPr>
              <w:tab/>
              <w:t xml:space="preserve"> по результатам завершения разделов</w:t>
            </w:r>
          </w:p>
          <w:p w:rsidR="00890884" w:rsidRPr="00CE4F45" w:rsidRDefault="00830AD7" w:rsidP="00830AD7">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производственного (экскурсионного) этапа практики.</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830AD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ОПК-11</w:t>
            </w:r>
          </w:p>
        </w:tc>
        <w:tc>
          <w:tcPr>
            <w:tcW w:w="4182"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8F2A6E">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 xml:space="preserve">Выбирает методы снижения </w:t>
            </w:r>
            <w:r w:rsidR="008F2A6E" w:rsidRPr="00CE4F45">
              <w:rPr>
                <w:rFonts w:ascii="Times New Roman" w:hAnsi="Times New Roman" w:cs="Times New Roman"/>
                <w:sz w:val="22"/>
                <w:lang w:val="ru-RU"/>
              </w:rPr>
              <w:t>техногенной нагрузки</w:t>
            </w:r>
            <w:r w:rsidRPr="00CE4F45">
              <w:rPr>
                <w:rFonts w:ascii="Times New Roman" w:hAnsi="Times New Roman" w:cs="Times New Roman"/>
                <w:sz w:val="22"/>
                <w:lang w:val="ru-RU"/>
              </w:rPr>
              <w:t xml:space="preserve"> производства на окружающую среду с учетом конкретных условий применения.</w:t>
            </w:r>
          </w:p>
        </w:tc>
        <w:tc>
          <w:tcPr>
            <w:tcW w:w="6520"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Знать:</w:t>
            </w:r>
            <w:r w:rsidR="006F630D" w:rsidRPr="00CE4F45">
              <w:rPr>
                <w:rFonts w:ascii="Times New Roman" w:hAnsi="Times New Roman" w:cs="Times New Roman"/>
                <w:sz w:val="22"/>
                <w:lang w:val="ru-RU"/>
              </w:rPr>
              <w:t xml:space="preserve"> различные методы снижения техногенной нагрузки производства на окружающую среду.</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Уметь:</w:t>
            </w:r>
            <w:r w:rsidR="006F630D" w:rsidRPr="00CE4F45">
              <w:rPr>
                <w:rFonts w:ascii="Times New Roman" w:hAnsi="Times New Roman" w:cs="Times New Roman"/>
                <w:sz w:val="22"/>
                <w:lang w:val="ru-RU"/>
              </w:rPr>
              <w:t xml:space="preserve"> прогнозировать результативность применения метода снижения техногенной нагрузки производства на окружающую среду.</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Владеть:</w:t>
            </w:r>
            <w:r w:rsidR="006F630D" w:rsidRPr="00CE4F45">
              <w:rPr>
                <w:rFonts w:ascii="Times New Roman" w:hAnsi="Times New Roman" w:cs="Times New Roman"/>
                <w:sz w:val="22"/>
                <w:lang w:val="ru-RU"/>
              </w:rPr>
              <w:t xml:space="preserve"> способностью оценивать техногенную нагрузку на окружающую среду.</w:t>
            </w:r>
          </w:p>
          <w:p w:rsidR="00890884" w:rsidRPr="00CE4F45" w:rsidRDefault="007C6395" w:rsidP="00830AD7">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Иметь опыт:</w:t>
            </w:r>
            <w:r w:rsidR="006F630D" w:rsidRPr="00CE4F45">
              <w:rPr>
                <w:rFonts w:ascii="Times New Roman" w:hAnsi="Times New Roman" w:cs="Times New Roman"/>
                <w:sz w:val="22"/>
                <w:lang w:val="ru-RU"/>
              </w:rPr>
              <w:t xml:space="preserve"> анализа результатов применения методов снижения </w:t>
            </w:r>
            <w:r w:rsidR="00830AD7" w:rsidRPr="00CE4F45">
              <w:rPr>
                <w:rFonts w:ascii="Times New Roman" w:hAnsi="Times New Roman" w:cs="Times New Roman"/>
                <w:sz w:val="22"/>
                <w:lang w:val="ru-RU"/>
              </w:rPr>
              <w:lastRenderedPageBreak/>
              <w:t>техногенной нагрузки</w:t>
            </w:r>
            <w:r w:rsidR="006F630D" w:rsidRPr="00CE4F45">
              <w:rPr>
                <w:rFonts w:ascii="Times New Roman" w:hAnsi="Times New Roman" w:cs="Times New Roman"/>
                <w:sz w:val="22"/>
                <w:lang w:val="ru-RU"/>
              </w:rPr>
              <w:t xml:space="preserve"> производства на окружающую среду в условиях конкретного горного предприятия.</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71797C"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lastRenderedPageBreak/>
              <w:t>Высокий или</w:t>
            </w:r>
          </w:p>
          <w:p w:rsidR="00890884"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средний</w:t>
            </w:r>
          </w:p>
        </w:tc>
      </w:tr>
      <w:tr w:rsidR="00890884" w:rsidRPr="00CE4F45" w:rsidTr="00155B16">
        <w:trPr>
          <w:trHeight w:val="246"/>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830AD7" w:rsidRPr="00CE4F45" w:rsidRDefault="006F630D" w:rsidP="00830AD7">
            <w:pPr>
              <w:tabs>
                <w:tab w:val="right" w:pos="667"/>
                <w:tab w:val="right" w:pos="1334"/>
              </w:tabs>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ab/>
            </w:r>
            <w:r w:rsidR="00830AD7" w:rsidRPr="00CE4F45">
              <w:rPr>
                <w:rFonts w:ascii="Times New Roman" w:hAnsi="Times New Roman" w:cs="Times New Roman"/>
                <w:sz w:val="22"/>
                <w:lang w:val="ru-RU"/>
              </w:rPr>
              <w:t>Доклад</w:t>
            </w:r>
            <w:r w:rsidR="00830AD7" w:rsidRPr="00CE4F45">
              <w:rPr>
                <w:rFonts w:ascii="Times New Roman" w:hAnsi="Times New Roman" w:cs="Times New Roman"/>
                <w:sz w:val="22"/>
                <w:lang w:val="ru-RU"/>
              </w:rPr>
              <w:tab/>
              <w:t xml:space="preserve"> по результатам завершения разделов</w:t>
            </w:r>
          </w:p>
          <w:p w:rsidR="00890884" w:rsidRPr="00CE4F45" w:rsidRDefault="00830AD7" w:rsidP="00830AD7">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производственного (экскурсионного) этапа практики.</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830AD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ОПК-12</w:t>
            </w:r>
          </w:p>
        </w:tc>
        <w:tc>
          <w:tcPr>
            <w:tcW w:w="4182"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Производит распознавание пространственно-геометрического положения объектов горного производства с использованием технической документации.</w:t>
            </w:r>
          </w:p>
        </w:tc>
        <w:tc>
          <w:tcPr>
            <w:tcW w:w="6520"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Знать:</w:t>
            </w:r>
            <w:r w:rsidR="006F630D" w:rsidRPr="00CE4F45">
              <w:rPr>
                <w:rFonts w:ascii="Times New Roman" w:hAnsi="Times New Roman" w:cs="Times New Roman"/>
                <w:sz w:val="22"/>
                <w:lang w:val="ru-RU"/>
              </w:rPr>
              <w:t xml:space="preserve"> условные обозначения и принципы построения чертежей объектов горного производства. </w:t>
            </w:r>
            <w:r w:rsidRPr="00CE4F45">
              <w:rPr>
                <w:rFonts w:ascii="Times New Roman" w:hAnsi="Times New Roman" w:cs="Times New Roman"/>
                <w:sz w:val="22"/>
                <w:lang w:val="ru-RU"/>
              </w:rPr>
              <w:t>Уметь:</w:t>
            </w:r>
            <w:r w:rsidR="006F630D" w:rsidRPr="00CE4F45">
              <w:rPr>
                <w:rFonts w:ascii="Times New Roman" w:hAnsi="Times New Roman" w:cs="Times New Roman"/>
                <w:sz w:val="22"/>
                <w:lang w:val="ru-RU"/>
              </w:rPr>
              <w:t xml:space="preserve"> соотносить реальное расположение объектов на местности с их обозначением на чертежах.</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Владеть:</w:t>
            </w:r>
            <w:r w:rsidR="006F630D" w:rsidRPr="00CE4F45">
              <w:rPr>
                <w:rFonts w:ascii="Times New Roman" w:hAnsi="Times New Roman" w:cs="Times New Roman"/>
                <w:sz w:val="22"/>
                <w:lang w:val="ru-RU"/>
              </w:rPr>
              <w:t xml:space="preserve"> навыком чтения технической документации при определении</w:t>
            </w:r>
            <w:r w:rsidR="00830AD7" w:rsidRPr="00CE4F45">
              <w:rPr>
                <w:rFonts w:ascii="Times New Roman" w:hAnsi="Times New Roman" w:cs="Times New Roman"/>
                <w:sz w:val="22"/>
                <w:lang w:val="ru-RU"/>
              </w:rPr>
              <w:t>.</w:t>
            </w:r>
            <w:r w:rsidR="006F630D" w:rsidRPr="00CE4F45">
              <w:rPr>
                <w:rFonts w:ascii="Times New Roman" w:hAnsi="Times New Roman" w:cs="Times New Roman"/>
                <w:sz w:val="22"/>
                <w:lang w:val="ru-RU"/>
              </w:rPr>
              <w:t xml:space="preserve"> </w:t>
            </w:r>
            <w:r w:rsidR="00830AD7" w:rsidRPr="00CE4F45">
              <w:rPr>
                <w:rFonts w:ascii="Times New Roman" w:hAnsi="Times New Roman" w:cs="Times New Roman"/>
                <w:sz w:val="22"/>
                <w:lang w:val="ru-RU"/>
              </w:rPr>
              <w:t>П</w:t>
            </w:r>
            <w:r w:rsidR="006F630D" w:rsidRPr="00CE4F45">
              <w:rPr>
                <w:rFonts w:ascii="Times New Roman" w:hAnsi="Times New Roman" w:cs="Times New Roman"/>
                <w:sz w:val="22"/>
                <w:lang w:val="ru-RU"/>
              </w:rPr>
              <w:t>ространственно</w:t>
            </w:r>
            <w:r w:rsidR="00830AD7" w:rsidRPr="00CE4F45">
              <w:rPr>
                <w:rFonts w:ascii="Times New Roman" w:hAnsi="Times New Roman" w:cs="Times New Roman"/>
                <w:sz w:val="22"/>
                <w:lang w:val="ru-RU"/>
              </w:rPr>
              <w:t>-</w:t>
            </w:r>
            <w:r w:rsidR="006F630D" w:rsidRPr="00CE4F45">
              <w:rPr>
                <w:rFonts w:ascii="Times New Roman" w:hAnsi="Times New Roman" w:cs="Times New Roman"/>
                <w:sz w:val="22"/>
                <w:lang w:val="ru-RU"/>
              </w:rPr>
              <w:t>геометрического положения объектов.</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Иметь опыт:</w:t>
            </w:r>
            <w:r w:rsidR="006F630D" w:rsidRPr="00CE4F45">
              <w:rPr>
                <w:rFonts w:ascii="Times New Roman" w:hAnsi="Times New Roman" w:cs="Times New Roman"/>
                <w:sz w:val="22"/>
                <w:lang w:val="ru-RU"/>
              </w:rPr>
              <w:t xml:space="preserve"> соотносить реальное расположение объектов на местности с их обозначением на чертежах в условиях конкретного горного предприятия.</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71797C"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Высокий или</w:t>
            </w:r>
          </w:p>
          <w:p w:rsidR="00890884"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средний</w:t>
            </w:r>
          </w:p>
        </w:tc>
      </w:tr>
      <w:tr w:rsidR="00890884" w:rsidRPr="00CE4F45" w:rsidTr="00155B16">
        <w:trPr>
          <w:trHeight w:val="1681"/>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830AD7" w:rsidRPr="00CE4F45" w:rsidRDefault="006F630D" w:rsidP="00830AD7">
            <w:pPr>
              <w:tabs>
                <w:tab w:val="right" w:pos="667"/>
                <w:tab w:val="right" w:pos="1334"/>
              </w:tabs>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ab/>
            </w:r>
            <w:r w:rsidR="00830AD7" w:rsidRPr="00CE4F45">
              <w:rPr>
                <w:rFonts w:ascii="Times New Roman" w:hAnsi="Times New Roman" w:cs="Times New Roman"/>
                <w:sz w:val="22"/>
                <w:lang w:val="ru-RU"/>
              </w:rPr>
              <w:t>Доклад</w:t>
            </w:r>
            <w:r w:rsidR="00830AD7" w:rsidRPr="00CE4F45">
              <w:rPr>
                <w:rFonts w:ascii="Times New Roman" w:hAnsi="Times New Roman" w:cs="Times New Roman"/>
                <w:sz w:val="22"/>
                <w:lang w:val="ru-RU"/>
              </w:rPr>
              <w:tab/>
              <w:t xml:space="preserve"> по результатам завершения разделов</w:t>
            </w:r>
          </w:p>
          <w:p w:rsidR="00890884" w:rsidRPr="00CE4F45" w:rsidRDefault="00830AD7" w:rsidP="00830AD7">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производственного (экскурсионного) этапа практики.</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830AD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ОПК-13</w:t>
            </w:r>
          </w:p>
        </w:tc>
        <w:tc>
          <w:tcPr>
            <w:tcW w:w="4182"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Производит оценку результатов производственной деятельности с точки зрения возможности совершенствования ее организации.</w:t>
            </w:r>
          </w:p>
        </w:tc>
        <w:tc>
          <w:tcPr>
            <w:tcW w:w="6520"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Знать:</w:t>
            </w:r>
            <w:r w:rsidR="006F630D" w:rsidRPr="00CE4F45">
              <w:rPr>
                <w:rFonts w:ascii="Times New Roman" w:hAnsi="Times New Roman" w:cs="Times New Roman"/>
                <w:sz w:val="22"/>
                <w:lang w:val="ru-RU"/>
              </w:rPr>
              <w:t xml:space="preserve"> основные виды показателей организации производственной </w:t>
            </w:r>
            <w:r w:rsidR="00830AD7" w:rsidRPr="00CE4F45">
              <w:rPr>
                <w:rFonts w:ascii="Times New Roman" w:hAnsi="Times New Roman" w:cs="Times New Roman"/>
                <w:sz w:val="22"/>
                <w:lang w:val="ru-RU"/>
              </w:rPr>
              <w:t>деятельности горного</w:t>
            </w:r>
            <w:r w:rsidR="006F630D" w:rsidRPr="00CE4F45">
              <w:rPr>
                <w:rFonts w:ascii="Times New Roman" w:hAnsi="Times New Roman" w:cs="Times New Roman"/>
                <w:sz w:val="22"/>
                <w:lang w:val="ru-RU"/>
              </w:rPr>
              <w:t xml:space="preserve"> предприятия.</w:t>
            </w:r>
          </w:p>
          <w:p w:rsidR="00830AD7"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Уметь:</w:t>
            </w:r>
            <w:r w:rsidR="006F630D" w:rsidRPr="00CE4F45">
              <w:rPr>
                <w:rFonts w:ascii="Times New Roman" w:hAnsi="Times New Roman" w:cs="Times New Roman"/>
                <w:sz w:val="22"/>
                <w:lang w:val="ru-RU"/>
              </w:rPr>
              <w:t xml:space="preserve"> анализировать результаты производственной деятельности. </w:t>
            </w:r>
          </w:p>
          <w:p w:rsidR="00830AD7"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Владеть:</w:t>
            </w:r>
            <w:r w:rsidR="006F630D" w:rsidRPr="00CE4F45">
              <w:rPr>
                <w:rFonts w:ascii="Times New Roman" w:hAnsi="Times New Roman" w:cs="Times New Roman"/>
                <w:sz w:val="22"/>
                <w:lang w:val="ru-RU"/>
              </w:rPr>
              <w:t xml:space="preserve"> способностью давать </w:t>
            </w:r>
            <w:r w:rsidR="00830AD7" w:rsidRPr="00CE4F45">
              <w:rPr>
                <w:rFonts w:ascii="Times New Roman" w:hAnsi="Times New Roman" w:cs="Times New Roman"/>
                <w:sz w:val="22"/>
                <w:lang w:val="ru-RU"/>
              </w:rPr>
              <w:t>рекомендации по</w:t>
            </w:r>
            <w:r w:rsidR="006F630D" w:rsidRPr="00CE4F45">
              <w:rPr>
                <w:rFonts w:ascii="Times New Roman" w:hAnsi="Times New Roman" w:cs="Times New Roman"/>
                <w:sz w:val="22"/>
                <w:lang w:val="ru-RU"/>
              </w:rPr>
              <w:t xml:space="preserve"> совершенствованию организации производственной деятельности. </w:t>
            </w:r>
          </w:p>
          <w:p w:rsidR="00890884" w:rsidRPr="00CE4F45" w:rsidRDefault="006F630D" w:rsidP="00830AD7">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 xml:space="preserve">Имеет опыт анализа результатов производственной деятельности </w:t>
            </w:r>
            <w:r w:rsidR="00830AD7" w:rsidRPr="00CE4F45">
              <w:rPr>
                <w:rFonts w:ascii="Times New Roman" w:hAnsi="Times New Roman" w:cs="Times New Roman"/>
                <w:sz w:val="22"/>
                <w:lang w:val="ru-RU"/>
              </w:rPr>
              <w:t>конкретного горного</w:t>
            </w:r>
            <w:r w:rsidRPr="00CE4F45">
              <w:rPr>
                <w:rFonts w:ascii="Times New Roman" w:hAnsi="Times New Roman" w:cs="Times New Roman"/>
                <w:sz w:val="22"/>
                <w:lang w:val="ru-RU"/>
              </w:rPr>
              <w:t xml:space="preserve"> предприятия.</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71797C"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Высокий или</w:t>
            </w:r>
          </w:p>
          <w:p w:rsidR="00890884"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средний</w:t>
            </w:r>
          </w:p>
        </w:tc>
      </w:tr>
      <w:tr w:rsidR="00890884" w:rsidRPr="00CE4F45" w:rsidTr="00155B16">
        <w:trPr>
          <w:trHeight w:val="1942"/>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830AD7" w:rsidRPr="00CE4F45" w:rsidRDefault="006F630D" w:rsidP="00830AD7">
            <w:pPr>
              <w:tabs>
                <w:tab w:val="right" w:pos="667"/>
                <w:tab w:val="right" w:pos="1334"/>
              </w:tabs>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ab/>
            </w:r>
            <w:r w:rsidR="00830AD7" w:rsidRPr="00CE4F45">
              <w:rPr>
                <w:rFonts w:ascii="Times New Roman" w:hAnsi="Times New Roman" w:cs="Times New Roman"/>
                <w:sz w:val="22"/>
                <w:lang w:val="ru-RU"/>
              </w:rPr>
              <w:t>Доклад</w:t>
            </w:r>
            <w:r w:rsidR="00830AD7" w:rsidRPr="00CE4F45">
              <w:rPr>
                <w:rFonts w:ascii="Times New Roman" w:hAnsi="Times New Roman" w:cs="Times New Roman"/>
                <w:sz w:val="22"/>
                <w:lang w:val="ru-RU"/>
              </w:rPr>
              <w:tab/>
              <w:t xml:space="preserve"> по результатам завершения разделов</w:t>
            </w:r>
          </w:p>
          <w:p w:rsidR="00890884" w:rsidRPr="00CE4F45" w:rsidRDefault="00830AD7" w:rsidP="00830AD7">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производственного (экскурсионного) этапа практики.</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830AD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ОПК-14</w:t>
            </w:r>
          </w:p>
        </w:tc>
        <w:tc>
          <w:tcPr>
            <w:tcW w:w="4182"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Оценивает результаты производственной деятельности с точки зрения возможности совершенствования технологии и техники ее процессов.</w:t>
            </w:r>
          </w:p>
        </w:tc>
        <w:tc>
          <w:tcPr>
            <w:tcW w:w="6520"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Знать:</w:t>
            </w:r>
            <w:r w:rsidR="006F630D" w:rsidRPr="00CE4F45">
              <w:rPr>
                <w:rFonts w:ascii="Times New Roman" w:hAnsi="Times New Roman" w:cs="Times New Roman"/>
                <w:sz w:val="22"/>
                <w:lang w:val="ru-RU"/>
              </w:rPr>
              <w:t xml:space="preserve"> основные виды показателей </w:t>
            </w:r>
            <w:r w:rsidR="00830AD7" w:rsidRPr="00CE4F45">
              <w:rPr>
                <w:rFonts w:ascii="Times New Roman" w:hAnsi="Times New Roman" w:cs="Times New Roman"/>
                <w:sz w:val="22"/>
                <w:lang w:val="ru-RU"/>
              </w:rPr>
              <w:t>технологии и техники</w:t>
            </w:r>
            <w:r w:rsidR="006F630D" w:rsidRPr="00CE4F45">
              <w:rPr>
                <w:rFonts w:ascii="Times New Roman" w:hAnsi="Times New Roman" w:cs="Times New Roman"/>
                <w:sz w:val="22"/>
                <w:lang w:val="ru-RU"/>
              </w:rPr>
              <w:t xml:space="preserve"> производственной деятельности горного предприятия.</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Уметь:</w:t>
            </w:r>
            <w:r w:rsidR="006F630D" w:rsidRPr="00CE4F45">
              <w:rPr>
                <w:rFonts w:ascii="Times New Roman" w:hAnsi="Times New Roman" w:cs="Times New Roman"/>
                <w:sz w:val="22"/>
                <w:lang w:val="ru-RU"/>
              </w:rPr>
              <w:t xml:space="preserve"> анализировать результаты процессов производственной деятельности.</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Владеть:</w:t>
            </w:r>
            <w:r w:rsidR="006F630D" w:rsidRPr="00CE4F45">
              <w:rPr>
                <w:rFonts w:ascii="Times New Roman" w:hAnsi="Times New Roman" w:cs="Times New Roman"/>
                <w:sz w:val="22"/>
                <w:lang w:val="ru-RU"/>
              </w:rPr>
              <w:t xml:space="preserve"> способностью давать </w:t>
            </w:r>
            <w:r w:rsidR="00830AD7" w:rsidRPr="00CE4F45">
              <w:rPr>
                <w:rFonts w:ascii="Times New Roman" w:hAnsi="Times New Roman" w:cs="Times New Roman"/>
                <w:sz w:val="22"/>
                <w:lang w:val="ru-RU"/>
              </w:rPr>
              <w:t xml:space="preserve">рекомендации по </w:t>
            </w:r>
            <w:r w:rsidR="006F630D" w:rsidRPr="00CE4F45">
              <w:rPr>
                <w:rFonts w:ascii="Times New Roman" w:hAnsi="Times New Roman" w:cs="Times New Roman"/>
                <w:sz w:val="22"/>
                <w:lang w:val="ru-RU"/>
              </w:rPr>
              <w:t xml:space="preserve"> совершенствованию технологии и техники производственной деятельности.</w:t>
            </w:r>
          </w:p>
          <w:p w:rsidR="00890884" w:rsidRPr="00CE4F45" w:rsidRDefault="007C6395" w:rsidP="00830AD7">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Иметь опыт:</w:t>
            </w:r>
            <w:r w:rsidR="006F630D" w:rsidRPr="00CE4F45">
              <w:rPr>
                <w:rFonts w:ascii="Times New Roman" w:hAnsi="Times New Roman" w:cs="Times New Roman"/>
                <w:sz w:val="22"/>
                <w:lang w:val="ru-RU"/>
              </w:rPr>
              <w:t xml:space="preserve"> анализа результатов применения технологии и техники в производственной деятельности </w:t>
            </w:r>
            <w:r w:rsidR="00830AD7" w:rsidRPr="00CE4F45">
              <w:rPr>
                <w:rFonts w:ascii="Times New Roman" w:hAnsi="Times New Roman" w:cs="Times New Roman"/>
                <w:sz w:val="22"/>
                <w:lang w:val="ru-RU"/>
              </w:rPr>
              <w:t>конкретного горного</w:t>
            </w:r>
            <w:r w:rsidR="006F630D" w:rsidRPr="00CE4F45">
              <w:rPr>
                <w:rFonts w:ascii="Times New Roman" w:hAnsi="Times New Roman" w:cs="Times New Roman"/>
                <w:sz w:val="22"/>
                <w:lang w:val="ru-RU"/>
              </w:rPr>
              <w:t xml:space="preserve"> предприятия.</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71797C"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Высокий или</w:t>
            </w:r>
          </w:p>
          <w:p w:rsidR="00890884"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средний</w:t>
            </w:r>
          </w:p>
        </w:tc>
      </w:tr>
      <w:tr w:rsidR="00890884" w:rsidRPr="00CE4F45" w:rsidTr="00155B16">
        <w:trPr>
          <w:trHeight w:val="1814"/>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830AD7" w:rsidRPr="00CE4F45" w:rsidRDefault="006F630D" w:rsidP="00830AD7">
            <w:pPr>
              <w:tabs>
                <w:tab w:val="right" w:pos="667"/>
                <w:tab w:val="right" w:pos="1334"/>
              </w:tabs>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lastRenderedPageBreak/>
              <w:tab/>
            </w:r>
            <w:r w:rsidR="00830AD7" w:rsidRPr="00CE4F45">
              <w:rPr>
                <w:rFonts w:ascii="Times New Roman" w:hAnsi="Times New Roman" w:cs="Times New Roman"/>
                <w:sz w:val="22"/>
                <w:lang w:val="ru-RU"/>
              </w:rPr>
              <w:t>Доклад</w:t>
            </w:r>
            <w:r w:rsidR="00830AD7" w:rsidRPr="00CE4F45">
              <w:rPr>
                <w:rFonts w:ascii="Times New Roman" w:hAnsi="Times New Roman" w:cs="Times New Roman"/>
                <w:sz w:val="22"/>
                <w:lang w:val="ru-RU"/>
              </w:rPr>
              <w:tab/>
              <w:t xml:space="preserve"> по результатам завершения разделов</w:t>
            </w:r>
          </w:p>
          <w:p w:rsidR="00890884" w:rsidRPr="00CE4F45" w:rsidRDefault="00830AD7" w:rsidP="00830AD7">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производственного (экскурсионного) этапа практики.</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830AD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ОПК-15</w:t>
            </w:r>
          </w:p>
        </w:tc>
        <w:tc>
          <w:tcPr>
            <w:tcW w:w="4182"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Анализирует проектные, технические и методические документы с точки зрения их соответствия требованиям нормативных документов.</w:t>
            </w:r>
          </w:p>
        </w:tc>
        <w:tc>
          <w:tcPr>
            <w:tcW w:w="6520"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Знать:</w:t>
            </w:r>
            <w:r w:rsidR="006F630D" w:rsidRPr="00CE4F45">
              <w:rPr>
                <w:rFonts w:ascii="Times New Roman" w:hAnsi="Times New Roman" w:cs="Times New Roman"/>
                <w:sz w:val="22"/>
                <w:lang w:val="ru-RU"/>
              </w:rPr>
              <w:t xml:space="preserve"> виды нормативных документов по назначению в горном производстве.</w:t>
            </w:r>
          </w:p>
          <w:p w:rsidR="00830AD7"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Уметь:</w:t>
            </w:r>
            <w:r w:rsidR="006F630D" w:rsidRPr="00CE4F45">
              <w:rPr>
                <w:rFonts w:ascii="Times New Roman" w:hAnsi="Times New Roman" w:cs="Times New Roman"/>
                <w:sz w:val="22"/>
                <w:lang w:val="ru-RU"/>
              </w:rPr>
              <w:t xml:space="preserve"> определять применимость нормативного документа для конкретных условий и ситуаций. </w:t>
            </w:r>
          </w:p>
          <w:p w:rsidR="00830AD7"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Владеть:</w:t>
            </w:r>
            <w:r w:rsidR="006F630D" w:rsidRPr="00CE4F45">
              <w:rPr>
                <w:rFonts w:ascii="Times New Roman" w:hAnsi="Times New Roman" w:cs="Times New Roman"/>
                <w:sz w:val="22"/>
                <w:lang w:val="ru-RU"/>
              </w:rPr>
              <w:t xml:space="preserve"> методами оперативного поиска соответствующих нормативных документов. </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Иметь опыт:</w:t>
            </w:r>
            <w:r w:rsidR="006F630D" w:rsidRPr="00CE4F45">
              <w:rPr>
                <w:rFonts w:ascii="Times New Roman" w:hAnsi="Times New Roman" w:cs="Times New Roman"/>
                <w:sz w:val="22"/>
                <w:lang w:val="ru-RU"/>
              </w:rPr>
              <w:t xml:space="preserve"> участия или наблюдения за работой творческих коллективов или специалистов, разрабатывающих проектную документацию.</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71797C"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Высокий или</w:t>
            </w:r>
          </w:p>
          <w:p w:rsidR="00890884"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средний</w:t>
            </w:r>
          </w:p>
        </w:tc>
      </w:tr>
      <w:tr w:rsidR="00890884" w:rsidRPr="00CE4F45" w:rsidTr="00155B16">
        <w:trPr>
          <w:trHeight w:val="28"/>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830AD7" w:rsidRPr="00CE4F45" w:rsidRDefault="006F630D" w:rsidP="00830AD7">
            <w:pPr>
              <w:tabs>
                <w:tab w:val="right" w:pos="667"/>
                <w:tab w:val="right" w:pos="1334"/>
              </w:tabs>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ab/>
            </w:r>
            <w:r w:rsidR="00830AD7" w:rsidRPr="00CE4F45">
              <w:rPr>
                <w:rFonts w:ascii="Times New Roman" w:hAnsi="Times New Roman" w:cs="Times New Roman"/>
                <w:sz w:val="22"/>
                <w:lang w:val="ru-RU"/>
              </w:rPr>
              <w:t>Доклад</w:t>
            </w:r>
            <w:r w:rsidR="00830AD7" w:rsidRPr="00CE4F45">
              <w:rPr>
                <w:rFonts w:ascii="Times New Roman" w:hAnsi="Times New Roman" w:cs="Times New Roman"/>
                <w:sz w:val="22"/>
                <w:lang w:val="ru-RU"/>
              </w:rPr>
              <w:tab/>
              <w:t xml:space="preserve"> по результатам завершения разделов</w:t>
            </w:r>
          </w:p>
          <w:p w:rsidR="00890884" w:rsidRPr="00CE4F45" w:rsidRDefault="00830AD7" w:rsidP="00830AD7">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производственного (экскурсионного) этапа практики.</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830AD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ОПК-16</w:t>
            </w:r>
          </w:p>
        </w:tc>
        <w:tc>
          <w:tcPr>
            <w:tcW w:w="4182"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8F2A6E"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Производит оценку</w:t>
            </w:r>
            <w:r w:rsidR="006F630D" w:rsidRPr="00CE4F45">
              <w:rPr>
                <w:rFonts w:ascii="Times New Roman" w:hAnsi="Times New Roman" w:cs="Times New Roman"/>
                <w:sz w:val="22"/>
                <w:lang w:val="ru-RU"/>
              </w:rPr>
              <w:t xml:space="preserve"> производственных процессов горного производства с точки зрения возможности применения систем по обеспечению экологической и промышленной безопасности.</w:t>
            </w:r>
          </w:p>
        </w:tc>
        <w:tc>
          <w:tcPr>
            <w:tcW w:w="6520"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Знать:</w:t>
            </w:r>
            <w:r w:rsidR="006F630D" w:rsidRPr="00CE4F45">
              <w:rPr>
                <w:rFonts w:ascii="Times New Roman" w:hAnsi="Times New Roman" w:cs="Times New Roman"/>
                <w:sz w:val="22"/>
                <w:lang w:val="ru-RU"/>
              </w:rPr>
              <w:t xml:space="preserve"> структуру и особенности </w:t>
            </w:r>
            <w:r w:rsidR="00830AD7" w:rsidRPr="00CE4F45">
              <w:rPr>
                <w:rFonts w:ascii="Times New Roman" w:hAnsi="Times New Roman" w:cs="Times New Roman"/>
                <w:sz w:val="22"/>
                <w:lang w:val="ru-RU"/>
              </w:rPr>
              <w:t>систем обеспечения</w:t>
            </w:r>
            <w:r w:rsidR="006F630D" w:rsidRPr="00CE4F45">
              <w:rPr>
                <w:rFonts w:ascii="Times New Roman" w:hAnsi="Times New Roman" w:cs="Times New Roman"/>
                <w:sz w:val="22"/>
                <w:lang w:val="ru-RU"/>
              </w:rPr>
              <w:t xml:space="preserve"> экологической и промышленной безопасности.</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Уметь:</w:t>
            </w:r>
            <w:r w:rsidR="006F630D" w:rsidRPr="00CE4F45">
              <w:rPr>
                <w:rFonts w:ascii="Times New Roman" w:hAnsi="Times New Roman" w:cs="Times New Roman"/>
                <w:sz w:val="22"/>
                <w:lang w:val="ru-RU"/>
              </w:rPr>
              <w:t xml:space="preserve"> определять пригодность </w:t>
            </w:r>
            <w:r w:rsidR="00830AD7" w:rsidRPr="00CE4F45">
              <w:rPr>
                <w:rFonts w:ascii="Times New Roman" w:hAnsi="Times New Roman" w:cs="Times New Roman"/>
                <w:sz w:val="22"/>
                <w:lang w:val="ru-RU"/>
              </w:rPr>
              <w:t xml:space="preserve">систем обеспечения </w:t>
            </w:r>
            <w:r w:rsidR="006F630D" w:rsidRPr="00CE4F45">
              <w:rPr>
                <w:rFonts w:ascii="Times New Roman" w:hAnsi="Times New Roman" w:cs="Times New Roman"/>
                <w:sz w:val="22"/>
                <w:lang w:val="ru-RU"/>
              </w:rPr>
              <w:t>экологической и промышленной безопасности для конкретных условий.</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Владеть:</w:t>
            </w:r>
            <w:r w:rsidR="006F630D" w:rsidRPr="00CE4F45">
              <w:rPr>
                <w:rFonts w:ascii="Times New Roman" w:hAnsi="Times New Roman" w:cs="Times New Roman"/>
                <w:sz w:val="22"/>
                <w:lang w:val="ru-RU"/>
              </w:rPr>
              <w:t xml:space="preserve"> навыком оценки производственных процессов горного производства с точки зрения возможности применения систем по обеспечению экологической и промышленной безопасности.</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Иметь опыт:</w:t>
            </w:r>
            <w:r w:rsidR="006F630D" w:rsidRPr="00CE4F45">
              <w:rPr>
                <w:rFonts w:ascii="Times New Roman" w:hAnsi="Times New Roman" w:cs="Times New Roman"/>
                <w:sz w:val="22"/>
                <w:lang w:val="ru-RU"/>
              </w:rPr>
              <w:t xml:space="preserve"> анализа пригодность </w:t>
            </w:r>
            <w:r w:rsidR="00830AD7" w:rsidRPr="00CE4F45">
              <w:rPr>
                <w:rFonts w:ascii="Times New Roman" w:hAnsi="Times New Roman" w:cs="Times New Roman"/>
                <w:sz w:val="22"/>
                <w:lang w:val="ru-RU"/>
              </w:rPr>
              <w:t>систем обеспечения</w:t>
            </w:r>
            <w:r w:rsidR="006F630D" w:rsidRPr="00CE4F45">
              <w:rPr>
                <w:rFonts w:ascii="Times New Roman" w:hAnsi="Times New Roman" w:cs="Times New Roman"/>
                <w:sz w:val="22"/>
                <w:lang w:val="ru-RU"/>
              </w:rPr>
              <w:t xml:space="preserve"> экологической и промышленной безопасности для конкретных условий горного производства.</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71797C"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Высокий или</w:t>
            </w:r>
          </w:p>
          <w:p w:rsidR="00890884"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средний</w:t>
            </w:r>
          </w:p>
        </w:tc>
      </w:tr>
      <w:tr w:rsidR="00890884" w:rsidRPr="00CE4F45" w:rsidTr="00155B16">
        <w:trPr>
          <w:trHeight w:val="2089"/>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830AD7" w:rsidRPr="00CE4F45" w:rsidRDefault="006F630D" w:rsidP="00830AD7">
            <w:pPr>
              <w:tabs>
                <w:tab w:val="right" w:pos="667"/>
                <w:tab w:val="right" w:pos="1334"/>
              </w:tabs>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ab/>
            </w:r>
            <w:r w:rsidR="00830AD7" w:rsidRPr="00CE4F45">
              <w:rPr>
                <w:rFonts w:ascii="Times New Roman" w:hAnsi="Times New Roman" w:cs="Times New Roman"/>
                <w:sz w:val="22"/>
                <w:lang w:val="ru-RU"/>
              </w:rPr>
              <w:t>Доклад</w:t>
            </w:r>
            <w:r w:rsidR="00830AD7" w:rsidRPr="00CE4F45">
              <w:rPr>
                <w:rFonts w:ascii="Times New Roman" w:hAnsi="Times New Roman" w:cs="Times New Roman"/>
                <w:sz w:val="22"/>
                <w:lang w:val="ru-RU"/>
              </w:rPr>
              <w:tab/>
              <w:t xml:space="preserve"> по результатам завершения разделов</w:t>
            </w:r>
          </w:p>
          <w:p w:rsidR="00890884" w:rsidRPr="00CE4F45" w:rsidRDefault="00830AD7" w:rsidP="00830AD7">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производственного (экскурсионного) этапа практики.</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830AD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ОПК-17</w:t>
            </w:r>
          </w:p>
        </w:tc>
        <w:tc>
          <w:tcPr>
            <w:tcW w:w="4182"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8F2A6E"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 xml:space="preserve">Производит оценку </w:t>
            </w:r>
            <w:r w:rsidR="006F630D" w:rsidRPr="00CE4F45">
              <w:rPr>
                <w:rFonts w:ascii="Times New Roman" w:hAnsi="Times New Roman" w:cs="Times New Roman"/>
                <w:sz w:val="22"/>
                <w:lang w:val="ru-RU"/>
              </w:rPr>
              <w:t xml:space="preserve"> производственных процессов горного производства с точки зрения возможности применения методов по обеспечению экологической и промышленной безопасности.</w:t>
            </w:r>
          </w:p>
        </w:tc>
        <w:tc>
          <w:tcPr>
            <w:tcW w:w="6520"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Знать:</w:t>
            </w:r>
            <w:r w:rsidR="006F630D" w:rsidRPr="00CE4F45">
              <w:rPr>
                <w:rFonts w:ascii="Times New Roman" w:hAnsi="Times New Roman" w:cs="Times New Roman"/>
                <w:sz w:val="22"/>
                <w:lang w:val="ru-RU"/>
              </w:rPr>
              <w:t xml:space="preserve"> методы обеспечения экологической и промышленной безопасности.</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Уметь:</w:t>
            </w:r>
            <w:r w:rsidR="006F630D" w:rsidRPr="00CE4F45">
              <w:rPr>
                <w:rFonts w:ascii="Times New Roman" w:hAnsi="Times New Roman" w:cs="Times New Roman"/>
                <w:sz w:val="22"/>
                <w:lang w:val="ru-RU"/>
              </w:rPr>
              <w:t xml:space="preserve"> определять пригодность </w:t>
            </w:r>
            <w:r w:rsidR="00830AD7" w:rsidRPr="00CE4F45">
              <w:rPr>
                <w:rFonts w:ascii="Times New Roman" w:hAnsi="Times New Roman" w:cs="Times New Roman"/>
                <w:sz w:val="22"/>
                <w:lang w:val="ru-RU"/>
              </w:rPr>
              <w:t>методов обеспечения</w:t>
            </w:r>
            <w:r w:rsidR="006F630D" w:rsidRPr="00CE4F45">
              <w:rPr>
                <w:rFonts w:ascii="Times New Roman" w:hAnsi="Times New Roman" w:cs="Times New Roman"/>
                <w:sz w:val="22"/>
                <w:lang w:val="ru-RU"/>
              </w:rPr>
              <w:t xml:space="preserve"> экологической и промышленной безопасности для конкретных условий.</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Владеть:</w:t>
            </w:r>
            <w:r w:rsidR="006F630D" w:rsidRPr="00CE4F45">
              <w:rPr>
                <w:rFonts w:ascii="Times New Roman" w:hAnsi="Times New Roman" w:cs="Times New Roman"/>
                <w:sz w:val="22"/>
                <w:lang w:val="ru-RU"/>
              </w:rPr>
              <w:t xml:space="preserve"> навыком оценки производственных процессов горного производства с точки зрения возможности применения методов по обеспечению экологической и промышленной безопасности.</w:t>
            </w:r>
          </w:p>
          <w:p w:rsidR="00890884" w:rsidRPr="00CE4F45" w:rsidRDefault="007C6395" w:rsidP="00830AD7">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Иметь опыт:</w:t>
            </w:r>
            <w:r w:rsidR="006F630D" w:rsidRPr="00CE4F45">
              <w:rPr>
                <w:rFonts w:ascii="Times New Roman" w:hAnsi="Times New Roman" w:cs="Times New Roman"/>
                <w:sz w:val="22"/>
                <w:lang w:val="ru-RU"/>
              </w:rPr>
              <w:t xml:space="preserve"> анализа пригодность </w:t>
            </w:r>
            <w:r w:rsidR="00830AD7" w:rsidRPr="00CE4F45">
              <w:rPr>
                <w:rFonts w:ascii="Times New Roman" w:hAnsi="Times New Roman" w:cs="Times New Roman"/>
                <w:sz w:val="22"/>
                <w:lang w:val="ru-RU"/>
              </w:rPr>
              <w:t xml:space="preserve">методов обеспечения </w:t>
            </w:r>
            <w:r w:rsidR="006F630D" w:rsidRPr="00CE4F45">
              <w:rPr>
                <w:rFonts w:ascii="Times New Roman" w:hAnsi="Times New Roman" w:cs="Times New Roman"/>
                <w:sz w:val="22"/>
                <w:lang w:val="ru-RU"/>
              </w:rPr>
              <w:t>экологической и промышленной безопасности для конкретных условий горного производства.</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71797C"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Высокий или</w:t>
            </w:r>
          </w:p>
          <w:p w:rsidR="00890884"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средний</w:t>
            </w:r>
          </w:p>
        </w:tc>
      </w:tr>
      <w:tr w:rsidR="00890884" w:rsidRPr="00CE4F45" w:rsidTr="00CE4F45">
        <w:trPr>
          <w:trHeight w:val="51"/>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830AD7" w:rsidRPr="00CE4F45" w:rsidRDefault="006F630D" w:rsidP="00830AD7">
            <w:pPr>
              <w:tabs>
                <w:tab w:val="right" w:pos="667"/>
                <w:tab w:val="right" w:pos="1334"/>
              </w:tabs>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ab/>
            </w:r>
            <w:r w:rsidR="00830AD7" w:rsidRPr="00CE4F45">
              <w:rPr>
                <w:rFonts w:ascii="Times New Roman" w:hAnsi="Times New Roman" w:cs="Times New Roman"/>
                <w:sz w:val="22"/>
                <w:lang w:val="ru-RU"/>
              </w:rPr>
              <w:t>Доклад</w:t>
            </w:r>
            <w:r w:rsidR="00830AD7" w:rsidRPr="00CE4F45">
              <w:rPr>
                <w:rFonts w:ascii="Times New Roman" w:hAnsi="Times New Roman" w:cs="Times New Roman"/>
                <w:sz w:val="22"/>
                <w:lang w:val="ru-RU"/>
              </w:rPr>
              <w:tab/>
              <w:t xml:space="preserve"> по результатам завершения разделов</w:t>
            </w:r>
          </w:p>
          <w:p w:rsidR="00890884" w:rsidRPr="00CE4F45" w:rsidRDefault="00830AD7" w:rsidP="00830AD7">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производственного (экскурсионного) этапа практики.</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830AD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ОПК-18</w:t>
            </w:r>
          </w:p>
        </w:tc>
        <w:tc>
          <w:tcPr>
            <w:tcW w:w="4182"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8F2A6E">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 xml:space="preserve">Производит исследование объектов профессиональной деятельности и их структурных элементов с точки зрения </w:t>
            </w:r>
            <w:r w:rsidR="008F2A6E" w:rsidRPr="00CE4F45">
              <w:rPr>
                <w:rFonts w:ascii="Times New Roman" w:hAnsi="Times New Roman" w:cs="Times New Roman"/>
                <w:sz w:val="22"/>
                <w:lang w:val="ru-RU"/>
              </w:rPr>
              <w:t>возможности их совершенствования</w:t>
            </w:r>
            <w:r w:rsidRPr="00CE4F45">
              <w:rPr>
                <w:rFonts w:ascii="Times New Roman" w:hAnsi="Times New Roman" w:cs="Times New Roman"/>
                <w:sz w:val="22"/>
                <w:lang w:val="ru-RU"/>
              </w:rPr>
              <w:t xml:space="preserve"> и модернизации.</w:t>
            </w:r>
          </w:p>
        </w:tc>
        <w:tc>
          <w:tcPr>
            <w:tcW w:w="6520"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Знать:</w:t>
            </w:r>
            <w:r w:rsidR="006F630D" w:rsidRPr="00CE4F45">
              <w:rPr>
                <w:rFonts w:ascii="Times New Roman" w:hAnsi="Times New Roman" w:cs="Times New Roman"/>
                <w:sz w:val="22"/>
                <w:lang w:val="ru-RU"/>
              </w:rPr>
              <w:t xml:space="preserve"> виды технических проблем объектов профессиональной деятельности.</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Уметь:</w:t>
            </w:r>
            <w:r w:rsidR="00830AD7" w:rsidRPr="00CE4F45">
              <w:rPr>
                <w:rFonts w:ascii="Times New Roman" w:hAnsi="Times New Roman" w:cs="Times New Roman"/>
                <w:sz w:val="22"/>
                <w:lang w:val="ru-RU"/>
              </w:rPr>
              <w:t xml:space="preserve"> формвлировать</w:t>
            </w:r>
            <w:r w:rsidR="006F630D" w:rsidRPr="00CE4F45">
              <w:rPr>
                <w:rFonts w:ascii="Times New Roman" w:hAnsi="Times New Roman" w:cs="Times New Roman"/>
                <w:sz w:val="22"/>
                <w:lang w:val="ru-RU"/>
              </w:rPr>
              <w:t xml:space="preserve"> технические проблемы объектов профессиональной деятельности.</w:t>
            </w:r>
          </w:p>
          <w:p w:rsidR="00830AD7"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Владеть:</w:t>
            </w:r>
            <w:r w:rsidR="006F630D" w:rsidRPr="00CE4F45">
              <w:rPr>
                <w:rFonts w:ascii="Times New Roman" w:hAnsi="Times New Roman" w:cs="Times New Roman"/>
                <w:sz w:val="22"/>
                <w:lang w:val="ru-RU"/>
              </w:rPr>
              <w:t xml:space="preserve"> навыком анализа технических проблем объектов профессиональной деятельности. </w:t>
            </w:r>
          </w:p>
          <w:p w:rsidR="00890884" w:rsidRPr="00CE4F45" w:rsidRDefault="007C6395" w:rsidP="00830AD7">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Иметь опыт:</w:t>
            </w:r>
            <w:r w:rsidR="006F630D" w:rsidRPr="00CE4F45">
              <w:rPr>
                <w:rFonts w:ascii="Times New Roman" w:hAnsi="Times New Roman" w:cs="Times New Roman"/>
                <w:sz w:val="22"/>
                <w:lang w:val="ru-RU"/>
              </w:rPr>
              <w:t xml:space="preserve"> анализа технических </w:t>
            </w:r>
            <w:r w:rsidR="00830AD7" w:rsidRPr="00CE4F45">
              <w:rPr>
                <w:rFonts w:ascii="Times New Roman" w:hAnsi="Times New Roman" w:cs="Times New Roman"/>
                <w:sz w:val="22"/>
                <w:lang w:val="ru-RU"/>
              </w:rPr>
              <w:t>проблем объекта</w:t>
            </w:r>
            <w:r w:rsidR="006F630D" w:rsidRPr="00CE4F45">
              <w:rPr>
                <w:rFonts w:ascii="Times New Roman" w:hAnsi="Times New Roman" w:cs="Times New Roman"/>
                <w:sz w:val="22"/>
                <w:lang w:val="ru-RU"/>
              </w:rPr>
              <w:t xml:space="preserve"> </w:t>
            </w:r>
            <w:r w:rsidR="006F630D" w:rsidRPr="00CE4F45">
              <w:rPr>
                <w:rFonts w:ascii="Times New Roman" w:hAnsi="Times New Roman" w:cs="Times New Roman"/>
                <w:sz w:val="22"/>
                <w:lang w:val="ru-RU"/>
              </w:rPr>
              <w:lastRenderedPageBreak/>
              <w:t>профессиональной деятельности.</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71797C"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lastRenderedPageBreak/>
              <w:t>Высокий или</w:t>
            </w:r>
          </w:p>
          <w:p w:rsidR="00890884"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средний</w:t>
            </w:r>
          </w:p>
        </w:tc>
      </w:tr>
      <w:tr w:rsidR="00890884" w:rsidRPr="00CE4F45" w:rsidTr="00155B16">
        <w:trPr>
          <w:trHeight w:val="28"/>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830AD7" w:rsidRPr="00CE4F45" w:rsidRDefault="00830AD7" w:rsidP="00830AD7">
            <w:pPr>
              <w:tabs>
                <w:tab w:val="right" w:pos="667"/>
                <w:tab w:val="right" w:pos="1334"/>
              </w:tabs>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Доклад</w:t>
            </w:r>
            <w:r w:rsidRPr="00CE4F45">
              <w:rPr>
                <w:rFonts w:ascii="Times New Roman" w:hAnsi="Times New Roman" w:cs="Times New Roman"/>
                <w:sz w:val="22"/>
                <w:lang w:val="ru-RU"/>
              </w:rPr>
              <w:tab/>
              <w:t xml:space="preserve"> по результатам завершения разделов</w:t>
            </w:r>
          </w:p>
          <w:p w:rsidR="00890884" w:rsidRPr="00CE4F45" w:rsidRDefault="00830AD7" w:rsidP="00830AD7">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производственного (экскурсионного) этапа практики.</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830AD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ОПК-19</w:t>
            </w:r>
          </w:p>
        </w:tc>
        <w:tc>
          <w:tcPr>
            <w:tcW w:w="4182"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8F2A6E">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 xml:space="preserve">Определяет подлежащие оценке виды экономических показателей работы горного предприятия в </w:t>
            </w:r>
            <w:r w:rsidR="008F2A6E" w:rsidRPr="00CE4F45">
              <w:rPr>
                <w:rFonts w:ascii="Times New Roman" w:hAnsi="Times New Roman" w:cs="Times New Roman"/>
                <w:sz w:val="22"/>
                <w:lang w:val="ru-RU"/>
              </w:rPr>
              <w:t>зависимости от вида</w:t>
            </w:r>
            <w:r w:rsidRPr="00CE4F45">
              <w:rPr>
                <w:rFonts w:ascii="Times New Roman" w:hAnsi="Times New Roman" w:cs="Times New Roman"/>
                <w:sz w:val="22"/>
                <w:lang w:val="ru-RU"/>
              </w:rPr>
              <w:t xml:space="preserve"> производственного процесса.</w:t>
            </w:r>
          </w:p>
        </w:tc>
        <w:tc>
          <w:tcPr>
            <w:tcW w:w="6520"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Знать:</w:t>
            </w:r>
            <w:r w:rsidR="006F630D" w:rsidRPr="00CE4F45">
              <w:rPr>
                <w:rFonts w:ascii="Times New Roman" w:hAnsi="Times New Roman" w:cs="Times New Roman"/>
                <w:sz w:val="22"/>
                <w:lang w:val="ru-RU"/>
              </w:rPr>
              <w:t xml:space="preserve"> виды экономических показателей для процессов горного производства.</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Уметь:</w:t>
            </w:r>
            <w:r w:rsidR="006F630D" w:rsidRPr="00CE4F45">
              <w:rPr>
                <w:rFonts w:ascii="Times New Roman" w:hAnsi="Times New Roman" w:cs="Times New Roman"/>
                <w:sz w:val="22"/>
                <w:lang w:val="ru-RU"/>
              </w:rPr>
              <w:t xml:space="preserve"> составлять набор экономических показателей для конкретного процесса горного производства.</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Владеть:</w:t>
            </w:r>
            <w:r w:rsidR="006F630D" w:rsidRPr="00CE4F45">
              <w:rPr>
                <w:rFonts w:ascii="Times New Roman" w:hAnsi="Times New Roman" w:cs="Times New Roman"/>
                <w:sz w:val="22"/>
                <w:lang w:val="ru-RU"/>
              </w:rPr>
              <w:t xml:space="preserve"> способностью оценивать необходимость применения того или иного экономического показателя.</w:t>
            </w:r>
          </w:p>
          <w:p w:rsidR="00890884" w:rsidRPr="00CE4F45" w:rsidRDefault="007C6395" w:rsidP="000A5DEA">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Иметь опыт:</w:t>
            </w:r>
            <w:r w:rsidR="006F630D" w:rsidRPr="00CE4F45">
              <w:rPr>
                <w:rFonts w:ascii="Times New Roman" w:hAnsi="Times New Roman" w:cs="Times New Roman"/>
                <w:sz w:val="22"/>
                <w:lang w:val="ru-RU"/>
              </w:rPr>
              <w:t xml:space="preserve"> </w:t>
            </w:r>
            <w:r w:rsidR="00830AD7" w:rsidRPr="00CE4F45">
              <w:rPr>
                <w:rFonts w:ascii="Times New Roman" w:hAnsi="Times New Roman" w:cs="Times New Roman"/>
                <w:sz w:val="22"/>
                <w:lang w:val="ru-RU"/>
              </w:rPr>
              <w:t>изучения</w:t>
            </w:r>
            <w:r w:rsidR="006F630D" w:rsidRPr="00CE4F45">
              <w:rPr>
                <w:rFonts w:ascii="Times New Roman" w:hAnsi="Times New Roman" w:cs="Times New Roman"/>
                <w:sz w:val="22"/>
                <w:lang w:val="ru-RU"/>
              </w:rPr>
              <w:t xml:space="preserve"> экономических показателей работы горного предприятия в </w:t>
            </w:r>
            <w:r w:rsidR="000A5DEA" w:rsidRPr="00CE4F45">
              <w:rPr>
                <w:rFonts w:ascii="Times New Roman" w:hAnsi="Times New Roman" w:cs="Times New Roman"/>
                <w:sz w:val="22"/>
                <w:lang w:val="ru-RU"/>
              </w:rPr>
              <w:t>различных видах</w:t>
            </w:r>
            <w:r w:rsidR="006F630D" w:rsidRPr="00CE4F45">
              <w:rPr>
                <w:rFonts w:ascii="Times New Roman" w:hAnsi="Times New Roman" w:cs="Times New Roman"/>
                <w:sz w:val="22"/>
                <w:lang w:val="ru-RU"/>
              </w:rPr>
              <w:t xml:space="preserve"> производственного процесса.</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71797C"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Высокий или</w:t>
            </w:r>
          </w:p>
          <w:p w:rsidR="00890884"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средний</w:t>
            </w:r>
          </w:p>
        </w:tc>
      </w:tr>
      <w:tr w:rsidR="00890884" w:rsidRPr="00CE4F45" w:rsidTr="00155B16">
        <w:trPr>
          <w:trHeight w:val="1618"/>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830AD7" w:rsidRPr="00CE4F45" w:rsidRDefault="00830AD7" w:rsidP="00830AD7">
            <w:pPr>
              <w:tabs>
                <w:tab w:val="right" w:pos="667"/>
                <w:tab w:val="right" w:pos="1334"/>
              </w:tabs>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Доклад</w:t>
            </w:r>
            <w:r w:rsidRPr="00CE4F45">
              <w:rPr>
                <w:rFonts w:ascii="Times New Roman" w:hAnsi="Times New Roman" w:cs="Times New Roman"/>
                <w:sz w:val="22"/>
                <w:lang w:val="ru-RU"/>
              </w:rPr>
              <w:tab/>
              <w:t xml:space="preserve"> по результатам завершения разделов</w:t>
            </w:r>
          </w:p>
          <w:p w:rsidR="00890884" w:rsidRPr="00CE4F45" w:rsidRDefault="00830AD7" w:rsidP="00830AD7">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производственного (экскурсионного) этапа практики.</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830AD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ОПК-20</w:t>
            </w:r>
          </w:p>
        </w:tc>
        <w:tc>
          <w:tcPr>
            <w:tcW w:w="4182"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Определяет сферы применения программ переподготовки и дополнительных программ обучения персонала горного производства.</w:t>
            </w:r>
          </w:p>
        </w:tc>
        <w:tc>
          <w:tcPr>
            <w:tcW w:w="6520"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Знать:</w:t>
            </w:r>
            <w:r w:rsidR="006F630D" w:rsidRPr="00CE4F45">
              <w:rPr>
                <w:rFonts w:ascii="Times New Roman" w:hAnsi="Times New Roman" w:cs="Times New Roman"/>
                <w:sz w:val="22"/>
                <w:lang w:val="ru-RU"/>
              </w:rPr>
              <w:t xml:space="preserve"> основные трудовые обязанности инженерно</w:t>
            </w:r>
            <w:r w:rsidR="000A5DEA" w:rsidRPr="00CE4F45">
              <w:rPr>
                <w:rFonts w:ascii="Times New Roman" w:hAnsi="Times New Roman" w:cs="Times New Roman"/>
                <w:sz w:val="22"/>
                <w:lang w:val="ru-RU"/>
              </w:rPr>
              <w:t>-</w:t>
            </w:r>
            <w:r w:rsidR="006F630D" w:rsidRPr="00CE4F45">
              <w:rPr>
                <w:rFonts w:ascii="Times New Roman" w:hAnsi="Times New Roman" w:cs="Times New Roman"/>
                <w:sz w:val="22"/>
                <w:lang w:val="ru-RU"/>
              </w:rPr>
              <w:t>технического персонала горного производства.</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Уметь:</w:t>
            </w:r>
            <w:r w:rsidR="006F630D" w:rsidRPr="00CE4F45">
              <w:rPr>
                <w:rFonts w:ascii="Times New Roman" w:hAnsi="Times New Roman" w:cs="Times New Roman"/>
                <w:sz w:val="22"/>
                <w:lang w:val="ru-RU"/>
              </w:rPr>
              <w:t xml:space="preserve"> выделять основные сферы </w:t>
            </w:r>
            <w:r w:rsidR="000A5DEA" w:rsidRPr="00CE4F45">
              <w:rPr>
                <w:rFonts w:ascii="Times New Roman" w:hAnsi="Times New Roman" w:cs="Times New Roman"/>
                <w:sz w:val="22"/>
                <w:lang w:val="ru-RU"/>
              </w:rPr>
              <w:t>применения программ</w:t>
            </w:r>
            <w:r w:rsidR="006F630D" w:rsidRPr="00CE4F45">
              <w:rPr>
                <w:rFonts w:ascii="Times New Roman" w:hAnsi="Times New Roman" w:cs="Times New Roman"/>
                <w:sz w:val="22"/>
                <w:lang w:val="ru-RU"/>
              </w:rPr>
              <w:t xml:space="preserve"> </w:t>
            </w:r>
            <w:r w:rsidR="000A5DEA" w:rsidRPr="00CE4F45">
              <w:rPr>
                <w:rFonts w:ascii="Times New Roman" w:hAnsi="Times New Roman" w:cs="Times New Roman"/>
                <w:sz w:val="22"/>
                <w:lang w:val="ru-RU"/>
              </w:rPr>
              <w:t xml:space="preserve">переподготовки и </w:t>
            </w:r>
            <w:r w:rsidR="006F630D" w:rsidRPr="00CE4F45">
              <w:rPr>
                <w:rFonts w:ascii="Times New Roman" w:hAnsi="Times New Roman" w:cs="Times New Roman"/>
                <w:sz w:val="22"/>
                <w:lang w:val="ru-RU"/>
              </w:rPr>
              <w:t xml:space="preserve"> дополнительных программ обучения персонала горного производства.</w:t>
            </w:r>
          </w:p>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Владеть:</w:t>
            </w:r>
            <w:r w:rsidR="006F630D" w:rsidRPr="00CE4F45">
              <w:rPr>
                <w:rFonts w:ascii="Times New Roman" w:hAnsi="Times New Roman" w:cs="Times New Roman"/>
                <w:sz w:val="22"/>
                <w:lang w:val="ru-RU"/>
              </w:rPr>
              <w:t xml:space="preserve"> способностью определения сферы применения программ переподготовки и дополнительных программ обучения персонала горного производства.</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71797C"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Высокий или</w:t>
            </w:r>
          </w:p>
          <w:p w:rsidR="00890884"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средний</w:t>
            </w:r>
          </w:p>
        </w:tc>
      </w:tr>
      <w:tr w:rsidR="00890884" w:rsidRPr="00CE4F45" w:rsidTr="00155B16">
        <w:trPr>
          <w:trHeight w:val="34"/>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830AD7" w:rsidRPr="00CE4F45" w:rsidRDefault="00830AD7" w:rsidP="00830AD7">
            <w:pPr>
              <w:tabs>
                <w:tab w:val="right" w:pos="667"/>
                <w:tab w:val="right" w:pos="1334"/>
              </w:tabs>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Доклад</w:t>
            </w:r>
            <w:r w:rsidRPr="00CE4F45">
              <w:rPr>
                <w:rFonts w:ascii="Times New Roman" w:hAnsi="Times New Roman" w:cs="Times New Roman"/>
                <w:sz w:val="22"/>
                <w:lang w:val="ru-RU"/>
              </w:rPr>
              <w:tab/>
              <w:t xml:space="preserve"> по результатам завершения разделов</w:t>
            </w:r>
          </w:p>
          <w:p w:rsidR="00890884" w:rsidRPr="00CE4F45" w:rsidRDefault="00830AD7" w:rsidP="00830AD7">
            <w:pPr>
              <w:spacing w:after="0" w:line="240" w:lineRule="auto"/>
              <w:ind w:left="0" w:right="0" w:firstLine="0"/>
              <w:jc w:val="left"/>
              <w:rPr>
                <w:rFonts w:ascii="Times New Roman" w:hAnsi="Times New Roman" w:cs="Times New Roman"/>
                <w:sz w:val="22"/>
                <w:lang w:val="ru-RU"/>
              </w:rPr>
            </w:pPr>
            <w:r w:rsidRPr="00CE4F45">
              <w:rPr>
                <w:rFonts w:ascii="Times New Roman" w:hAnsi="Times New Roman" w:cs="Times New Roman"/>
                <w:sz w:val="22"/>
                <w:lang w:val="ru-RU"/>
              </w:rPr>
              <w:t>производственного (экскурсионного) этапа практики.</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B054A9" w:rsidRPr="00CE4F45" w:rsidRDefault="006F630D" w:rsidP="00830AD7">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ОПК-21</w:t>
            </w:r>
          </w:p>
          <w:p w:rsidR="00890884" w:rsidRPr="00CE4F45" w:rsidRDefault="00890884" w:rsidP="00830AD7">
            <w:pPr>
              <w:spacing w:after="0" w:line="240" w:lineRule="auto"/>
              <w:ind w:left="0" w:right="0" w:firstLine="0"/>
              <w:jc w:val="center"/>
              <w:rPr>
                <w:rFonts w:ascii="Times New Roman" w:hAnsi="Times New Roman" w:cs="Times New Roman"/>
                <w:sz w:val="22"/>
                <w:lang w:val="ru-RU"/>
              </w:rPr>
            </w:pPr>
          </w:p>
        </w:tc>
        <w:tc>
          <w:tcPr>
            <w:tcW w:w="4182"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6F630D"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Определяет преимущества использования современных информационных технологий для решения задач профессиональной деятельности</w:t>
            </w:r>
            <w:r w:rsidR="00830AD7" w:rsidRPr="00CE4F45">
              <w:rPr>
                <w:rFonts w:ascii="Times New Roman" w:hAnsi="Times New Roman" w:cs="Times New Roman"/>
                <w:sz w:val="22"/>
                <w:lang w:val="ru-RU"/>
              </w:rPr>
              <w:t>.</w:t>
            </w:r>
          </w:p>
        </w:tc>
        <w:tc>
          <w:tcPr>
            <w:tcW w:w="6520" w:type="dxa"/>
            <w:tcBorders>
              <w:top w:val="single" w:sz="2" w:space="0" w:color="000000"/>
              <w:left w:val="single" w:sz="2" w:space="0" w:color="000000"/>
              <w:bottom w:val="single" w:sz="2" w:space="0" w:color="000000"/>
              <w:right w:val="single" w:sz="2" w:space="0" w:color="000000"/>
            </w:tcBorders>
            <w:shd w:val="clear" w:color="auto" w:fill="auto"/>
          </w:tcPr>
          <w:p w:rsidR="00890884" w:rsidRPr="00CE4F45" w:rsidRDefault="007C6395"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Знать:</w:t>
            </w:r>
            <w:r w:rsidR="000A5DEA" w:rsidRPr="00CE4F45">
              <w:rPr>
                <w:rFonts w:ascii="Times New Roman" w:hAnsi="Times New Roman" w:cs="Times New Roman"/>
                <w:sz w:val="22"/>
                <w:lang w:val="ru-RU"/>
              </w:rPr>
              <w:t xml:space="preserve"> задачи горного</w:t>
            </w:r>
            <w:r w:rsidR="006F630D" w:rsidRPr="00CE4F45">
              <w:rPr>
                <w:rFonts w:ascii="Times New Roman" w:hAnsi="Times New Roman" w:cs="Times New Roman"/>
                <w:sz w:val="22"/>
                <w:lang w:val="ru-RU"/>
              </w:rPr>
              <w:t xml:space="preserve"> производства, решение которых требует применения современных информационных технологий.</w:t>
            </w:r>
            <w:r w:rsidR="00155B16" w:rsidRPr="00CE4F45">
              <w:rPr>
                <w:rFonts w:ascii="Times New Roman" w:hAnsi="Times New Roman" w:cs="Times New Roman"/>
                <w:sz w:val="22"/>
                <w:lang w:val="ru-RU"/>
              </w:rPr>
              <w:t xml:space="preserve"> </w:t>
            </w:r>
            <w:r w:rsidRPr="00CE4F45">
              <w:rPr>
                <w:rFonts w:ascii="Times New Roman" w:hAnsi="Times New Roman" w:cs="Times New Roman"/>
                <w:sz w:val="22"/>
                <w:lang w:val="ru-RU"/>
              </w:rPr>
              <w:t>Уметь:</w:t>
            </w:r>
            <w:r w:rsidR="006F630D" w:rsidRPr="00CE4F45">
              <w:rPr>
                <w:rFonts w:ascii="Times New Roman" w:hAnsi="Times New Roman" w:cs="Times New Roman"/>
                <w:sz w:val="22"/>
                <w:lang w:val="ru-RU"/>
              </w:rPr>
              <w:t xml:space="preserve"> формулировать основные требования к современным информационным технологиям.</w:t>
            </w:r>
          </w:p>
          <w:p w:rsidR="00890884" w:rsidRPr="00CE4F45" w:rsidRDefault="007C6395" w:rsidP="00155B1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Владеть:</w:t>
            </w:r>
            <w:r w:rsidR="000A5DEA" w:rsidRPr="00CE4F45">
              <w:rPr>
                <w:rFonts w:ascii="Times New Roman" w:hAnsi="Times New Roman" w:cs="Times New Roman"/>
                <w:sz w:val="22"/>
                <w:lang w:val="ru-RU"/>
              </w:rPr>
              <w:t xml:space="preserve"> источниками</w:t>
            </w:r>
            <w:r w:rsidR="006F630D" w:rsidRPr="00CE4F45">
              <w:rPr>
                <w:rFonts w:ascii="Times New Roman" w:hAnsi="Times New Roman" w:cs="Times New Roman"/>
                <w:sz w:val="22"/>
                <w:lang w:val="ru-RU"/>
              </w:rPr>
              <w:t xml:space="preserve"> информации о современных информационных технологиях горного производства.</w:t>
            </w:r>
            <w:r w:rsidR="00155B16" w:rsidRPr="00CE4F45">
              <w:rPr>
                <w:rFonts w:ascii="Times New Roman" w:hAnsi="Times New Roman" w:cs="Times New Roman"/>
                <w:sz w:val="22"/>
                <w:lang w:val="ru-RU"/>
              </w:rPr>
              <w:t xml:space="preserve"> </w:t>
            </w:r>
            <w:r w:rsidRPr="00CE4F45">
              <w:rPr>
                <w:rFonts w:ascii="Times New Roman" w:hAnsi="Times New Roman" w:cs="Times New Roman"/>
                <w:sz w:val="22"/>
                <w:lang w:val="ru-RU"/>
              </w:rPr>
              <w:t>Иметь опыт:</w:t>
            </w:r>
            <w:r w:rsidR="006F630D" w:rsidRPr="00CE4F45">
              <w:rPr>
                <w:rFonts w:ascii="Times New Roman" w:hAnsi="Times New Roman" w:cs="Times New Roman"/>
                <w:sz w:val="22"/>
                <w:lang w:val="ru-RU"/>
              </w:rPr>
              <w:t xml:space="preserve"> оценки результатов применения современных информационных технологий в условиях горного предприятия.</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71797C"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Высокий или</w:t>
            </w:r>
          </w:p>
          <w:p w:rsidR="00890884" w:rsidRPr="00CE4F45" w:rsidRDefault="0071797C" w:rsidP="0071797C">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средний</w:t>
            </w:r>
          </w:p>
        </w:tc>
      </w:tr>
    </w:tbl>
    <w:p w:rsidR="00155B16" w:rsidRPr="00CE4F45" w:rsidRDefault="00155B16" w:rsidP="00D74332">
      <w:pPr>
        <w:spacing w:after="0" w:line="240" w:lineRule="auto"/>
        <w:ind w:left="3" w:right="17" w:firstLine="423"/>
        <w:rPr>
          <w:rFonts w:ascii="Times New Roman" w:hAnsi="Times New Roman" w:cs="Times New Roman"/>
          <w:b/>
          <w:sz w:val="22"/>
          <w:lang w:val="ru-RU"/>
        </w:rPr>
        <w:sectPr w:rsidR="00155B16" w:rsidRPr="00CE4F45" w:rsidSect="00155B16">
          <w:pgSz w:w="16838" w:h="11906" w:orient="landscape"/>
          <w:pgMar w:top="1701" w:right="1140" w:bottom="837" w:left="1135" w:header="720" w:footer="581" w:gutter="0"/>
          <w:cols w:space="720"/>
          <w:docGrid w:linePitch="245"/>
        </w:sectPr>
      </w:pPr>
    </w:p>
    <w:p w:rsidR="00CE00DF" w:rsidRPr="00CE4F45" w:rsidRDefault="00CE00DF" w:rsidP="00CE00DF">
      <w:pPr>
        <w:spacing w:after="0"/>
        <w:ind w:left="0" w:right="4" w:firstLine="426"/>
        <w:rPr>
          <w:rFonts w:ascii="Times New Roman" w:hAnsi="Times New Roman" w:cs="Times New Roman"/>
          <w:b/>
          <w:sz w:val="22"/>
          <w:lang w:val="ru-RU"/>
        </w:rPr>
      </w:pPr>
    </w:p>
    <w:p w:rsidR="00CE00DF" w:rsidRPr="00CE4F45" w:rsidRDefault="00CE00DF" w:rsidP="00CE00DF">
      <w:pPr>
        <w:spacing w:after="0"/>
        <w:ind w:left="0" w:right="4" w:firstLine="426"/>
        <w:rPr>
          <w:rFonts w:ascii="Times New Roman" w:hAnsi="Times New Roman" w:cs="Times New Roman"/>
          <w:sz w:val="22"/>
          <w:lang w:val="ru-RU"/>
        </w:rPr>
      </w:pPr>
      <w:r w:rsidRPr="00CE4F45">
        <w:rPr>
          <w:rFonts w:ascii="Times New Roman" w:hAnsi="Times New Roman" w:cs="Times New Roman"/>
          <w:b/>
          <w:sz w:val="22"/>
          <w:lang w:val="ru-RU"/>
        </w:rPr>
        <w:t>7.2.1.Оценочные средства при текущем контроле</w:t>
      </w:r>
    </w:p>
    <w:p w:rsidR="00CE00DF" w:rsidRPr="00CE4F45" w:rsidRDefault="00CE00DF" w:rsidP="00CE00DF">
      <w:pPr>
        <w:ind w:left="0" w:right="4" w:firstLine="426"/>
        <w:rPr>
          <w:rFonts w:ascii="Times New Roman" w:hAnsi="Times New Roman" w:cs="Times New Roman"/>
          <w:sz w:val="22"/>
          <w:lang w:val="ru-RU"/>
        </w:rPr>
      </w:pPr>
    </w:p>
    <w:p w:rsidR="00CE00DF" w:rsidRPr="00CE4F45" w:rsidRDefault="00CE00DF" w:rsidP="00CE00DF">
      <w:pPr>
        <w:ind w:left="0" w:right="4" w:firstLine="426"/>
        <w:rPr>
          <w:rFonts w:ascii="Times New Roman" w:hAnsi="Times New Roman" w:cs="Times New Roman"/>
          <w:sz w:val="22"/>
          <w:lang w:val="ru-RU"/>
        </w:rPr>
      </w:pPr>
      <w:r w:rsidRPr="00CE4F45">
        <w:rPr>
          <w:rFonts w:ascii="Times New Roman" w:hAnsi="Times New Roman" w:cs="Times New Roman"/>
          <w:sz w:val="22"/>
          <w:lang w:val="ru-RU"/>
        </w:rPr>
        <w:t xml:space="preserve">Формой текущего контроля по результатам прохождения производственной практики является доклад по результатам завершения текущих разделов производственного (экскурсионного) этапа практики, согласно п. 5. </w:t>
      </w:r>
    </w:p>
    <w:p w:rsidR="00CE00DF" w:rsidRPr="00CE4F45" w:rsidRDefault="00CE00DF" w:rsidP="00CE00DF">
      <w:pPr>
        <w:ind w:left="0" w:right="4" w:firstLine="426"/>
        <w:rPr>
          <w:rFonts w:ascii="Times New Roman" w:hAnsi="Times New Roman" w:cs="Times New Roman"/>
          <w:sz w:val="22"/>
        </w:rPr>
      </w:pPr>
      <w:r w:rsidRPr="00CE4F45">
        <w:rPr>
          <w:rFonts w:ascii="Times New Roman" w:hAnsi="Times New Roman" w:cs="Times New Roman"/>
          <w:sz w:val="22"/>
        </w:rPr>
        <w:t>Критерии оценивания:</w:t>
      </w:r>
    </w:p>
    <w:p w:rsidR="00CE00DF" w:rsidRPr="00CE4F45" w:rsidRDefault="00CE00DF" w:rsidP="00CE00DF">
      <w:pPr>
        <w:numPr>
          <w:ilvl w:val="0"/>
          <w:numId w:val="23"/>
        </w:numPr>
        <w:ind w:right="4" w:firstLine="426"/>
        <w:rPr>
          <w:rFonts w:ascii="Times New Roman" w:hAnsi="Times New Roman" w:cs="Times New Roman"/>
          <w:sz w:val="22"/>
          <w:lang w:val="ru-RU"/>
        </w:rPr>
      </w:pPr>
      <w:r w:rsidRPr="00CE4F45">
        <w:rPr>
          <w:rFonts w:ascii="Times New Roman" w:hAnsi="Times New Roman" w:cs="Times New Roman"/>
          <w:sz w:val="22"/>
          <w:lang w:val="ru-RU"/>
        </w:rPr>
        <w:t>развернутый доклад о завершенных разделах производственного (экскурсионного) этапа</w:t>
      </w:r>
      <w:r w:rsidR="00224EC0" w:rsidRPr="00CE4F45">
        <w:rPr>
          <w:rFonts w:ascii="Times New Roman" w:hAnsi="Times New Roman" w:cs="Times New Roman"/>
          <w:sz w:val="22"/>
          <w:lang w:val="ru-RU"/>
        </w:rPr>
        <w:t xml:space="preserve"> </w:t>
      </w:r>
      <w:r w:rsidRPr="00CE4F45">
        <w:rPr>
          <w:rFonts w:ascii="Times New Roman" w:hAnsi="Times New Roman" w:cs="Times New Roman"/>
          <w:sz w:val="22"/>
          <w:lang w:val="ru-RU"/>
        </w:rPr>
        <w:t>практики,  в соответствии с требованиями к содержанию раздела (п. 5)  – 65…100 баллов;</w:t>
      </w:r>
    </w:p>
    <w:p w:rsidR="00224EC0" w:rsidRPr="00CE4F45" w:rsidRDefault="00CE00DF" w:rsidP="00224EC0">
      <w:pPr>
        <w:numPr>
          <w:ilvl w:val="0"/>
          <w:numId w:val="23"/>
        </w:numPr>
        <w:ind w:right="4" w:firstLine="426"/>
        <w:rPr>
          <w:rFonts w:ascii="Times New Roman" w:hAnsi="Times New Roman" w:cs="Times New Roman"/>
          <w:sz w:val="22"/>
          <w:lang w:val="ru-RU"/>
        </w:rPr>
      </w:pPr>
      <w:r w:rsidRPr="00CE4F45">
        <w:rPr>
          <w:rFonts w:ascii="Times New Roman" w:hAnsi="Times New Roman" w:cs="Times New Roman"/>
          <w:sz w:val="22"/>
          <w:lang w:val="ru-RU"/>
        </w:rPr>
        <w:t>доклад о завершенных разделах производственного (экскурсионного) этапа</w:t>
      </w:r>
      <w:r w:rsidR="00224EC0" w:rsidRPr="00CE4F45">
        <w:rPr>
          <w:rFonts w:ascii="Times New Roman" w:hAnsi="Times New Roman" w:cs="Times New Roman"/>
          <w:sz w:val="22"/>
          <w:lang w:val="ru-RU"/>
        </w:rPr>
        <w:t xml:space="preserve"> </w:t>
      </w:r>
      <w:r w:rsidRPr="00CE4F45">
        <w:rPr>
          <w:rFonts w:ascii="Times New Roman" w:hAnsi="Times New Roman" w:cs="Times New Roman"/>
          <w:sz w:val="22"/>
          <w:lang w:val="ru-RU"/>
        </w:rPr>
        <w:t>практики представлен не в полном объеме или не соответствуют  требованиям к содержанию – 0…65 баллов.</w:t>
      </w:r>
    </w:p>
    <w:p w:rsidR="00224EC0" w:rsidRPr="00CE4F45" w:rsidRDefault="00224EC0" w:rsidP="00224EC0">
      <w:pPr>
        <w:ind w:left="426" w:right="4" w:firstLine="0"/>
        <w:rPr>
          <w:rFonts w:ascii="Times New Roman" w:hAnsi="Times New Roman" w:cs="Times New Roman"/>
          <w:sz w:val="22"/>
          <w:lang w:val="ru-RU"/>
        </w:rPr>
      </w:pPr>
    </w:p>
    <w:tbl>
      <w:tblPr>
        <w:tblW w:w="9360" w:type="dxa"/>
        <w:tblInd w:w="8" w:type="dxa"/>
        <w:tblCellMar>
          <w:top w:w="30" w:type="dxa"/>
          <w:left w:w="12" w:type="dxa"/>
          <w:right w:w="12" w:type="dxa"/>
        </w:tblCellMar>
        <w:tblLook w:val="04A0" w:firstRow="1" w:lastRow="0" w:firstColumn="1" w:lastColumn="0" w:noHBand="0" w:noVBand="1"/>
      </w:tblPr>
      <w:tblGrid>
        <w:gridCol w:w="6100"/>
        <w:gridCol w:w="1701"/>
        <w:gridCol w:w="1559"/>
      </w:tblGrid>
      <w:tr w:rsidR="00224EC0" w:rsidRPr="00CE4F45" w:rsidTr="000A6ACC">
        <w:trPr>
          <w:trHeight w:val="267"/>
        </w:trPr>
        <w:tc>
          <w:tcPr>
            <w:tcW w:w="6100" w:type="dxa"/>
            <w:tcBorders>
              <w:top w:val="single" w:sz="3" w:space="0" w:color="000000"/>
              <w:left w:val="single" w:sz="3" w:space="0" w:color="000000"/>
              <w:bottom w:val="single" w:sz="3" w:space="0" w:color="000000"/>
              <w:right w:val="single" w:sz="3" w:space="0" w:color="000000"/>
            </w:tcBorders>
            <w:shd w:val="clear" w:color="auto" w:fill="auto"/>
          </w:tcPr>
          <w:p w:rsidR="00224EC0" w:rsidRPr="00CE4F45" w:rsidRDefault="00224EC0" w:rsidP="000A6ACC">
            <w:pPr>
              <w:spacing w:after="0" w:line="259" w:lineRule="auto"/>
              <w:ind w:left="0" w:right="4" w:hanging="8"/>
              <w:rPr>
                <w:rFonts w:ascii="Times New Roman" w:hAnsi="Times New Roman" w:cs="Times New Roman"/>
                <w:sz w:val="22"/>
              </w:rPr>
            </w:pPr>
            <w:r w:rsidRPr="00CE4F45">
              <w:rPr>
                <w:rFonts w:ascii="Times New Roman" w:hAnsi="Times New Roman" w:cs="Times New Roman"/>
                <w:sz w:val="22"/>
              </w:rPr>
              <w:t>Количество баллов</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224EC0" w:rsidRPr="00CE4F45" w:rsidRDefault="00224EC0" w:rsidP="000A6ACC">
            <w:pPr>
              <w:spacing w:after="0" w:line="259" w:lineRule="auto"/>
              <w:ind w:left="0" w:right="4" w:hanging="8"/>
              <w:jc w:val="center"/>
              <w:rPr>
                <w:rFonts w:ascii="Times New Roman" w:hAnsi="Times New Roman" w:cs="Times New Roman"/>
                <w:sz w:val="22"/>
              </w:rPr>
            </w:pPr>
            <w:r w:rsidRPr="00CE4F45">
              <w:rPr>
                <w:rFonts w:ascii="Times New Roman" w:hAnsi="Times New Roman" w:cs="Times New Roman"/>
                <w:sz w:val="22"/>
              </w:rPr>
              <w:t>0...65</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224EC0" w:rsidRPr="00CE4F45" w:rsidRDefault="00224EC0" w:rsidP="000A6ACC">
            <w:pPr>
              <w:spacing w:after="0" w:line="259" w:lineRule="auto"/>
              <w:ind w:left="0" w:right="4" w:hanging="8"/>
              <w:jc w:val="center"/>
              <w:rPr>
                <w:rFonts w:ascii="Times New Roman" w:hAnsi="Times New Roman" w:cs="Times New Roman"/>
                <w:sz w:val="22"/>
              </w:rPr>
            </w:pPr>
            <w:r w:rsidRPr="00CE4F45">
              <w:rPr>
                <w:rFonts w:ascii="Times New Roman" w:hAnsi="Times New Roman" w:cs="Times New Roman"/>
                <w:sz w:val="22"/>
              </w:rPr>
              <w:t>65...100</w:t>
            </w:r>
          </w:p>
        </w:tc>
      </w:tr>
      <w:tr w:rsidR="00224EC0" w:rsidRPr="00CE4F45" w:rsidTr="000A6ACC">
        <w:trPr>
          <w:trHeight w:val="267"/>
        </w:trPr>
        <w:tc>
          <w:tcPr>
            <w:tcW w:w="6100" w:type="dxa"/>
            <w:tcBorders>
              <w:top w:val="single" w:sz="3" w:space="0" w:color="000000"/>
              <w:left w:val="single" w:sz="3" w:space="0" w:color="000000"/>
              <w:bottom w:val="single" w:sz="3" w:space="0" w:color="000000"/>
              <w:right w:val="single" w:sz="3" w:space="0" w:color="000000"/>
            </w:tcBorders>
            <w:shd w:val="clear" w:color="auto" w:fill="auto"/>
          </w:tcPr>
          <w:p w:rsidR="00224EC0" w:rsidRPr="00CE4F45" w:rsidRDefault="00224EC0" w:rsidP="000A6ACC">
            <w:pPr>
              <w:spacing w:after="0" w:line="259" w:lineRule="auto"/>
              <w:ind w:left="0" w:right="4" w:hanging="8"/>
              <w:rPr>
                <w:rFonts w:ascii="Times New Roman" w:hAnsi="Times New Roman" w:cs="Times New Roman"/>
                <w:sz w:val="22"/>
              </w:rPr>
            </w:pPr>
            <w:r w:rsidRPr="00CE4F45">
              <w:rPr>
                <w:rFonts w:ascii="Times New Roman" w:hAnsi="Times New Roman" w:cs="Times New Roman"/>
                <w:sz w:val="22"/>
                <w:lang w:val="ru-RU"/>
              </w:rPr>
              <w:t>Ш</w:t>
            </w:r>
            <w:r w:rsidRPr="00CE4F45">
              <w:rPr>
                <w:rFonts w:ascii="Times New Roman" w:hAnsi="Times New Roman" w:cs="Times New Roman"/>
                <w:sz w:val="22"/>
              </w:rPr>
              <w:t>кала оценивания</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224EC0" w:rsidRPr="00CE4F45" w:rsidRDefault="00224EC0" w:rsidP="000A6ACC">
            <w:pPr>
              <w:spacing w:after="0" w:line="259" w:lineRule="auto"/>
              <w:ind w:left="0" w:right="4" w:hanging="8"/>
              <w:jc w:val="center"/>
              <w:rPr>
                <w:rFonts w:ascii="Times New Roman" w:hAnsi="Times New Roman" w:cs="Times New Roman"/>
                <w:sz w:val="22"/>
              </w:rPr>
            </w:pPr>
            <w:r w:rsidRPr="00CE4F45">
              <w:rPr>
                <w:rFonts w:ascii="Times New Roman" w:hAnsi="Times New Roman" w:cs="Times New Roman"/>
                <w:sz w:val="22"/>
              </w:rPr>
              <w:t>не зачтено</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224EC0" w:rsidRPr="00CE4F45" w:rsidRDefault="00224EC0" w:rsidP="000A6ACC">
            <w:pPr>
              <w:spacing w:after="0" w:line="259" w:lineRule="auto"/>
              <w:ind w:left="0" w:right="4" w:hanging="8"/>
              <w:jc w:val="center"/>
              <w:rPr>
                <w:rFonts w:ascii="Times New Roman" w:hAnsi="Times New Roman" w:cs="Times New Roman"/>
                <w:sz w:val="22"/>
              </w:rPr>
            </w:pPr>
            <w:r w:rsidRPr="00CE4F45">
              <w:rPr>
                <w:rFonts w:ascii="Times New Roman" w:hAnsi="Times New Roman" w:cs="Times New Roman"/>
                <w:sz w:val="22"/>
              </w:rPr>
              <w:t>зачтено</w:t>
            </w:r>
          </w:p>
        </w:tc>
      </w:tr>
    </w:tbl>
    <w:p w:rsidR="00CE00DF" w:rsidRPr="00CE4F45" w:rsidRDefault="00CE00DF" w:rsidP="00D74332">
      <w:pPr>
        <w:spacing w:after="0" w:line="240" w:lineRule="auto"/>
        <w:ind w:left="0" w:right="0" w:firstLine="426"/>
        <w:rPr>
          <w:rFonts w:ascii="Times New Roman" w:hAnsi="Times New Roman" w:cs="Times New Roman"/>
          <w:b/>
          <w:sz w:val="22"/>
          <w:lang w:val="ru-RU"/>
        </w:rPr>
      </w:pPr>
    </w:p>
    <w:p w:rsidR="00890884" w:rsidRPr="00CE4F45" w:rsidRDefault="006F630D" w:rsidP="00D74332">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b/>
          <w:sz w:val="22"/>
          <w:lang w:val="ru-RU"/>
        </w:rPr>
        <w:t>7.2.2. Оценочные средства при промежуточной аттестации</w:t>
      </w:r>
    </w:p>
    <w:p w:rsidR="00D74332" w:rsidRPr="00CE4F45" w:rsidRDefault="006F630D" w:rsidP="00D74332">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 xml:space="preserve"> </w:t>
      </w:r>
    </w:p>
    <w:p w:rsidR="00890884" w:rsidRPr="00CE4F45" w:rsidRDefault="006F630D" w:rsidP="00D74332">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Промежуточная аттестация проводится в форме зачёта с оценкой. Оценочными средствами являются контрольные вопросы по производственному (экскурсионному) этапу практики, включая вопросы непосредственно по отчёту.</w:t>
      </w:r>
    </w:p>
    <w:p w:rsidR="00890884" w:rsidRPr="00CE4F45" w:rsidRDefault="006F630D" w:rsidP="00D74332">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Необходимо ответить на пять вопросов. Далее представлены примеры контрольных вопросов по разделам отчёта.</w:t>
      </w:r>
    </w:p>
    <w:p w:rsidR="00890884" w:rsidRPr="00CE4F45" w:rsidRDefault="006F630D" w:rsidP="00D74332">
      <w:pPr>
        <w:numPr>
          <w:ilvl w:val="0"/>
          <w:numId w:val="6"/>
        </w:num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Назовите рабочие пласты шахтного поля и их мощности.</w:t>
      </w:r>
    </w:p>
    <w:p w:rsidR="00890884" w:rsidRPr="00CE4F45" w:rsidRDefault="006F630D" w:rsidP="00D74332">
      <w:pPr>
        <w:numPr>
          <w:ilvl w:val="0"/>
          <w:numId w:val="6"/>
        </w:num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Какие вскрывающие выработки проведены на шахте?</w:t>
      </w:r>
    </w:p>
    <w:p w:rsidR="00890884" w:rsidRPr="00CE4F45" w:rsidRDefault="006F630D" w:rsidP="00D74332">
      <w:pPr>
        <w:numPr>
          <w:ilvl w:val="0"/>
          <w:numId w:val="6"/>
        </w:num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Какая крепь, площадь сечение и длина у главного (вспомогательного) ствола?</w:t>
      </w:r>
    </w:p>
    <w:p w:rsidR="00890884" w:rsidRPr="00CE4F45" w:rsidRDefault="006F630D" w:rsidP="00D74332">
      <w:pPr>
        <w:numPr>
          <w:ilvl w:val="0"/>
          <w:numId w:val="6"/>
        </w:num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Какая суточная нагрузка на очистной забой и годовая производственная мощность шахты?</w:t>
      </w:r>
    </w:p>
    <w:p w:rsidR="00890884" w:rsidRPr="00CE4F45" w:rsidRDefault="006F630D" w:rsidP="00D74332">
      <w:pPr>
        <w:numPr>
          <w:ilvl w:val="0"/>
          <w:numId w:val="6"/>
        </w:num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Какие средства транспорта (главного и вспомогательного) применяются на шахте?</w:t>
      </w:r>
    </w:p>
    <w:p w:rsidR="00890884" w:rsidRPr="00CE4F45" w:rsidRDefault="006F630D" w:rsidP="00D74332">
      <w:pPr>
        <w:numPr>
          <w:ilvl w:val="0"/>
          <w:numId w:val="6"/>
        </w:num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Дайте краткую характеристику угольного пласта, отрабатываемого на разрезе.</w:t>
      </w:r>
    </w:p>
    <w:p w:rsidR="00890884" w:rsidRPr="00CE4F45" w:rsidRDefault="006F630D" w:rsidP="00D74332">
      <w:pPr>
        <w:numPr>
          <w:ilvl w:val="0"/>
          <w:numId w:val="6"/>
        </w:num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Какое оборудование применяют для выемки, погрузки и транспортировки угля на разрезе?</w:t>
      </w:r>
    </w:p>
    <w:p w:rsidR="00B054A9" w:rsidRPr="00CE4F45" w:rsidRDefault="006F630D" w:rsidP="00D74332">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 xml:space="preserve">8 . </w:t>
      </w:r>
      <w:r w:rsidR="001C6FF9" w:rsidRPr="00CE4F45">
        <w:rPr>
          <w:rFonts w:ascii="Times New Roman" w:hAnsi="Times New Roman" w:cs="Times New Roman"/>
          <w:sz w:val="22"/>
          <w:lang w:val="ru-RU"/>
        </w:rPr>
        <w:t>Назовите основные технологические параметры</w:t>
      </w:r>
      <w:r w:rsidRPr="00CE4F45">
        <w:rPr>
          <w:rFonts w:ascii="Times New Roman" w:hAnsi="Times New Roman" w:cs="Times New Roman"/>
          <w:sz w:val="22"/>
          <w:lang w:val="ru-RU"/>
        </w:rPr>
        <w:t xml:space="preserve"> разреза.                                                                                                                                  </w:t>
      </w:r>
    </w:p>
    <w:p w:rsidR="00890884" w:rsidRPr="00CE4F45" w:rsidRDefault="006F630D" w:rsidP="00D74332">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 xml:space="preserve">9. Назовите основные параметры буровзрывных работ на разрезе.                                                                                                          </w:t>
      </w:r>
    </w:p>
    <w:p w:rsidR="00890884" w:rsidRPr="00CE4F45" w:rsidRDefault="006F630D" w:rsidP="00D74332">
      <w:pPr>
        <w:numPr>
          <w:ilvl w:val="1"/>
          <w:numId w:val="7"/>
        </w:num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Как проявляется техногенная нагрузка на окружающую среду при открытой разработке?</w:t>
      </w:r>
    </w:p>
    <w:p w:rsidR="00890884" w:rsidRPr="00CE4F45" w:rsidRDefault="006F630D" w:rsidP="00D74332">
      <w:pPr>
        <w:numPr>
          <w:ilvl w:val="1"/>
          <w:numId w:val="7"/>
        </w:num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Какой метод (методы) обогащения применяют на фабрике?</w:t>
      </w:r>
    </w:p>
    <w:p w:rsidR="00B054A9" w:rsidRPr="00CE4F45" w:rsidRDefault="006F630D" w:rsidP="00D74332">
      <w:pPr>
        <w:numPr>
          <w:ilvl w:val="1"/>
          <w:numId w:val="7"/>
        </w:num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Назовите оборудование, используемое в технологической цепи обогатительной</w:t>
      </w:r>
      <w:r w:rsidR="001C6FF9" w:rsidRPr="00CE4F45">
        <w:rPr>
          <w:rFonts w:ascii="Times New Roman" w:hAnsi="Times New Roman" w:cs="Times New Roman"/>
          <w:sz w:val="22"/>
          <w:lang w:val="ru-RU"/>
        </w:rPr>
        <w:t xml:space="preserve"> </w:t>
      </w:r>
      <w:r w:rsidRPr="00CE4F45">
        <w:rPr>
          <w:rFonts w:ascii="Times New Roman" w:hAnsi="Times New Roman" w:cs="Times New Roman"/>
          <w:sz w:val="22"/>
          <w:lang w:val="ru-RU"/>
        </w:rPr>
        <w:t xml:space="preserve">фабрики.                                                                     </w:t>
      </w:r>
    </w:p>
    <w:p w:rsidR="00B054A9" w:rsidRPr="00CE4F45" w:rsidRDefault="006F630D" w:rsidP="00D74332">
      <w:pPr>
        <w:numPr>
          <w:ilvl w:val="1"/>
          <w:numId w:val="7"/>
        </w:num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 xml:space="preserve">Какие существуют методы обеспечения экологической безопасности на обогатительной фабрике?                                                      </w:t>
      </w:r>
    </w:p>
    <w:p w:rsidR="00B054A9" w:rsidRPr="00CE4F45" w:rsidRDefault="006F630D" w:rsidP="00D74332">
      <w:pPr>
        <w:numPr>
          <w:ilvl w:val="1"/>
          <w:numId w:val="7"/>
        </w:num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 xml:space="preserve">Какие </w:t>
      </w:r>
      <w:r w:rsidR="001C6FF9" w:rsidRPr="00CE4F45">
        <w:rPr>
          <w:rFonts w:ascii="Times New Roman" w:hAnsi="Times New Roman" w:cs="Times New Roman"/>
          <w:sz w:val="22"/>
          <w:lang w:val="ru-RU"/>
        </w:rPr>
        <w:t>продукты обогащения получают</w:t>
      </w:r>
      <w:r w:rsidRPr="00CE4F45">
        <w:rPr>
          <w:rFonts w:ascii="Times New Roman" w:hAnsi="Times New Roman" w:cs="Times New Roman"/>
          <w:sz w:val="22"/>
          <w:lang w:val="ru-RU"/>
        </w:rPr>
        <w:t xml:space="preserve"> </w:t>
      </w:r>
      <w:r w:rsidR="001C6FF9" w:rsidRPr="00CE4F45">
        <w:rPr>
          <w:rFonts w:ascii="Times New Roman" w:hAnsi="Times New Roman" w:cs="Times New Roman"/>
          <w:sz w:val="22"/>
          <w:lang w:val="ru-RU"/>
        </w:rPr>
        <w:t xml:space="preserve">на </w:t>
      </w:r>
      <w:r w:rsidRPr="00CE4F45">
        <w:rPr>
          <w:rFonts w:ascii="Times New Roman" w:hAnsi="Times New Roman" w:cs="Times New Roman"/>
          <w:sz w:val="22"/>
          <w:lang w:val="ru-RU"/>
        </w:rPr>
        <w:t xml:space="preserve">фабрике?                                                                                                                                    </w:t>
      </w:r>
    </w:p>
    <w:p w:rsidR="00890884" w:rsidRPr="00CE4F45" w:rsidRDefault="006F630D" w:rsidP="00D74332">
      <w:pPr>
        <w:numPr>
          <w:ilvl w:val="1"/>
          <w:numId w:val="7"/>
        </w:num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Назовите основные показатели процесса обогащения на фабрике.</w:t>
      </w:r>
    </w:p>
    <w:p w:rsidR="001541DF" w:rsidRPr="00CE4F45" w:rsidRDefault="006F630D" w:rsidP="00D74332">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 xml:space="preserve">    </w:t>
      </w:r>
    </w:p>
    <w:p w:rsidR="00890884" w:rsidRPr="00CE4F45" w:rsidRDefault="006F630D" w:rsidP="00D74332">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 xml:space="preserve"> При проведении промежуточной аттестации критериями являются правильность оформления отчета (согласно требованиям п. 6) и качество ответов на контрольные вопросы. К промежуточной аттестации допускаются студенты, оформившие отчет в полном соответствии со структурой (в т. ч. графической части), представленной в п. 6. и содержанием разделов в ц</w:t>
      </w:r>
      <w:r w:rsidR="001C6FF9" w:rsidRPr="00CE4F45">
        <w:rPr>
          <w:rFonts w:ascii="Times New Roman" w:hAnsi="Times New Roman" w:cs="Times New Roman"/>
          <w:sz w:val="22"/>
          <w:lang w:val="ru-RU"/>
        </w:rPr>
        <w:t xml:space="preserve">елом соответствующем п. 6. </w:t>
      </w:r>
      <w:r w:rsidRPr="00CE4F45">
        <w:rPr>
          <w:rFonts w:ascii="Times New Roman" w:hAnsi="Times New Roman" w:cs="Times New Roman"/>
          <w:sz w:val="22"/>
          <w:lang w:val="ru-RU"/>
        </w:rPr>
        <w:t>Основным критерием оценивания при ответе на вопросы является количество правильных, полных ответов. Далее представлены примерные критерии оценивания.</w:t>
      </w:r>
    </w:p>
    <w:p w:rsidR="00890884" w:rsidRPr="00CE4F45" w:rsidRDefault="006F630D" w:rsidP="00D74332">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85 - 100 - структура и содержание отчёта полностью соответствуют требованиям; правильный и полный ответ на 5 вопросов.</w:t>
      </w:r>
    </w:p>
    <w:p w:rsidR="00890884" w:rsidRPr="00CE4F45" w:rsidRDefault="006F630D" w:rsidP="00D74332">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75 - 84 - структура и содержание отчёта полностью соответствуют требованиям (или имеются незначительные недочеты в содержании разделов); правильны, полный ответ на 4 вопроса или правильный, но неполный ответ на 5 вопросов.</w:t>
      </w:r>
    </w:p>
    <w:p w:rsidR="00890884" w:rsidRPr="00CE4F45" w:rsidRDefault="006F630D" w:rsidP="001541DF">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65 - 74 - структура отчёта полностью соответствует требованиям, но в содержании</w:t>
      </w:r>
      <w:r w:rsidR="001541DF" w:rsidRPr="00CE4F45">
        <w:rPr>
          <w:rFonts w:ascii="Times New Roman" w:hAnsi="Times New Roman" w:cs="Times New Roman"/>
          <w:sz w:val="22"/>
          <w:lang w:val="ru-RU"/>
        </w:rPr>
        <w:t xml:space="preserve"> </w:t>
      </w:r>
      <w:r w:rsidRPr="00CE4F45">
        <w:rPr>
          <w:rFonts w:ascii="Times New Roman" w:hAnsi="Times New Roman" w:cs="Times New Roman"/>
          <w:sz w:val="22"/>
          <w:lang w:val="ru-RU"/>
        </w:rPr>
        <w:t>есть недочеты; правильный и полный ответ на 2 или 3 вопроса или правильный, но неполный ответ на 3-4 вопроса.</w:t>
      </w:r>
    </w:p>
    <w:p w:rsidR="00890884" w:rsidRPr="00CE4F45" w:rsidRDefault="006F630D" w:rsidP="00D74332">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lastRenderedPageBreak/>
        <w:t>0 - 64 - структура отчёта полностью соответствуют требованиям, но в содержании</w:t>
      </w:r>
      <w:r w:rsidR="001541DF" w:rsidRPr="00CE4F45">
        <w:rPr>
          <w:rFonts w:ascii="Times New Roman" w:hAnsi="Times New Roman" w:cs="Times New Roman"/>
          <w:sz w:val="22"/>
          <w:lang w:val="ru-RU"/>
        </w:rPr>
        <w:t xml:space="preserve"> </w:t>
      </w:r>
      <w:r w:rsidRPr="00CE4F45">
        <w:rPr>
          <w:rFonts w:ascii="Times New Roman" w:hAnsi="Times New Roman" w:cs="Times New Roman"/>
          <w:sz w:val="22"/>
          <w:lang w:val="ru-RU"/>
        </w:rPr>
        <w:t>есть недочеты; правильный и полный ответ на 1 вопрос или правильный, но неполный ответ на 2 вопроса, либо ответов нет.</w:t>
      </w:r>
    </w:p>
    <w:p w:rsidR="00D74332" w:rsidRPr="00CE4F45" w:rsidRDefault="00D74332" w:rsidP="00D74332">
      <w:pPr>
        <w:spacing w:after="0" w:line="240" w:lineRule="auto"/>
        <w:ind w:left="0" w:right="0" w:firstLine="426"/>
        <w:rPr>
          <w:rFonts w:ascii="Times New Roman" w:hAnsi="Times New Roman" w:cs="Times New Roman"/>
          <w:sz w:val="22"/>
          <w:lang w:val="ru-RU"/>
        </w:rPr>
      </w:pPr>
    </w:p>
    <w:tbl>
      <w:tblPr>
        <w:tblW w:w="8368" w:type="dxa"/>
        <w:tblInd w:w="8" w:type="dxa"/>
        <w:tblCellMar>
          <w:top w:w="30" w:type="dxa"/>
          <w:left w:w="12" w:type="dxa"/>
          <w:right w:w="12" w:type="dxa"/>
        </w:tblCellMar>
        <w:tblLook w:val="04A0" w:firstRow="1" w:lastRow="0" w:firstColumn="1" w:lastColumn="0" w:noHBand="0" w:noVBand="1"/>
      </w:tblPr>
      <w:tblGrid>
        <w:gridCol w:w="3265"/>
        <w:gridCol w:w="1134"/>
        <w:gridCol w:w="1417"/>
        <w:gridCol w:w="1276"/>
        <w:gridCol w:w="1276"/>
      </w:tblGrid>
      <w:tr w:rsidR="00890884" w:rsidRPr="00CE4F45" w:rsidTr="00CE4F45">
        <w:trPr>
          <w:trHeight w:val="267"/>
        </w:trPr>
        <w:tc>
          <w:tcPr>
            <w:tcW w:w="3265"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Количество баллов</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1541DF">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0 - 64</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1541DF">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65 - 74</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1541DF">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75 - 84</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1541DF">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85 - 100</w:t>
            </w:r>
          </w:p>
        </w:tc>
      </w:tr>
      <w:tr w:rsidR="00890884" w:rsidRPr="00CE4F45" w:rsidTr="00CE4F45">
        <w:trPr>
          <w:trHeight w:val="267"/>
        </w:trPr>
        <w:tc>
          <w:tcPr>
            <w:tcW w:w="3265"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B109C6">
            <w:pPr>
              <w:spacing w:after="0" w:line="240" w:lineRule="auto"/>
              <w:ind w:left="0" w:right="0" w:firstLine="0"/>
              <w:rPr>
                <w:rFonts w:ascii="Times New Roman" w:hAnsi="Times New Roman" w:cs="Times New Roman"/>
                <w:sz w:val="22"/>
                <w:lang w:val="ru-RU"/>
              </w:rPr>
            </w:pPr>
            <w:r w:rsidRPr="00CE4F45">
              <w:rPr>
                <w:rFonts w:ascii="Times New Roman" w:hAnsi="Times New Roman" w:cs="Times New Roman"/>
                <w:sz w:val="22"/>
                <w:lang w:val="ru-RU"/>
              </w:rPr>
              <w:t>Шкала оценивания</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1541DF">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неуд</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1541DF">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удовл</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1541DF">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хорошо</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890884" w:rsidRPr="00CE4F45" w:rsidRDefault="006F630D" w:rsidP="001541DF">
            <w:pPr>
              <w:spacing w:after="0" w:line="240" w:lineRule="auto"/>
              <w:ind w:left="0" w:right="0" w:firstLine="0"/>
              <w:jc w:val="center"/>
              <w:rPr>
                <w:rFonts w:ascii="Times New Roman" w:hAnsi="Times New Roman" w:cs="Times New Roman"/>
                <w:sz w:val="22"/>
                <w:lang w:val="ru-RU"/>
              </w:rPr>
            </w:pPr>
            <w:r w:rsidRPr="00CE4F45">
              <w:rPr>
                <w:rFonts w:ascii="Times New Roman" w:hAnsi="Times New Roman" w:cs="Times New Roman"/>
                <w:sz w:val="22"/>
                <w:lang w:val="ru-RU"/>
              </w:rPr>
              <w:t>отлично</w:t>
            </w:r>
          </w:p>
        </w:tc>
      </w:tr>
    </w:tbl>
    <w:p w:rsidR="00D74332" w:rsidRPr="00CE4F45" w:rsidRDefault="00D74332" w:rsidP="00B109C6">
      <w:pPr>
        <w:spacing w:after="0" w:line="240" w:lineRule="auto"/>
        <w:ind w:left="0" w:right="0" w:firstLine="567"/>
        <w:jc w:val="left"/>
        <w:rPr>
          <w:rFonts w:ascii="Times New Roman" w:hAnsi="Times New Roman" w:cs="Times New Roman"/>
          <w:b/>
          <w:sz w:val="22"/>
          <w:lang w:val="ru-RU"/>
        </w:rPr>
      </w:pPr>
    </w:p>
    <w:p w:rsidR="00890884" w:rsidRPr="00CE4F45" w:rsidRDefault="006F630D" w:rsidP="00D74332">
      <w:pPr>
        <w:spacing w:after="0" w:line="240" w:lineRule="auto"/>
        <w:ind w:left="0" w:right="0" w:firstLine="426"/>
        <w:jc w:val="left"/>
        <w:rPr>
          <w:rFonts w:ascii="Times New Roman" w:hAnsi="Times New Roman" w:cs="Times New Roman"/>
          <w:sz w:val="22"/>
          <w:lang w:val="ru-RU"/>
        </w:rPr>
      </w:pPr>
      <w:r w:rsidRPr="00CE4F45">
        <w:rPr>
          <w:rFonts w:ascii="Times New Roman" w:hAnsi="Times New Roman" w:cs="Times New Roman"/>
          <w:b/>
          <w:sz w:val="22"/>
          <w:lang w:val="ru-RU"/>
        </w:rPr>
        <w:t>7.2.3.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D74332" w:rsidRPr="00CE4F45" w:rsidRDefault="006F630D" w:rsidP="00D74332">
      <w:pPr>
        <w:spacing w:after="0" w:line="240" w:lineRule="auto"/>
        <w:ind w:left="0" w:right="0" w:firstLine="426"/>
        <w:jc w:val="left"/>
        <w:rPr>
          <w:rFonts w:ascii="Times New Roman" w:hAnsi="Times New Roman" w:cs="Times New Roman"/>
          <w:sz w:val="22"/>
          <w:lang w:val="ru-RU"/>
        </w:rPr>
      </w:pPr>
      <w:r w:rsidRPr="00CE4F45">
        <w:rPr>
          <w:rFonts w:ascii="Times New Roman" w:hAnsi="Times New Roman" w:cs="Times New Roman"/>
          <w:sz w:val="22"/>
          <w:lang w:val="ru-RU"/>
        </w:rPr>
        <w:t xml:space="preserve">  </w:t>
      </w:r>
    </w:p>
    <w:p w:rsidR="00890884" w:rsidRPr="00CE4F45" w:rsidRDefault="006F630D" w:rsidP="001541DF">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Промежуточная аттестация проводится в устной форме. При ответе на вопросы студент должен продемонстрировать умения, навыки и опыт, полученные во время прохождения практики. Также необходимо показать владение информацией, представленной в отчете. При собеседовании допускается пользоваться информацией, представленной в отчете. Однако, если на большинство вопросов заданных преподавателем, студент затрудняется ответить без помощи отчета, то преподаватель может снизить оценку, на один балл.</w:t>
      </w:r>
    </w:p>
    <w:p w:rsidR="00890884" w:rsidRPr="00CE4F45" w:rsidRDefault="006F630D" w:rsidP="001541DF">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Если при ответе на вопросы складывается ситуация, не соответствующая представленным в п. 7.2.2 критериям оценивания, преподаватель может задать дополнительный вопрос. При этом окончательное решение об оценке за зачёт принимается с учётом ответа на дополнительный вопрос</w:t>
      </w:r>
    </w:p>
    <w:p w:rsidR="00890884" w:rsidRPr="00CE4F45" w:rsidRDefault="006F630D" w:rsidP="001541DF">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 xml:space="preserve"> </w:t>
      </w:r>
    </w:p>
    <w:p w:rsidR="00890884" w:rsidRPr="00CE4F45" w:rsidRDefault="006F630D" w:rsidP="00917A24">
      <w:pPr>
        <w:numPr>
          <w:ilvl w:val="0"/>
          <w:numId w:val="8"/>
        </w:numPr>
        <w:tabs>
          <w:tab w:val="left" w:pos="851"/>
        </w:tabs>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b/>
          <w:sz w:val="22"/>
          <w:lang w:val="ru-RU"/>
        </w:rPr>
        <w:t>Перечень учебной литературы и ресурсов сети «Интернет»,</w:t>
      </w:r>
      <w:r w:rsidR="001541DF" w:rsidRPr="00CE4F45">
        <w:rPr>
          <w:rFonts w:ascii="Times New Roman" w:hAnsi="Times New Roman" w:cs="Times New Roman"/>
          <w:b/>
          <w:sz w:val="22"/>
          <w:lang w:val="ru-RU"/>
        </w:rPr>
        <w:t xml:space="preserve"> </w:t>
      </w:r>
      <w:r w:rsidRPr="00CE4F45">
        <w:rPr>
          <w:rFonts w:ascii="Times New Roman" w:hAnsi="Times New Roman" w:cs="Times New Roman"/>
          <w:b/>
          <w:sz w:val="22"/>
          <w:lang w:val="ru-RU"/>
        </w:rPr>
        <w:t>необходимых для проведения</w:t>
      </w:r>
      <w:r w:rsidR="00D74332" w:rsidRPr="00CE4F45">
        <w:rPr>
          <w:rFonts w:ascii="Times New Roman" w:hAnsi="Times New Roman" w:cs="Times New Roman"/>
          <w:b/>
          <w:sz w:val="22"/>
          <w:lang w:val="ru-RU"/>
        </w:rPr>
        <w:t xml:space="preserve"> </w:t>
      </w:r>
      <w:r w:rsidRPr="00CE4F45">
        <w:rPr>
          <w:rFonts w:ascii="Times New Roman" w:hAnsi="Times New Roman" w:cs="Times New Roman"/>
          <w:b/>
          <w:sz w:val="22"/>
          <w:lang w:val="ru-RU"/>
        </w:rPr>
        <w:t>практики</w:t>
      </w:r>
    </w:p>
    <w:p w:rsidR="00D74332" w:rsidRPr="00CE4F45" w:rsidRDefault="00D74332" w:rsidP="00917A24">
      <w:pPr>
        <w:tabs>
          <w:tab w:val="left" w:pos="851"/>
        </w:tabs>
        <w:spacing w:after="0" w:line="240" w:lineRule="auto"/>
        <w:ind w:left="0" w:right="0" w:firstLine="426"/>
        <w:rPr>
          <w:rFonts w:ascii="Times New Roman" w:hAnsi="Times New Roman" w:cs="Times New Roman"/>
          <w:b/>
          <w:sz w:val="22"/>
          <w:lang w:val="ru-RU"/>
        </w:rPr>
      </w:pPr>
    </w:p>
    <w:p w:rsidR="00890884" w:rsidRPr="00CE4F45" w:rsidRDefault="006F630D" w:rsidP="00917A24">
      <w:pPr>
        <w:tabs>
          <w:tab w:val="left" w:pos="851"/>
        </w:tabs>
        <w:spacing w:after="0" w:line="240" w:lineRule="auto"/>
        <w:ind w:left="0" w:right="0" w:firstLine="426"/>
        <w:rPr>
          <w:rFonts w:ascii="Times New Roman" w:hAnsi="Times New Roman" w:cs="Times New Roman"/>
          <w:b/>
          <w:sz w:val="22"/>
          <w:lang w:val="ru-RU"/>
        </w:rPr>
      </w:pPr>
      <w:r w:rsidRPr="00CE4F45">
        <w:rPr>
          <w:rFonts w:ascii="Times New Roman" w:hAnsi="Times New Roman" w:cs="Times New Roman"/>
          <w:b/>
          <w:sz w:val="22"/>
          <w:lang w:val="ru-RU"/>
        </w:rPr>
        <w:t>8.1 Основная литература</w:t>
      </w:r>
    </w:p>
    <w:p w:rsidR="002E74A7" w:rsidRPr="00CE4F45" w:rsidRDefault="002E74A7" w:rsidP="00917A24">
      <w:pPr>
        <w:tabs>
          <w:tab w:val="left" w:pos="851"/>
        </w:tabs>
        <w:spacing w:after="0" w:line="240" w:lineRule="auto"/>
        <w:ind w:left="0" w:right="0" w:firstLine="426"/>
        <w:rPr>
          <w:rFonts w:ascii="Times New Roman" w:hAnsi="Times New Roman" w:cs="Times New Roman"/>
          <w:sz w:val="22"/>
          <w:lang w:val="ru-RU"/>
        </w:rPr>
      </w:pPr>
    </w:p>
    <w:p w:rsidR="00917A24" w:rsidRPr="00CE4F45" w:rsidRDefault="00917A24" w:rsidP="00917A24">
      <w:pPr>
        <w:pStyle w:val="a7"/>
        <w:numPr>
          <w:ilvl w:val="0"/>
          <w:numId w:val="26"/>
        </w:numPr>
        <w:ind w:left="0" w:firstLine="426"/>
        <w:jc w:val="both"/>
        <w:rPr>
          <w:rFonts w:ascii="Times New Roman" w:hAnsi="Times New Roman"/>
        </w:rPr>
      </w:pPr>
      <w:r w:rsidRPr="00CE4F45">
        <w:rPr>
          <w:rFonts w:ascii="Times New Roman" w:hAnsi="Times New Roman"/>
        </w:rPr>
        <w:t xml:space="preserve">Репин, Н. Я. Выемочно-погрузочные работы : учебное пособие / Н. Я. Репин, Л. Н. Репин. — 2-е изд., стер. — Москва : Горная книга, 2012. — 267 с. — ISBN 978-5-98672-317-4. — Текст : электронный // Лань : электронно-библиотечная система. — URL: https://e.lanbook.com/book/66456. — Режим доступа: для авториз. пользователей. </w:t>
      </w:r>
    </w:p>
    <w:p w:rsidR="00917A24" w:rsidRPr="00CE4F45" w:rsidRDefault="00917A24" w:rsidP="00917A24">
      <w:pPr>
        <w:pStyle w:val="a7"/>
        <w:numPr>
          <w:ilvl w:val="0"/>
          <w:numId w:val="26"/>
        </w:numPr>
        <w:ind w:left="0" w:firstLine="426"/>
        <w:jc w:val="both"/>
        <w:rPr>
          <w:rFonts w:ascii="Times New Roman" w:hAnsi="Times New Roman"/>
        </w:rPr>
      </w:pPr>
      <w:r w:rsidRPr="00CE4F45">
        <w:rPr>
          <w:rFonts w:ascii="Times New Roman" w:hAnsi="Times New Roman"/>
        </w:rPr>
        <w:t xml:space="preserve">Протасов, С. И. Процессы открытых горных работ: практикум : учебное пособие для студентов вузов, обучающихся по специальности "Открытые горные работы" направления подготовки "Горное дело" / С. И. Протасов, В. Ф. Воронков; ФГБОУ ВПО "Кузбас. гос. техн. ун-т им. Т. Ф. Горбачева". – Кемерово : Издательство КузГТУ, 2012. – 123 с. – Текст: непосредственный. </w:t>
      </w:r>
    </w:p>
    <w:p w:rsidR="00917A24" w:rsidRPr="00CE4F45" w:rsidRDefault="00917A24" w:rsidP="00917A24">
      <w:pPr>
        <w:pStyle w:val="a7"/>
        <w:numPr>
          <w:ilvl w:val="0"/>
          <w:numId w:val="26"/>
        </w:numPr>
        <w:ind w:left="0" w:firstLine="426"/>
        <w:jc w:val="both"/>
        <w:rPr>
          <w:rFonts w:ascii="Times New Roman" w:hAnsi="Times New Roman"/>
        </w:rPr>
      </w:pPr>
      <w:r w:rsidRPr="00CE4F45">
        <w:rPr>
          <w:rFonts w:ascii="Times New Roman" w:hAnsi="Times New Roman"/>
        </w:rPr>
        <w:t>Анистратов, Ю. И. Технологические процессы открытых горных работ [Текст] : учебник для студентов вузов, обучающихся по направлению "Горное дело" специальности "Открытые горные работы" / Ю. И. Анистратов, К. Ю. Анистратов. – Москва : Горное дело, 2008. – 448 с. – Текст: непосредственный.</w:t>
      </w:r>
    </w:p>
    <w:p w:rsidR="00D730FD" w:rsidRPr="00CE4F45" w:rsidRDefault="00D730FD" w:rsidP="00917A24">
      <w:pPr>
        <w:pStyle w:val="a7"/>
        <w:tabs>
          <w:tab w:val="left" w:pos="851"/>
        </w:tabs>
        <w:ind w:firstLine="426"/>
        <w:jc w:val="both"/>
        <w:rPr>
          <w:rFonts w:ascii="Times New Roman" w:hAnsi="Times New Roman"/>
        </w:rPr>
      </w:pPr>
    </w:p>
    <w:p w:rsidR="00D730FD" w:rsidRPr="00CE4F45" w:rsidRDefault="00D730FD" w:rsidP="00917A24">
      <w:pPr>
        <w:pStyle w:val="a7"/>
        <w:tabs>
          <w:tab w:val="left" w:pos="851"/>
        </w:tabs>
        <w:ind w:firstLine="426"/>
        <w:jc w:val="both"/>
        <w:rPr>
          <w:rFonts w:ascii="Times New Roman" w:hAnsi="Times New Roman"/>
          <w:b/>
        </w:rPr>
      </w:pPr>
      <w:r w:rsidRPr="00CE4F45">
        <w:rPr>
          <w:rFonts w:ascii="Times New Roman" w:hAnsi="Times New Roman"/>
          <w:b/>
        </w:rPr>
        <w:t xml:space="preserve">8.2 Дополнительная литература </w:t>
      </w:r>
    </w:p>
    <w:p w:rsidR="00D730FD" w:rsidRPr="00CE4F45" w:rsidRDefault="00D730FD" w:rsidP="00917A24">
      <w:pPr>
        <w:pStyle w:val="a7"/>
        <w:tabs>
          <w:tab w:val="left" w:pos="851"/>
        </w:tabs>
        <w:ind w:firstLine="426"/>
        <w:jc w:val="both"/>
        <w:rPr>
          <w:rFonts w:ascii="Times New Roman" w:hAnsi="Times New Roman"/>
          <w:b/>
        </w:rPr>
      </w:pPr>
    </w:p>
    <w:p w:rsidR="00917A24" w:rsidRPr="00CE4F45" w:rsidRDefault="00917A24" w:rsidP="00917A24">
      <w:pPr>
        <w:numPr>
          <w:ilvl w:val="0"/>
          <w:numId w:val="27"/>
        </w:numPr>
        <w:tabs>
          <w:tab w:val="left" w:pos="0"/>
        </w:tabs>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Репин, Н. Я. Подготовка горных пород к выемке Ч. 1 : учебное пособие для студентов вузов, обучающихся по специальности "Открытые горные работы" направления подготовки "Горное дело" / Н. Я. Репин. – Москва : Мир горной книги, 2012. – 188 с. – Текст: непосредственный.</w:t>
      </w:r>
    </w:p>
    <w:p w:rsidR="00917A24" w:rsidRPr="00CE4F45" w:rsidRDefault="00917A24" w:rsidP="00917A24">
      <w:pPr>
        <w:pStyle w:val="a7"/>
        <w:numPr>
          <w:ilvl w:val="0"/>
          <w:numId w:val="27"/>
        </w:numPr>
        <w:ind w:left="0" w:firstLine="426"/>
        <w:jc w:val="both"/>
        <w:rPr>
          <w:rFonts w:ascii="Times New Roman" w:hAnsi="Times New Roman"/>
        </w:rPr>
      </w:pPr>
      <w:r w:rsidRPr="00CE4F45">
        <w:rPr>
          <w:rFonts w:ascii="Times New Roman" w:hAnsi="Times New Roman"/>
        </w:rPr>
        <w:t xml:space="preserve">Повышение эффективности работы гидромониторно-землесосного комплекса разреза путем согласования режимов работы его основных систем : учебное пособие для студентов вузов, обучающихся по специальности "Открытые горные работы" направления подготовки "Горное дело" / С. И. Протасов, Е. А. Кононенко, П. А. Самусев, Ю. И. Литвин ; Кузбасский государственный технический университет им. Т. Ф. Горбачева. – Кемерово : КузГТУ, 2015. – 155 с. – Текст : непосредственный. </w:t>
      </w:r>
    </w:p>
    <w:p w:rsidR="00917A24" w:rsidRPr="00CE4F45" w:rsidRDefault="00917A24" w:rsidP="00917A24">
      <w:pPr>
        <w:pStyle w:val="a7"/>
        <w:numPr>
          <w:ilvl w:val="0"/>
          <w:numId w:val="27"/>
        </w:numPr>
        <w:ind w:left="0" w:firstLine="426"/>
        <w:jc w:val="both"/>
        <w:rPr>
          <w:rFonts w:ascii="Times New Roman" w:hAnsi="Times New Roman"/>
        </w:rPr>
      </w:pPr>
      <w:r w:rsidRPr="00CE4F45">
        <w:rPr>
          <w:rFonts w:ascii="Times New Roman" w:hAnsi="Times New Roman"/>
        </w:rPr>
        <w:t>Основы горного дела : учебное пособие для вузов / О. С. Брюховецкий, С. В. Иляхин, А. П. Карпиков, В. П. Яшин. — 4-е изд., стер. — Санкт-Петербург : Лань, 2024. — 352 с. — ISBN 978-5-507-49888-8. — Текст : электронный // Лань : электронно-библиотечная система. — URL: https://e.lanbook.com/book/404873. — Режим доступа: для авториз. пользователей.</w:t>
      </w:r>
    </w:p>
    <w:p w:rsidR="00D730FD" w:rsidRPr="00CE4F45" w:rsidRDefault="00917A24" w:rsidP="00917A24">
      <w:pPr>
        <w:pStyle w:val="a7"/>
        <w:numPr>
          <w:ilvl w:val="0"/>
          <w:numId w:val="27"/>
        </w:numPr>
        <w:ind w:left="0" w:firstLine="426"/>
        <w:jc w:val="both"/>
        <w:rPr>
          <w:rFonts w:ascii="Times New Roman" w:hAnsi="Times New Roman"/>
        </w:rPr>
      </w:pPr>
      <w:r w:rsidRPr="00CE4F45">
        <w:rPr>
          <w:rFonts w:ascii="Times New Roman" w:hAnsi="Times New Roman"/>
        </w:rPr>
        <w:lastRenderedPageBreak/>
        <w:t xml:space="preserve">Воронков, В. Ф. Процессы открытых горных работ : учебное пособие для студентов вузов, обучающихся по специальности 21.05.04 "Горное дело" / В. Ф. Воронков ; ФГБОУ ВО "Кузбас. гос. техн. ун-т им. Т. Ф. Горбачева". – Кемерово : Издательство КузГТУ, 2017. – 167 с. – Доступна электронная версия: </w:t>
      </w:r>
      <w:hyperlink r:id="rId12">
        <w:r w:rsidRPr="00CE4F45">
          <w:rPr>
            <w:rFonts w:ascii="Times New Roman" w:hAnsi="Times New Roman"/>
          </w:rPr>
          <w:t>http://library.kuzstu.ru/meto.php?n=91597&amp;type=utchposob:common</w:t>
        </w:r>
      </w:hyperlink>
      <w:r w:rsidRPr="00CE4F45">
        <w:rPr>
          <w:rFonts w:ascii="Times New Roman" w:hAnsi="Times New Roman"/>
        </w:rPr>
        <w:t>. – Текст: электронный</w:t>
      </w:r>
    </w:p>
    <w:p w:rsidR="00917A24" w:rsidRPr="00CE4F45" w:rsidRDefault="00917A24" w:rsidP="00917A24">
      <w:pPr>
        <w:spacing w:after="0" w:line="240" w:lineRule="auto"/>
        <w:ind w:left="0" w:right="0" w:firstLine="426"/>
        <w:rPr>
          <w:rFonts w:ascii="Times New Roman" w:hAnsi="Times New Roman" w:cs="Times New Roman"/>
          <w:b/>
          <w:sz w:val="22"/>
          <w:lang w:val="ru-RU"/>
        </w:rPr>
      </w:pPr>
    </w:p>
    <w:p w:rsidR="00890884" w:rsidRPr="00CE4F45" w:rsidRDefault="006F630D" w:rsidP="00D74332">
      <w:pPr>
        <w:spacing w:after="0" w:line="240" w:lineRule="auto"/>
        <w:ind w:left="0" w:right="0" w:firstLine="426"/>
        <w:jc w:val="left"/>
        <w:rPr>
          <w:rFonts w:ascii="Times New Roman" w:hAnsi="Times New Roman" w:cs="Times New Roman"/>
          <w:b/>
          <w:sz w:val="22"/>
          <w:lang w:val="ru-RU"/>
        </w:rPr>
      </w:pPr>
      <w:r w:rsidRPr="00CE4F45">
        <w:rPr>
          <w:rFonts w:ascii="Times New Roman" w:hAnsi="Times New Roman" w:cs="Times New Roman"/>
          <w:b/>
          <w:sz w:val="22"/>
          <w:lang w:val="ru-RU"/>
        </w:rPr>
        <w:t>8.</w:t>
      </w:r>
      <w:r w:rsidR="002E74A7" w:rsidRPr="00CE4F45">
        <w:rPr>
          <w:rFonts w:ascii="Times New Roman" w:hAnsi="Times New Roman" w:cs="Times New Roman"/>
          <w:b/>
          <w:sz w:val="22"/>
          <w:lang w:val="ru-RU"/>
        </w:rPr>
        <w:t>3</w:t>
      </w:r>
      <w:r w:rsidR="00C21BDC" w:rsidRPr="00CE4F45">
        <w:rPr>
          <w:rFonts w:ascii="Times New Roman" w:hAnsi="Times New Roman" w:cs="Times New Roman"/>
          <w:b/>
          <w:sz w:val="22"/>
          <w:lang w:val="ru-RU"/>
        </w:rPr>
        <w:t xml:space="preserve"> </w:t>
      </w:r>
      <w:r w:rsidRPr="00CE4F45">
        <w:rPr>
          <w:rFonts w:ascii="Times New Roman" w:hAnsi="Times New Roman" w:cs="Times New Roman"/>
          <w:b/>
          <w:sz w:val="22"/>
          <w:lang w:val="ru-RU"/>
        </w:rPr>
        <w:t>Профессиональные базы данных и информационные справочные системы</w:t>
      </w:r>
    </w:p>
    <w:p w:rsidR="003400FF" w:rsidRPr="00CE4F45" w:rsidRDefault="003400FF" w:rsidP="00D74332">
      <w:pPr>
        <w:spacing w:after="0" w:line="240" w:lineRule="auto"/>
        <w:ind w:left="0" w:right="0" w:firstLine="426"/>
        <w:jc w:val="left"/>
        <w:rPr>
          <w:rFonts w:ascii="Times New Roman" w:hAnsi="Times New Roman" w:cs="Times New Roman"/>
          <w:sz w:val="22"/>
          <w:lang w:val="ru-RU"/>
        </w:rPr>
      </w:pPr>
    </w:p>
    <w:p w:rsidR="008F2A6E" w:rsidRPr="00CE4F45" w:rsidRDefault="008F2A6E" w:rsidP="008F2A6E">
      <w:pPr>
        <w:pStyle w:val="a5"/>
        <w:numPr>
          <w:ilvl w:val="0"/>
          <w:numId w:val="16"/>
        </w:numPr>
        <w:tabs>
          <w:tab w:val="left" w:pos="142"/>
        </w:tabs>
        <w:spacing w:after="0" w:line="240" w:lineRule="auto"/>
        <w:ind w:left="0" w:firstLine="425"/>
        <w:jc w:val="both"/>
        <w:rPr>
          <w:rStyle w:val="a6"/>
          <w:rFonts w:ascii="Times New Roman" w:hAnsi="Times New Roman"/>
        </w:rPr>
      </w:pPr>
      <w:r w:rsidRPr="00CE4F45">
        <w:rPr>
          <w:rFonts w:ascii="Times New Roman" w:hAnsi="Times New Roman"/>
        </w:rPr>
        <w:t xml:space="preserve">Электронная библиотека КузГТУ </w:t>
      </w:r>
      <w:hyperlink r:id="rId13" w:history="1">
        <w:r w:rsidRPr="00CE4F45">
          <w:rPr>
            <w:rStyle w:val="a6"/>
            <w:rFonts w:ascii="Times New Roman" w:hAnsi="Times New Roman"/>
          </w:rPr>
          <w:t>https://elib.kuzstu.ru/</w:t>
        </w:r>
      </w:hyperlink>
    </w:p>
    <w:p w:rsidR="008F2A6E" w:rsidRPr="00CE4F45" w:rsidRDefault="008F2A6E" w:rsidP="008F2A6E">
      <w:pPr>
        <w:pStyle w:val="a5"/>
        <w:numPr>
          <w:ilvl w:val="0"/>
          <w:numId w:val="16"/>
        </w:numPr>
        <w:tabs>
          <w:tab w:val="left" w:pos="142"/>
        </w:tabs>
        <w:spacing w:after="0" w:line="240" w:lineRule="auto"/>
        <w:ind w:left="0" w:firstLine="425"/>
        <w:jc w:val="both"/>
        <w:rPr>
          <w:rFonts w:ascii="Times New Roman" w:hAnsi="Times New Roman"/>
        </w:rPr>
      </w:pPr>
      <w:r w:rsidRPr="00CE4F45">
        <w:rPr>
          <w:rFonts w:ascii="Times New Roman" w:hAnsi="Times New Roman"/>
        </w:rPr>
        <w:t xml:space="preserve">Электронная библиотечная система «Лань» </w:t>
      </w:r>
      <w:hyperlink r:id="rId14" w:history="1">
        <w:r w:rsidRPr="00CE4F45">
          <w:rPr>
            <w:rStyle w:val="a6"/>
            <w:rFonts w:ascii="Times New Roman" w:hAnsi="Times New Roman"/>
          </w:rPr>
          <w:t>http://e.lanbook.com</w:t>
        </w:r>
      </w:hyperlink>
    </w:p>
    <w:p w:rsidR="008F2A6E" w:rsidRPr="00CE4F45" w:rsidRDefault="008F2A6E" w:rsidP="008F2A6E">
      <w:pPr>
        <w:pStyle w:val="a5"/>
        <w:numPr>
          <w:ilvl w:val="0"/>
          <w:numId w:val="16"/>
        </w:numPr>
        <w:tabs>
          <w:tab w:val="left" w:pos="142"/>
        </w:tabs>
        <w:spacing w:after="0" w:line="240" w:lineRule="auto"/>
        <w:ind w:left="0" w:firstLine="425"/>
        <w:jc w:val="both"/>
        <w:rPr>
          <w:rStyle w:val="a6"/>
          <w:rFonts w:ascii="Times New Roman" w:hAnsi="Times New Roman"/>
        </w:rPr>
      </w:pPr>
      <w:r w:rsidRPr="00CE4F45">
        <w:rPr>
          <w:rFonts w:ascii="Times New Roman" w:hAnsi="Times New Roman"/>
        </w:rPr>
        <w:t xml:space="preserve">Электронная библиотечная система Новосибирского государственного технического университета </w:t>
      </w:r>
      <w:hyperlink r:id="rId15" w:history="1">
        <w:r w:rsidRPr="00CE4F45">
          <w:rPr>
            <w:rStyle w:val="a6"/>
            <w:rFonts w:ascii="Times New Roman" w:hAnsi="Times New Roman"/>
          </w:rPr>
          <w:t>https://library.kuzstu.ru/method/ngtu_metho.html</w:t>
        </w:r>
      </w:hyperlink>
    </w:p>
    <w:p w:rsidR="008F2A6E" w:rsidRPr="00CE4F45" w:rsidRDefault="008F2A6E" w:rsidP="008F2A6E">
      <w:pPr>
        <w:pStyle w:val="a5"/>
        <w:numPr>
          <w:ilvl w:val="0"/>
          <w:numId w:val="16"/>
        </w:numPr>
        <w:tabs>
          <w:tab w:val="left" w:pos="142"/>
        </w:tabs>
        <w:spacing w:after="0" w:line="240" w:lineRule="auto"/>
        <w:ind w:left="0" w:firstLine="425"/>
        <w:jc w:val="both"/>
        <w:rPr>
          <w:rFonts w:ascii="Times New Roman" w:hAnsi="Times New Roman"/>
        </w:rPr>
      </w:pPr>
      <w:r w:rsidRPr="00CE4F45">
        <w:rPr>
          <w:rFonts w:ascii="Times New Roman" w:hAnsi="Times New Roman"/>
        </w:rPr>
        <w:t xml:space="preserve">Электронная библиотечная система «Юрайт» </w:t>
      </w:r>
      <w:hyperlink r:id="rId16" w:history="1">
        <w:r w:rsidRPr="00CE4F45">
          <w:rPr>
            <w:rStyle w:val="a6"/>
            <w:rFonts w:ascii="Times New Roman" w:hAnsi="Times New Roman"/>
          </w:rPr>
          <w:t>https://urait.ru/</w:t>
        </w:r>
      </w:hyperlink>
    </w:p>
    <w:p w:rsidR="008F2A6E" w:rsidRPr="00CE4F45" w:rsidRDefault="008F2A6E" w:rsidP="008F2A6E">
      <w:pPr>
        <w:pStyle w:val="a5"/>
        <w:numPr>
          <w:ilvl w:val="0"/>
          <w:numId w:val="16"/>
        </w:numPr>
        <w:tabs>
          <w:tab w:val="left" w:pos="142"/>
        </w:tabs>
        <w:spacing w:after="0" w:line="240" w:lineRule="auto"/>
        <w:ind w:left="0" w:firstLine="425"/>
        <w:jc w:val="both"/>
        <w:rPr>
          <w:rFonts w:ascii="Times New Roman" w:hAnsi="Times New Roman"/>
        </w:rPr>
      </w:pPr>
      <w:r w:rsidRPr="00CE4F45">
        <w:rPr>
          <w:rFonts w:ascii="Times New Roman" w:hAnsi="Times New Roman"/>
        </w:rPr>
        <w:t xml:space="preserve">Научная электронная библиотека eLIBRARY.RU </w:t>
      </w:r>
      <w:hyperlink r:id="rId17" w:history="1">
        <w:r w:rsidRPr="00CE4F45">
          <w:rPr>
            <w:rStyle w:val="a6"/>
            <w:rFonts w:ascii="Times New Roman" w:hAnsi="Times New Roman"/>
          </w:rPr>
          <w:t>https://elibrary.ru/defaultx.asp?</w:t>
        </w:r>
      </w:hyperlink>
      <w:r w:rsidRPr="00CE4F45">
        <w:rPr>
          <w:rFonts w:ascii="Times New Roman" w:hAnsi="Times New Roman"/>
        </w:rPr>
        <w:t xml:space="preserve"> </w:t>
      </w:r>
    </w:p>
    <w:p w:rsidR="008F2A6E" w:rsidRPr="00CE4F45" w:rsidRDefault="008F2A6E" w:rsidP="008F2A6E">
      <w:pPr>
        <w:pStyle w:val="a5"/>
        <w:numPr>
          <w:ilvl w:val="0"/>
          <w:numId w:val="16"/>
        </w:numPr>
        <w:tabs>
          <w:tab w:val="left" w:pos="142"/>
        </w:tabs>
        <w:spacing w:after="0" w:line="240" w:lineRule="auto"/>
        <w:ind w:left="0" w:firstLine="425"/>
        <w:jc w:val="both"/>
        <w:rPr>
          <w:rStyle w:val="a6"/>
          <w:rFonts w:ascii="Times New Roman" w:hAnsi="Times New Roman"/>
        </w:rPr>
      </w:pPr>
      <w:r w:rsidRPr="00CE4F45">
        <w:rPr>
          <w:rFonts w:ascii="Times New Roman" w:hAnsi="Times New Roman"/>
        </w:rPr>
        <w:t xml:space="preserve">Информационно-справочная система «Технорматив»: </w:t>
      </w:r>
      <w:hyperlink r:id="rId18" w:history="1">
        <w:r w:rsidRPr="00CE4F45">
          <w:rPr>
            <w:rStyle w:val="a6"/>
            <w:rFonts w:ascii="Times New Roman" w:hAnsi="Times New Roman"/>
          </w:rPr>
          <w:t>https://www.technormativ.ru/</w:t>
        </w:r>
      </w:hyperlink>
    </w:p>
    <w:p w:rsidR="003400FF" w:rsidRPr="00CE4F45" w:rsidRDefault="003400FF" w:rsidP="00D74332">
      <w:pPr>
        <w:spacing w:after="0" w:line="240" w:lineRule="auto"/>
        <w:ind w:left="0" w:right="0" w:firstLine="426"/>
        <w:jc w:val="left"/>
        <w:rPr>
          <w:rFonts w:ascii="Times New Roman" w:hAnsi="Times New Roman" w:cs="Times New Roman"/>
          <w:b/>
          <w:sz w:val="22"/>
          <w:lang w:val="ru-RU"/>
        </w:rPr>
      </w:pPr>
    </w:p>
    <w:p w:rsidR="00890884" w:rsidRPr="00CE4F45" w:rsidRDefault="006F630D" w:rsidP="00D74332">
      <w:pPr>
        <w:spacing w:after="0" w:line="240" w:lineRule="auto"/>
        <w:ind w:left="0" w:right="0" w:firstLine="426"/>
        <w:jc w:val="left"/>
        <w:rPr>
          <w:rFonts w:ascii="Times New Roman" w:hAnsi="Times New Roman" w:cs="Times New Roman"/>
          <w:b/>
          <w:sz w:val="22"/>
          <w:lang w:val="ru-RU"/>
        </w:rPr>
      </w:pPr>
      <w:r w:rsidRPr="00CE4F45">
        <w:rPr>
          <w:rFonts w:ascii="Times New Roman" w:hAnsi="Times New Roman" w:cs="Times New Roman"/>
          <w:b/>
          <w:sz w:val="22"/>
          <w:lang w:val="ru-RU"/>
        </w:rPr>
        <w:t>8.</w:t>
      </w:r>
      <w:r w:rsidR="002E74A7" w:rsidRPr="00CE4F45">
        <w:rPr>
          <w:rFonts w:ascii="Times New Roman" w:hAnsi="Times New Roman" w:cs="Times New Roman"/>
          <w:b/>
          <w:sz w:val="22"/>
          <w:lang w:val="ru-RU"/>
        </w:rPr>
        <w:t>4</w:t>
      </w:r>
      <w:r w:rsidRPr="00CE4F45">
        <w:rPr>
          <w:rFonts w:ascii="Times New Roman" w:hAnsi="Times New Roman" w:cs="Times New Roman"/>
          <w:b/>
          <w:sz w:val="22"/>
          <w:lang w:val="ru-RU"/>
        </w:rPr>
        <w:t xml:space="preserve"> Периодические издания</w:t>
      </w:r>
    </w:p>
    <w:p w:rsidR="003400FF" w:rsidRPr="00CE4F45" w:rsidRDefault="003400FF" w:rsidP="00D74332">
      <w:pPr>
        <w:spacing w:after="0" w:line="240" w:lineRule="auto"/>
        <w:ind w:left="0" w:right="0" w:firstLine="426"/>
        <w:jc w:val="left"/>
        <w:rPr>
          <w:rFonts w:ascii="Times New Roman" w:hAnsi="Times New Roman" w:cs="Times New Roman"/>
          <w:sz w:val="22"/>
          <w:lang w:val="ru-RU"/>
        </w:rPr>
      </w:pPr>
    </w:p>
    <w:p w:rsidR="008F2A6E" w:rsidRPr="001A59C0" w:rsidRDefault="008F2A6E" w:rsidP="00224EC0">
      <w:pPr>
        <w:pStyle w:val="a5"/>
        <w:numPr>
          <w:ilvl w:val="0"/>
          <w:numId w:val="12"/>
        </w:numPr>
        <w:tabs>
          <w:tab w:val="left" w:pos="142"/>
        </w:tabs>
        <w:spacing w:after="0" w:line="240" w:lineRule="auto"/>
        <w:ind w:firstLine="425"/>
        <w:jc w:val="both"/>
        <w:rPr>
          <w:rStyle w:val="a6"/>
          <w:rFonts w:ascii="Times New Roman" w:hAnsi="Times New Roman"/>
        </w:rPr>
      </w:pPr>
      <w:r w:rsidRPr="001A59C0">
        <w:rPr>
          <w:rFonts w:ascii="Times New Roman" w:hAnsi="Times New Roman"/>
        </w:rPr>
        <w:t xml:space="preserve">Вестник Кузбасского государственного технического университета: научно-технический журнал (электронный) </w:t>
      </w:r>
      <w:hyperlink r:id="rId19" w:history="1">
        <w:r w:rsidRPr="001A59C0">
          <w:rPr>
            <w:rStyle w:val="a6"/>
            <w:rFonts w:ascii="Times New Roman" w:hAnsi="Times New Roman"/>
          </w:rPr>
          <w:t>https://vestnik.kuzstu.ru/</w:t>
        </w:r>
      </w:hyperlink>
    </w:p>
    <w:p w:rsidR="001A59C0" w:rsidRPr="001A59C0" w:rsidRDefault="001A59C0" w:rsidP="001A59C0">
      <w:pPr>
        <w:pStyle w:val="a5"/>
        <w:numPr>
          <w:ilvl w:val="0"/>
          <w:numId w:val="12"/>
        </w:numPr>
        <w:spacing w:after="0" w:line="240" w:lineRule="auto"/>
        <w:ind w:firstLine="426"/>
        <w:jc w:val="both"/>
        <w:rPr>
          <w:rFonts w:ascii="Times New Roman" w:hAnsi="Times New Roman"/>
          <w:b/>
        </w:rPr>
      </w:pPr>
      <w:r w:rsidRPr="001A59C0">
        <w:rPr>
          <w:rFonts w:ascii="Times New Roman" w:hAnsi="Times New Roman"/>
        </w:rPr>
        <w:t xml:space="preserve">Горное оборудование и электромеханика: научно-практический журнал (электронный) </w:t>
      </w:r>
      <w:hyperlink r:id="rId20" w:history="1">
        <w:r w:rsidRPr="001A59C0">
          <w:rPr>
            <w:rStyle w:val="a6"/>
            <w:rFonts w:ascii="Times New Roman" w:hAnsi="Times New Roman"/>
          </w:rPr>
          <w:t>https://gormash.kuzstu.ru/</w:t>
        </w:r>
      </w:hyperlink>
    </w:p>
    <w:p w:rsidR="001A59C0" w:rsidRPr="001A59C0" w:rsidRDefault="001A59C0" w:rsidP="001A59C0">
      <w:pPr>
        <w:pStyle w:val="a5"/>
        <w:numPr>
          <w:ilvl w:val="0"/>
          <w:numId w:val="12"/>
        </w:numPr>
        <w:spacing w:after="0" w:line="240" w:lineRule="auto"/>
        <w:ind w:firstLine="426"/>
        <w:jc w:val="both"/>
        <w:rPr>
          <w:rFonts w:ascii="Times New Roman" w:hAnsi="Times New Roman"/>
        </w:rPr>
      </w:pPr>
      <w:r w:rsidRPr="001A59C0">
        <w:rPr>
          <w:rFonts w:ascii="Times New Roman" w:hAnsi="Times New Roman"/>
        </w:rPr>
        <w:t>Горная промышленность: научно-технический и производственный журнал (печатный/электронный)</w:t>
      </w:r>
      <w:r w:rsidRPr="001A59C0">
        <w:t xml:space="preserve"> </w:t>
      </w:r>
      <w:hyperlink r:id="rId21" w:history="1">
        <w:r w:rsidRPr="001A59C0">
          <w:rPr>
            <w:rStyle w:val="a6"/>
            <w:rFonts w:ascii="Times New Roman" w:hAnsi="Times New Roman"/>
          </w:rPr>
          <w:t>https://mining-media.ru/ru/https://mining-media.ru/ru/</w:t>
        </w:r>
      </w:hyperlink>
    </w:p>
    <w:p w:rsidR="001A59C0" w:rsidRPr="001A59C0" w:rsidRDefault="001A59C0" w:rsidP="001A59C0">
      <w:pPr>
        <w:pStyle w:val="a5"/>
        <w:numPr>
          <w:ilvl w:val="0"/>
          <w:numId w:val="12"/>
        </w:numPr>
        <w:spacing w:after="0" w:line="240" w:lineRule="auto"/>
        <w:ind w:firstLine="426"/>
        <w:jc w:val="both"/>
        <w:rPr>
          <w:rFonts w:ascii="Times New Roman" w:hAnsi="Times New Roman"/>
        </w:rPr>
      </w:pPr>
      <w:r w:rsidRPr="001A59C0">
        <w:rPr>
          <w:rFonts w:ascii="Times New Roman" w:hAnsi="Times New Roman"/>
        </w:rPr>
        <w:t xml:space="preserve">Горный журнал: научно-технический и производственный журнал (печатный/электронный) </w:t>
      </w:r>
      <w:hyperlink r:id="rId22" w:history="1">
        <w:r w:rsidRPr="001A59C0">
          <w:rPr>
            <w:rStyle w:val="a6"/>
            <w:rFonts w:ascii="Times New Roman" w:hAnsi="Times New Roman"/>
          </w:rPr>
          <w:t>https://www.rudmet.ru/catalog/journals/1/</w:t>
        </w:r>
      </w:hyperlink>
    </w:p>
    <w:p w:rsidR="001A59C0" w:rsidRPr="001A59C0" w:rsidRDefault="001A59C0" w:rsidP="001A59C0">
      <w:pPr>
        <w:pStyle w:val="a5"/>
        <w:numPr>
          <w:ilvl w:val="0"/>
          <w:numId w:val="12"/>
        </w:numPr>
        <w:tabs>
          <w:tab w:val="left" w:pos="0"/>
        </w:tabs>
        <w:spacing w:after="0" w:line="240" w:lineRule="auto"/>
        <w:ind w:right="-1" w:firstLine="426"/>
        <w:contextualSpacing w:val="0"/>
        <w:jc w:val="both"/>
        <w:rPr>
          <w:rFonts w:ascii="Times New Roman" w:hAnsi="Times New Roman"/>
        </w:rPr>
      </w:pPr>
      <w:r w:rsidRPr="001A59C0">
        <w:rPr>
          <w:rFonts w:ascii="Times New Roman" w:hAnsi="Times New Roman"/>
        </w:rPr>
        <w:t xml:space="preserve">Горный информационно-аналитический бюллетень: научно-технический журнал  (электронный) </w:t>
      </w:r>
      <w:hyperlink r:id="rId23" w:history="1">
        <w:r w:rsidRPr="001A59C0">
          <w:rPr>
            <w:rStyle w:val="a6"/>
            <w:rFonts w:ascii="Times New Roman" w:hAnsi="Times New Roman"/>
          </w:rPr>
          <w:t>https://elibrary.ru/contents.asp?titleid=8628</w:t>
        </w:r>
      </w:hyperlink>
    </w:p>
    <w:p w:rsidR="00224EC0" w:rsidRPr="001A59C0" w:rsidRDefault="001A59C0" w:rsidP="001A59C0">
      <w:pPr>
        <w:numPr>
          <w:ilvl w:val="0"/>
          <w:numId w:val="12"/>
        </w:numPr>
        <w:ind w:right="0" w:firstLine="425"/>
        <w:rPr>
          <w:rFonts w:ascii="Times New Roman" w:hAnsi="Times New Roman" w:cs="Times New Roman"/>
          <w:sz w:val="22"/>
          <w:lang w:val="ru-RU"/>
        </w:rPr>
      </w:pPr>
      <w:r w:rsidRPr="001A59C0">
        <w:rPr>
          <w:rFonts w:ascii="Times New Roman" w:hAnsi="Times New Roman"/>
          <w:sz w:val="22"/>
          <w:lang w:val="ru-RU"/>
        </w:rPr>
        <w:t xml:space="preserve">Уголь: научно-технический и производственно-экономический журнал (печатный/электронный) </w:t>
      </w:r>
      <w:hyperlink r:id="rId24" w:history="1">
        <w:r w:rsidRPr="001A59C0">
          <w:rPr>
            <w:rStyle w:val="a6"/>
            <w:rFonts w:ascii="Times New Roman" w:hAnsi="Times New Roman"/>
            <w:sz w:val="22"/>
            <w:lang w:val="ru-RU"/>
          </w:rPr>
          <w:t>http://www.ugolinfo.ru/onLine.html</w:t>
        </w:r>
      </w:hyperlink>
      <w:r w:rsidR="00224EC0" w:rsidRPr="001A59C0">
        <w:rPr>
          <w:rFonts w:ascii="Times New Roman" w:hAnsi="Times New Roman" w:cs="Times New Roman"/>
          <w:sz w:val="22"/>
          <w:lang w:val="ru-RU"/>
        </w:rPr>
        <w:t>Взрывное дело: теория и практика взрывного дела: научно-технический сборник</w:t>
      </w:r>
      <w:r>
        <w:rPr>
          <w:rFonts w:ascii="Times New Roman" w:hAnsi="Times New Roman" w:cs="Times New Roman"/>
          <w:sz w:val="22"/>
          <w:lang w:val="ru-RU"/>
        </w:rPr>
        <w:t xml:space="preserve"> </w:t>
      </w:r>
      <w:r w:rsidR="00224EC0" w:rsidRPr="001A59C0">
        <w:rPr>
          <w:rFonts w:ascii="Times New Roman" w:hAnsi="Times New Roman" w:cs="Times New Roman"/>
          <w:sz w:val="22"/>
          <w:lang w:val="ru-RU"/>
        </w:rPr>
        <w:t xml:space="preserve">(электронный) </w:t>
      </w:r>
      <w:hyperlink r:id="rId25">
        <w:r w:rsidR="00224EC0" w:rsidRPr="001A59C0">
          <w:rPr>
            <w:rFonts w:ascii="Times New Roman" w:hAnsi="Times New Roman" w:cs="Times New Roman"/>
            <w:color w:val="0000FF"/>
            <w:sz w:val="22"/>
            <w:u w:val="single" w:color="0000FF"/>
          </w:rPr>
          <w:t>https</w:t>
        </w:r>
        <w:r w:rsidR="00224EC0" w:rsidRPr="001A59C0">
          <w:rPr>
            <w:rFonts w:ascii="Times New Roman" w:hAnsi="Times New Roman" w:cs="Times New Roman"/>
            <w:color w:val="0000FF"/>
            <w:sz w:val="22"/>
            <w:u w:val="single" w:color="0000FF"/>
            <w:lang w:val="ru-RU"/>
          </w:rPr>
          <w:t>://</w:t>
        </w:r>
        <w:r w:rsidR="00224EC0" w:rsidRPr="001A59C0">
          <w:rPr>
            <w:rFonts w:ascii="Times New Roman" w:hAnsi="Times New Roman" w:cs="Times New Roman"/>
            <w:color w:val="0000FF"/>
            <w:sz w:val="22"/>
            <w:u w:val="single" w:color="0000FF"/>
          </w:rPr>
          <w:t>elibrary</w:t>
        </w:r>
        <w:r w:rsidR="00224EC0" w:rsidRPr="001A59C0">
          <w:rPr>
            <w:rFonts w:ascii="Times New Roman" w:hAnsi="Times New Roman" w:cs="Times New Roman"/>
            <w:color w:val="0000FF"/>
            <w:sz w:val="22"/>
            <w:u w:val="single" w:color="0000FF"/>
            <w:lang w:val="ru-RU"/>
          </w:rPr>
          <w:t>.</w:t>
        </w:r>
        <w:r w:rsidR="00224EC0" w:rsidRPr="001A59C0">
          <w:rPr>
            <w:rFonts w:ascii="Times New Roman" w:hAnsi="Times New Roman" w:cs="Times New Roman"/>
            <w:color w:val="0000FF"/>
            <w:sz w:val="22"/>
            <w:u w:val="single" w:color="0000FF"/>
          </w:rPr>
          <w:t>ru</w:t>
        </w:r>
        <w:r w:rsidR="00224EC0" w:rsidRPr="001A59C0">
          <w:rPr>
            <w:rFonts w:ascii="Times New Roman" w:hAnsi="Times New Roman" w:cs="Times New Roman"/>
            <w:color w:val="0000FF"/>
            <w:sz w:val="22"/>
            <w:u w:val="single" w:color="0000FF"/>
            <w:lang w:val="ru-RU"/>
          </w:rPr>
          <w:t>/</w:t>
        </w:r>
        <w:r w:rsidR="00224EC0" w:rsidRPr="001A59C0">
          <w:rPr>
            <w:rFonts w:ascii="Times New Roman" w:hAnsi="Times New Roman" w:cs="Times New Roman"/>
            <w:color w:val="0000FF"/>
            <w:sz w:val="22"/>
            <w:u w:val="single" w:color="0000FF"/>
          </w:rPr>
          <w:t>contents</w:t>
        </w:r>
        <w:r w:rsidR="00224EC0" w:rsidRPr="001A59C0">
          <w:rPr>
            <w:rFonts w:ascii="Times New Roman" w:hAnsi="Times New Roman" w:cs="Times New Roman"/>
            <w:color w:val="0000FF"/>
            <w:sz w:val="22"/>
            <w:u w:val="single" w:color="0000FF"/>
            <w:lang w:val="ru-RU"/>
          </w:rPr>
          <w:t>.</w:t>
        </w:r>
        <w:r w:rsidR="00224EC0" w:rsidRPr="001A59C0">
          <w:rPr>
            <w:rFonts w:ascii="Times New Roman" w:hAnsi="Times New Roman" w:cs="Times New Roman"/>
            <w:color w:val="0000FF"/>
            <w:sz w:val="22"/>
            <w:u w:val="single" w:color="0000FF"/>
          </w:rPr>
          <w:t>asp</w:t>
        </w:r>
        <w:r w:rsidR="00224EC0" w:rsidRPr="001A59C0">
          <w:rPr>
            <w:rFonts w:ascii="Times New Roman" w:hAnsi="Times New Roman" w:cs="Times New Roman"/>
            <w:color w:val="0000FF"/>
            <w:sz w:val="22"/>
            <w:u w:val="single" w:color="0000FF"/>
            <w:lang w:val="ru-RU"/>
          </w:rPr>
          <w:t>?</w:t>
        </w:r>
        <w:r w:rsidR="00224EC0" w:rsidRPr="001A59C0">
          <w:rPr>
            <w:rFonts w:ascii="Times New Roman" w:hAnsi="Times New Roman" w:cs="Times New Roman"/>
            <w:color w:val="0000FF"/>
            <w:sz w:val="22"/>
            <w:u w:val="single" w:color="0000FF"/>
          </w:rPr>
          <w:t>titleid</w:t>
        </w:r>
        <w:r w:rsidR="00224EC0" w:rsidRPr="001A59C0">
          <w:rPr>
            <w:rFonts w:ascii="Times New Roman" w:hAnsi="Times New Roman" w:cs="Times New Roman"/>
            <w:color w:val="0000FF"/>
            <w:sz w:val="22"/>
            <w:u w:val="single" w:color="0000FF"/>
            <w:lang w:val="ru-RU"/>
          </w:rPr>
          <w:t>=26667</w:t>
        </w:r>
      </w:hyperlink>
    </w:p>
    <w:p w:rsidR="00224EC0" w:rsidRPr="001A59C0" w:rsidRDefault="00224EC0" w:rsidP="00224EC0">
      <w:pPr>
        <w:pStyle w:val="a5"/>
        <w:numPr>
          <w:ilvl w:val="0"/>
          <w:numId w:val="12"/>
        </w:numPr>
        <w:spacing w:after="2" w:line="259" w:lineRule="auto"/>
        <w:ind w:firstLine="425"/>
        <w:jc w:val="both"/>
        <w:rPr>
          <w:rFonts w:ascii="Times New Roman" w:hAnsi="Times New Roman"/>
        </w:rPr>
      </w:pPr>
      <w:r w:rsidRPr="001A59C0">
        <w:rPr>
          <w:rFonts w:ascii="Times New Roman" w:hAnsi="Times New Roman"/>
        </w:rPr>
        <w:t xml:space="preserve">Маркшейдерский вестник: научно-технический и производственный журнал (электронный)  </w:t>
      </w:r>
      <w:hyperlink r:id="rId26">
        <w:r w:rsidRPr="001A59C0">
          <w:rPr>
            <w:rFonts w:ascii="Times New Roman" w:hAnsi="Times New Roman"/>
            <w:color w:val="0000FF"/>
            <w:u w:val="single" w:color="0000FF"/>
          </w:rPr>
          <w:t>https://elibrary.ru/contents.asp?titleid=8821</w:t>
        </w:r>
      </w:hyperlink>
    </w:p>
    <w:p w:rsidR="00224EC0" w:rsidRPr="001A59C0" w:rsidRDefault="00224EC0" w:rsidP="00224EC0">
      <w:pPr>
        <w:pStyle w:val="a5"/>
        <w:numPr>
          <w:ilvl w:val="0"/>
          <w:numId w:val="12"/>
        </w:numPr>
        <w:spacing w:after="2" w:line="259" w:lineRule="auto"/>
        <w:ind w:firstLine="425"/>
        <w:jc w:val="both"/>
        <w:rPr>
          <w:rFonts w:ascii="Times New Roman" w:hAnsi="Times New Roman"/>
        </w:rPr>
      </w:pPr>
      <w:r w:rsidRPr="001A59C0">
        <w:rPr>
          <w:rFonts w:ascii="Times New Roman" w:hAnsi="Times New Roman"/>
        </w:rPr>
        <w:t xml:space="preserve">Физико-технические проблемы разработки полезных ископаемых: научный журнал (электронный) </w:t>
      </w:r>
      <w:hyperlink r:id="rId27">
        <w:r w:rsidRPr="001A59C0">
          <w:rPr>
            <w:rFonts w:ascii="Times New Roman" w:hAnsi="Times New Roman"/>
            <w:color w:val="0000FF"/>
            <w:u w:val="single" w:color="0000FF"/>
          </w:rPr>
          <w:t>https://elibrary.ru/contents.asp?titleid=7614</w:t>
        </w:r>
      </w:hyperlink>
    </w:p>
    <w:p w:rsidR="003400FF" w:rsidRPr="00CE4F45" w:rsidRDefault="003400FF" w:rsidP="00D74332">
      <w:pPr>
        <w:spacing w:after="0" w:line="240" w:lineRule="auto"/>
        <w:ind w:left="0" w:right="0" w:firstLine="426"/>
        <w:jc w:val="left"/>
        <w:rPr>
          <w:rFonts w:ascii="Times New Roman" w:hAnsi="Times New Roman" w:cs="Times New Roman"/>
          <w:b/>
          <w:sz w:val="22"/>
          <w:lang w:val="ru-RU"/>
        </w:rPr>
      </w:pPr>
    </w:p>
    <w:p w:rsidR="00890884" w:rsidRPr="00CE4F45" w:rsidRDefault="006F630D" w:rsidP="00D74332">
      <w:pPr>
        <w:spacing w:after="0" w:line="240" w:lineRule="auto"/>
        <w:ind w:left="0" w:right="0" w:firstLine="426"/>
        <w:jc w:val="left"/>
        <w:rPr>
          <w:rFonts w:ascii="Times New Roman" w:hAnsi="Times New Roman" w:cs="Times New Roman"/>
          <w:sz w:val="22"/>
          <w:lang w:val="ru-RU"/>
        </w:rPr>
      </w:pPr>
      <w:r w:rsidRPr="00CE4F45">
        <w:rPr>
          <w:rFonts w:ascii="Times New Roman" w:hAnsi="Times New Roman" w:cs="Times New Roman"/>
          <w:b/>
          <w:sz w:val="22"/>
          <w:lang w:val="ru-RU"/>
        </w:rPr>
        <w:t>8.</w:t>
      </w:r>
      <w:r w:rsidR="00F81260" w:rsidRPr="00CE4F45">
        <w:rPr>
          <w:rFonts w:ascii="Times New Roman" w:hAnsi="Times New Roman" w:cs="Times New Roman"/>
          <w:b/>
          <w:sz w:val="22"/>
          <w:lang w:val="ru-RU"/>
        </w:rPr>
        <w:t>5</w:t>
      </w:r>
      <w:r w:rsidRPr="00CE4F45">
        <w:rPr>
          <w:rFonts w:ascii="Times New Roman" w:hAnsi="Times New Roman" w:cs="Times New Roman"/>
          <w:b/>
          <w:sz w:val="22"/>
          <w:lang w:val="ru-RU"/>
        </w:rPr>
        <w:t xml:space="preserve"> Ресурсы информационно-телекоммуникационной сети «Интернет»</w:t>
      </w:r>
    </w:p>
    <w:p w:rsidR="003400FF" w:rsidRPr="00CE4F45" w:rsidRDefault="003400FF" w:rsidP="00D74332">
      <w:pPr>
        <w:spacing w:after="0" w:line="240" w:lineRule="auto"/>
        <w:ind w:left="0" w:right="0" w:firstLine="426"/>
        <w:rPr>
          <w:rFonts w:ascii="Times New Roman" w:hAnsi="Times New Roman" w:cs="Times New Roman"/>
          <w:sz w:val="22"/>
          <w:lang w:val="ru-RU"/>
        </w:rPr>
      </w:pPr>
    </w:p>
    <w:p w:rsidR="008F2A6E" w:rsidRPr="00CE4F45" w:rsidRDefault="008F2A6E" w:rsidP="008F2A6E">
      <w:pPr>
        <w:numPr>
          <w:ilvl w:val="0"/>
          <w:numId w:val="18"/>
        </w:numPr>
        <w:tabs>
          <w:tab w:val="left" w:pos="142"/>
        </w:tabs>
        <w:spacing w:after="0" w:line="240" w:lineRule="auto"/>
        <w:ind w:left="0" w:right="0" w:firstLine="425"/>
        <w:rPr>
          <w:rFonts w:ascii="Times New Roman" w:hAnsi="Times New Roman" w:cs="Times New Roman"/>
          <w:sz w:val="22"/>
          <w:lang w:val="ru-RU"/>
        </w:rPr>
      </w:pPr>
      <w:r w:rsidRPr="00CE4F45">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28" w:history="1">
        <w:r w:rsidRPr="00CE4F45">
          <w:rPr>
            <w:rStyle w:val="a6"/>
            <w:rFonts w:ascii="Times New Roman" w:hAnsi="Times New Roman" w:cs="Times New Roman"/>
            <w:sz w:val="22"/>
            <w:lang w:val="ru-RU"/>
          </w:rPr>
          <w:t>https://kuzstu.ru/</w:t>
        </w:r>
      </w:hyperlink>
      <w:r w:rsidRPr="00CE4F45">
        <w:rPr>
          <w:rFonts w:ascii="Times New Roman" w:hAnsi="Times New Roman" w:cs="Times New Roman"/>
          <w:sz w:val="22"/>
          <w:lang w:val="ru-RU"/>
        </w:rPr>
        <w:t>.</w:t>
      </w:r>
    </w:p>
    <w:p w:rsidR="008F2A6E" w:rsidRPr="00CE4F45" w:rsidRDefault="008F2A6E" w:rsidP="008F2A6E">
      <w:pPr>
        <w:numPr>
          <w:ilvl w:val="0"/>
          <w:numId w:val="18"/>
        </w:numPr>
        <w:tabs>
          <w:tab w:val="left" w:pos="142"/>
        </w:tabs>
        <w:spacing w:after="0" w:line="240" w:lineRule="auto"/>
        <w:ind w:left="0" w:right="0" w:firstLine="425"/>
        <w:rPr>
          <w:rFonts w:ascii="Times New Roman" w:hAnsi="Times New Roman" w:cs="Times New Roman"/>
          <w:sz w:val="22"/>
          <w:lang w:val="ru-RU"/>
        </w:rPr>
      </w:pPr>
      <w:bookmarkStart w:id="0" w:name="_GoBack"/>
      <w:bookmarkEnd w:id="0"/>
      <w:r w:rsidRPr="00CE4F45">
        <w:rPr>
          <w:rFonts w:ascii="Times New Roman" w:hAnsi="Times New Roman" w:cs="Times New Roman"/>
          <w:sz w:val="22"/>
          <w:lang w:val="ru-RU"/>
        </w:rPr>
        <w:t xml:space="preserve">Официальный сайт филиала КузГТУ в г. Белово. Режим доступа:  </w:t>
      </w:r>
      <w:hyperlink r:id="rId29" w:history="1">
        <w:r w:rsidRPr="00CE4F45">
          <w:rPr>
            <w:rStyle w:val="a6"/>
            <w:rFonts w:ascii="Times New Roman" w:hAnsi="Times New Roman" w:cs="Times New Roman"/>
            <w:sz w:val="22"/>
            <w:lang w:val="ru-RU"/>
          </w:rPr>
          <w:t>http://belovokyzgty.ru/</w:t>
        </w:r>
      </w:hyperlink>
      <w:r w:rsidRPr="00CE4F45">
        <w:rPr>
          <w:rFonts w:ascii="Times New Roman" w:hAnsi="Times New Roman" w:cs="Times New Roman"/>
          <w:sz w:val="22"/>
          <w:lang w:val="ru-RU"/>
        </w:rPr>
        <w:t>.</w:t>
      </w:r>
    </w:p>
    <w:p w:rsidR="00890884" w:rsidRPr="00CE4F45" w:rsidRDefault="008F2A6E" w:rsidP="008F2A6E">
      <w:pPr>
        <w:tabs>
          <w:tab w:val="left" w:pos="142"/>
        </w:tabs>
        <w:spacing w:after="0" w:line="240" w:lineRule="auto"/>
        <w:ind w:left="0" w:right="0" w:firstLine="425"/>
        <w:rPr>
          <w:rFonts w:ascii="Times New Roman" w:hAnsi="Times New Roman" w:cs="Times New Roman"/>
          <w:sz w:val="22"/>
          <w:lang w:val="ru-RU"/>
        </w:rPr>
      </w:pPr>
      <w:r w:rsidRPr="00CE4F45">
        <w:rPr>
          <w:rFonts w:ascii="Times New Roman" w:hAnsi="Times New Roman" w:cs="Times New Roman"/>
          <w:sz w:val="22"/>
          <w:lang w:val="ru-RU"/>
        </w:rPr>
        <w:t xml:space="preserve">3. </w:t>
      </w:r>
      <w:r w:rsidR="00F81260" w:rsidRPr="00CE4F45">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30" w:history="1">
        <w:r w:rsidR="00F81260" w:rsidRPr="00CE4F45">
          <w:rPr>
            <w:rStyle w:val="a6"/>
            <w:rFonts w:ascii="Times New Roman" w:hAnsi="Times New Roman" w:cs="Times New Roman"/>
            <w:sz w:val="22"/>
            <w:lang w:val="ru-RU"/>
          </w:rPr>
          <w:t>http://eоs.belovokyzgty.ru/</w:t>
        </w:r>
      </w:hyperlink>
    </w:p>
    <w:p w:rsidR="00D74332" w:rsidRPr="00CE4F45" w:rsidRDefault="00D74332" w:rsidP="00D74332">
      <w:pPr>
        <w:spacing w:after="0" w:line="240" w:lineRule="auto"/>
        <w:ind w:left="0" w:right="0" w:firstLine="426"/>
        <w:jc w:val="left"/>
        <w:rPr>
          <w:rFonts w:ascii="Times New Roman" w:hAnsi="Times New Roman" w:cs="Times New Roman"/>
          <w:b/>
          <w:sz w:val="22"/>
          <w:lang w:val="ru-RU"/>
        </w:rPr>
      </w:pPr>
    </w:p>
    <w:p w:rsidR="00890884" w:rsidRPr="00CE4F45" w:rsidRDefault="006F630D" w:rsidP="00D74332">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b/>
          <w:sz w:val="22"/>
          <w:lang w:val="ru-RU"/>
        </w:rPr>
        <w:t>9 Перечень информационных технологий, используемых при проведении практики, включая</w:t>
      </w:r>
      <w:r w:rsidR="00D74332" w:rsidRPr="00CE4F45">
        <w:rPr>
          <w:rFonts w:ascii="Times New Roman" w:hAnsi="Times New Roman" w:cs="Times New Roman"/>
          <w:b/>
          <w:sz w:val="22"/>
          <w:lang w:val="ru-RU"/>
        </w:rPr>
        <w:t xml:space="preserve"> </w:t>
      </w:r>
      <w:r w:rsidRPr="00CE4F45">
        <w:rPr>
          <w:rFonts w:ascii="Times New Roman" w:hAnsi="Times New Roman" w:cs="Times New Roman"/>
          <w:b/>
          <w:sz w:val="22"/>
          <w:lang w:val="ru-RU"/>
        </w:rPr>
        <w:t>перечень программного обеспечения и информационных справочных систем</w:t>
      </w:r>
    </w:p>
    <w:p w:rsidR="00D74332" w:rsidRPr="00CE4F45" w:rsidRDefault="00D74332" w:rsidP="00D74332">
      <w:pPr>
        <w:spacing w:after="0" w:line="240" w:lineRule="auto"/>
        <w:ind w:left="0" w:right="0" w:firstLine="426"/>
        <w:rPr>
          <w:rFonts w:ascii="Times New Roman" w:hAnsi="Times New Roman" w:cs="Times New Roman"/>
          <w:sz w:val="22"/>
          <w:lang w:val="ru-RU"/>
        </w:rPr>
      </w:pPr>
    </w:p>
    <w:p w:rsidR="00890884" w:rsidRPr="00CE4F45" w:rsidRDefault="006F630D" w:rsidP="00D74332">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При проведении практики может использоваться следующее программное обеспечение:</w:t>
      </w:r>
    </w:p>
    <w:p w:rsidR="00890884" w:rsidRPr="00CE4F45" w:rsidRDefault="006F630D" w:rsidP="00D74332">
      <w:pPr>
        <w:numPr>
          <w:ilvl w:val="0"/>
          <w:numId w:val="14"/>
        </w:num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Libre Office</w:t>
      </w:r>
    </w:p>
    <w:p w:rsidR="00890884" w:rsidRPr="00CE4F45" w:rsidRDefault="006F630D" w:rsidP="00D74332">
      <w:pPr>
        <w:numPr>
          <w:ilvl w:val="0"/>
          <w:numId w:val="14"/>
        </w:num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Mozilla Firefox</w:t>
      </w:r>
    </w:p>
    <w:p w:rsidR="00890884" w:rsidRPr="00CE4F45" w:rsidRDefault="006F630D" w:rsidP="00D74332">
      <w:pPr>
        <w:numPr>
          <w:ilvl w:val="0"/>
          <w:numId w:val="14"/>
        </w:num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Google Chrome</w:t>
      </w:r>
    </w:p>
    <w:p w:rsidR="00890884" w:rsidRPr="00CE4F45" w:rsidRDefault="006F630D" w:rsidP="00D74332">
      <w:pPr>
        <w:numPr>
          <w:ilvl w:val="0"/>
          <w:numId w:val="14"/>
        </w:num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7-zip</w:t>
      </w:r>
    </w:p>
    <w:p w:rsidR="00890884" w:rsidRPr="00CE4F45" w:rsidRDefault="006F630D" w:rsidP="00D74332">
      <w:pPr>
        <w:numPr>
          <w:ilvl w:val="0"/>
          <w:numId w:val="14"/>
        </w:num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Microsoft Windows</w:t>
      </w:r>
    </w:p>
    <w:p w:rsidR="00890884" w:rsidRPr="00CE4F45" w:rsidRDefault="00CE4F45" w:rsidP="00D74332">
      <w:pPr>
        <w:numPr>
          <w:ilvl w:val="0"/>
          <w:numId w:val="14"/>
        </w:numPr>
        <w:spacing w:after="0" w:line="240" w:lineRule="auto"/>
        <w:ind w:left="0" w:right="0" w:firstLine="426"/>
        <w:rPr>
          <w:rFonts w:ascii="Times New Roman" w:hAnsi="Times New Roman" w:cs="Times New Roman"/>
          <w:sz w:val="22"/>
        </w:rPr>
      </w:pPr>
      <w:r w:rsidRPr="00CE4F45">
        <w:rPr>
          <w:rFonts w:ascii="Times New Roman" w:hAnsi="Times New Roman" w:cs="Times New Roman"/>
          <w:sz w:val="22"/>
          <w:lang w:val="ru-RU"/>
        </w:rPr>
        <w:t>Доктор Веб</w:t>
      </w:r>
    </w:p>
    <w:p w:rsidR="00890884" w:rsidRPr="00CE4F45" w:rsidRDefault="006F630D" w:rsidP="00D74332">
      <w:pPr>
        <w:numPr>
          <w:ilvl w:val="0"/>
          <w:numId w:val="14"/>
        </w:num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Браузер Спутник</w:t>
      </w:r>
    </w:p>
    <w:p w:rsidR="00D74332" w:rsidRPr="00CE4F45" w:rsidRDefault="00D74332" w:rsidP="00D74332">
      <w:pPr>
        <w:spacing w:after="0" w:line="240" w:lineRule="auto"/>
        <w:ind w:left="426" w:right="0" w:firstLine="0"/>
        <w:rPr>
          <w:rFonts w:ascii="Times New Roman" w:hAnsi="Times New Roman" w:cs="Times New Roman"/>
          <w:sz w:val="22"/>
          <w:lang w:val="ru-RU"/>
        </w:rPr>
      </w:pPr>
    </w:p>
    <w:p w:rsidR="00890884" w:rsidRPr="00CE4F45" w:rsidRDefault="006F630D" w:rsidP="00D74332">
      <w:pPr>
        <w:spacing w:after="0" w:line="240" w:lineRule="auto"/>
        <w:ind w:left="0" w:right="0" w:firstLine="426"/>
        <w:jc w:val="left"/>
        <w:rPr>
          <w:rFonts w:ascii="Times New Roman" w:hAnsi="Times New Roman" w:cs="Times New Roman"/>
          <w:sz w:val="22"/>
          <w:lang w:val="ru-RU"/>
        </w:rPr>
      </w:pPr>
      <w:r w:rsidRPr="00CE4F45">
        <w:rPr>
          <w:rFonts w:ascii="Times New Roman" w:hAnsi="Times New Roman" w:cs="Times New Roman"/>
          <w:b/>
          <w:sz w:val="22"/>
          <w:lang w:val="ru-RU"/>
        </w:rPr>
        <w:t>10 Описание материально-технической базы, необходимой для проведения практики</w:t>
      </w:r>
    </w:p>
    <w:p w:rsidR="003400FF" w:rsidRPr="00CE4F45" w:rsidRDefault="003400FF" w:rsidP="00D74332">
      <w:pPr>
        <w:spacing w:after="0" w:line="240" w:lineRule="auto"/>
        <w:ind w:left="0" w:right="0" w:firstLine="426"/>
        <w:rPr>
          <w:rFonts w:ascii="Times New Roman" w:hAnsi="Times New Roman" w:cs="Times New Roman"/>
          <w:sz w:val="22"/>
          <w:lang w:val="ru-RU"/>
        </w:rPr>
      </w:pPr>
    </w:p>
    <w:p w:rsidR="008F2A6E" w:rsidRPr="00CE4F45" w:rsidRDefault="008F2A6E" w:rsidP="008F2A6E">
      <w:pPr>
        <w:widowControl w:val="0"/>
        <w:tabs>
          <w:tab w:val="left" w:pos="142"/>
        </w:tabs>
        <w:overflowPunct w:val="0"/>
        <w:autoSpaceDE w:val="0"/>
        <w:autoSpaceDN w:val="0"/>
        <w:adjustRightInd w:val="0"/>
        <w:spacing w:after="0" w:line="300" w:lineRule="auto"/>
        <w:ind w:left="0" w:right="0" w:firstLine="425"/>
        <w:rPr>
          <w:rFonts w:ascii="Times New Roman" w:hAnsi="Times New Roman" w:cs="Times New Roman"/>
          <w:sz w:val="22"/>
          <w:lang w:val="ru-RU"/>
        </w:rPr>
      </w:pPr>
      <w:r w:rsidRPr="00CE4F45">
        <w:rPr>
          <w:rFonts w:ascii="Times New Roman" w:hAnsi="Times New Roman" w:cs="Times New Roman"/>
          <w:sz w:val="22"/>
          <w:lang w:val="ru-RU"/>
        </w:rPr>
        <w:t xml:space="preserve">Для осуществления образовательного процесса по </w:t>
      </w:r>
      <w:r w:rsidR="00F72F06" w:rsidRPr="00CE4F45">
        <w:rPr>
          <w:rFonts w:ascii="Times New Roman" w:hAnsi="Times New Roman" w:cs="Times New Roman"/>
          <w:sz w:val="22"/>
          <w:lang w:val="ru-RU"/>
        </w:rPr>
        <w:t>практике</w:t>
      </w:r>
      <w:r w:rsidRPr="00CE4F45">
        <w:rPr>
          <w:rFonts w:ascii="Times New Roman" w:hAnsi="Times New Roman" w:cs="Times New Roman"/>
          <w:sz w:val="22"/>
          <w:lang w:val="ru-RU"/>
        </w:rPr>
        <w:t xml:space="preserve"> предусмотрена следующая материально-техническая база:</w:t>
      </w:r>
    </w:p>
    <w:p w:rsidR="008F2A6E" w:rsidRPr="00CE4F45" w:rsidRDefault="008F2A6E" w:rsidP="008F2A6E">
      <w:pPr>
        <w:spacing w:after="0" w:line="240" w:lineRule="auto"/>
        <w:ind w:left="0" w:right="12" w:firstLine="425"/>
        <w:rPr>
          <w:rFonts w:ascii="Times New Roman" w:hAnsi="Times New Roman" w:cs="Times New Roman"/>
          <w:sz w:val="22"/>
          <w:lang w:val="ru-RU"/>
        </w:rPr>
      </w:pPr>
      <w:r w:rsidRPr="00CE4F45">
        <w:rPr>
          <w:rFonts w:ascii="Times New Roman" w:hAnsi="Times New Roman" w:cs="Times New Roman"/>
          <w:sz w:val="22"/>
          <w:lang w:val="ru-RU"/>
        </w:rPr>
        <w:t>Учебная аудитория № 107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8F2A6E" w:rsidRPr="00CE4F45" w:rsidRDefault="008F2A6E" w:rsidP="008F2A6E">
      <w:pPr>
        <w:pStyle w:val="a7"/>
        <w:tabs>
          <w:tab w:val="left" w:pos="567"/>
        </w:tabs>
        <w:ind w:right="12" w:firstLine="425"/>
        <w:jc w:val="both"/>
        <w:rPr>
          <w:rFonts w:ascii="Times New Roman" w:hAnsi="Times New Roman"/>
        </w:rPr>
      </w:pPr>
      <w:r w:rsidRPr="00CE4F45">
        <w:rPr>
          <w:rFonts w:ascii="Times New Roman" w:hAnsi="Times New Roman"/>
        </w:rPr>
        <w:t>- посадочные места – 36;</w:t>
      </w:r>
    </w:p>
    <w:p w:rsidR="008F2A6E" w:rsidRPr="00CE4F45" w:rsidRDefault="008F2A6E" w:rsidP="008F2A6E">
      <w:pPr>
        <w:pStyle w:val="a7"/>
        <w:tabs>
          <w:tab w:val="left" w:pos="567"/>
        </w:tabs>
        <w:ind w:right="12" w:firstLine="425"/>
        <w:jc w:val="both"/>
        <w:rPr>
          <w:rFonts w:ascii="Times New Roman" w:hAnsi="Times New Roman"/>
        </w:rPr>
      </w:pPr>
      <w:r w:rsidRPr="00CE4F45">
        <w:rPr>
          <w:rFonts w:ascii="Times New Roman" w:hAnsi="Times New Roman"/>
        </w:rPr>
        <w:t>- рабочее место преподавателя;</w:t>
      </w:r>
    </w:p>
    <w:p w:rsidR="008F2A6E" w:rsidRPr="00CE4F45" w:rsidRDefault="008F2A6E" w:rsidP="008F2A6E">
      <w:pPr>
        <w:pStyle w:val="a7"/>
        <w:tabs>
          <w:tab w:val="left" w:pos="567"/>
        </w:tabs>
        <w:ind w:right="12" w:firstLine="425"/>
        <w:jc w:val="both"/>
        <w:rPr>
          <w:rFonts w:ascii="Times New Roman" w:hAnsi="Times New Roman"/>
        </w:rPr>
      </w:pPr>
      <w:r w:rsidRPr="00CE4F45">
        <w:rPr>
          <w:rFonts w:ascii="Times New Roman" w:hAnsi="Times New Roman"/>
        </w:rPr>
        <w:t>- магнитно-маркерная доска;</w:t>
      </w:r>
    </w:p>
    <w:p w:rsidR="008F2A6E" w:rsidRPr="00CE4F45" w:rsidRDefault="008F2A6E" w:rsidP="008F2A6E">
      <w:pPr>
        <w:pStyle w:val="a7"/>
        <w:tabs>
          <w:tab w:val="left" w:pos="567"/>
        </w:tabs>
        <w:ind w:right="12" w:firstLine="425"/>
        <w:jc w:val="both"/>
        <w:rPr>
          <w:rFonts w:ascii="Times New Roman" w:hAnsi="Times New Roman"/>
        </w:rPr>
      </w:pPr>
      <w:r w:rsidRPr="00CE4F45">
        <w:rPr>
          <w:rFonts w:ascii="Times New Roman" w:hAnsi="Times New Roman"/>
        </w:rPr>
        <w:t xml:space="preserve">- компьютер 2 шт., переносной ноутбук с лицензионным программным обеспечением; </w:t>
      </w:r>
    </w:p>
    <w:p w:rsidR="008F2A6E" w:rsidRPr="00CE4F45" w:rsidRDefault="008F2A6E" w:rsidP="008F2A6E">
      <w:pPr>
        <w:pStyle w:val="a7"/>
        <w:tabs>
          <w:tab w:val="left" w:pos="567"/>
        </w:tabs>
        <w:ind w:right="12" w:firstLine="425"/>
        <w:jc w:val="both"/>
        <w:rPr>
          <w:rFonts w:ascii="Times New Roman" w:hAnsi="Times New Roman"/>
        </w:rPr>
      </w:pPr>
      <w:r w:rsidRPr="00CE4F45">
        <w:rPr>
          <w:rStyle w:val="11"/>
          <w:color w:val="auto"/>
          <w:sz w:val="22"/>
          <w:szCs w:val="22"/>
        </w:rPr>
        <w:t>- общая локальная компьютерная сеть Интернет;</w:t>
      </w:r>
    </w:p>
    <w:p w:rsidR="008F2A6E" w:rsidRPr="00CE4F45" w:rsidRDefault="008F2A6E" w:rsidP="008F2A6E">
      <w:pPr>
        <w:spacing w:after="0" w:line="240" w:lineRule="auto"/>
        <w:ind w:left="0" w:right="12" w:firstLine="426"/>
        <w:rPr>
          <w:rFonts w:ascii="Times New Roman" w:hAnsi="Times New Roman" w:cs="Times New Roman"/>
          <w:sz w:val="22"/>
          <w:lang w:val="ru-RU" w:eastAsia="ru-RU"/>
        </w:rPr>
      </w:pPr>
      <w:r w:rsidRPr="00CE4F45">
        <w:rPr>
          <w:rFonts w:ascii="Times New Roman" w:hAnsi="Times New Roman" w:cs="Times New Roman"/>
          <w:sz w:val="22"/>
          <w:lang w:val="ru-RU"/>
        </w:rPr>
        <w:t>- у</w:t>
      </w:r>
      <w:r w:rsidRPr="00CE4F45">
        <w:rPr>
          <w:rFonts w:ascii="Times New Roman" w:hAnsi="Times New Roman" w:cs="Times New Roman"/>
          <w:sz w:val="22"/>
          <w:lang w:val="ru-RU" w:eastAsia="ru-RU"/>
        </w:rPr>
        <w:t>чебные стенды по открытому и подземному способу разработки, комплекты учебных видеофильмов.</w:t>
      </w:r>
    </w:p>
    <w:p w:rsidR="00890884" w:rsidRPr="00CE4F45" w:rsidRDefault="008F2A6E" w:rsidP="008F2A6E">
      <w:pPr>
        <w:spacing w:after="0" w:line="240" w:lineRule="auto"/>
        <w:ind w:left="0" w:right="0" w:firstLine="425"/>
        <w:rPr>
          <w:rFonts w:ascii="Times New Roman" w:hAnsi="Times New Roman" w:cs="Times New Roman"/>
          <w:sz w:val="22"/>
          <w:lang w:val="ru-RU"/>
        </w:rPr>
      </w:pPr>
      <w:r w:rsidRPr="00CE4F45">
        <w:rPr>
          <w:rFonts w:ascii="Times New Roman" w:hAnsi="Times New Roman" w:cs="Times New Roman"/>
          <w:sz w:val="22"/>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D74332" w:rsidRPr="00CE4F45" w:rsidRDefault="00C11AD8" w:rsidP="00C11AD8">
      <w:pPr>
        <w:spacing w:after="0" w:line="240" w:lineRule="auto"/>
        <w:ind w:left="0" w:right="0" w:firstLine="426"/>
        <w:rPr>
          <w:rFonts w:ascii="Times New Roman" w:hAnsi="Times New Roman" w:cs="Times New Roman"/>
          <w:b/>
          <w:sz w:val="22"/>
          <w:lang w:val="ru-RU"/>
        </w:rPr>
      </w:pPr>
      <w:r w:rsidRPr="00CE4F45">
        <w:rPr>
          <w:rFonts w:ascii="Times New Roman" w:hAnsi="Times New Roman" w:cs="Times New Roman"/>
          <w:sz w:val="22"/>
          <w:lang w:val="ru-RU"/>
        </w:rPr>
        <w:t>3. Материальная база предприятий (организаций) – мест прохождения практики: АО «УК «Кузбассразрезуголь», АО «Стройсервис»  ООО разрез «Пермяковский»</w:t>
      </w:r>
      <w:r w:rsidR="00224EC0" w:rsidRPr="00CE4F45">
        <w:rPr>
          <w:rFonts w:ascii="Times New Roman" w:hAnsi="Times New Roman" w:cs="Times New Roman"/>
          <w:sz w:val="22"/>
          <w:lang w:val="ru-RU"/>
        </w:rPr>
        <w:t xml:space="preserve">, </w:t>
      </w:r>
      <w:r w:rsidR="002F1648" w:rsidRPr="00CE4F45">
        <w:rPr>
          <w:rFonts w:ascii="Times New Roman" w:hAnsi="Times New Roman" w:cs="Times New Roman"/>
          <w:sz w:val="22"/>
          <w:lang w:val="ru-RU"/>
        </w:rPr>
        <w:t xml:space="preserve">АО «Стройсервис»  </w:t>
      </w:r>
      <w:r w:rsidR="00224EC0" w:rsidRPr="00CE4F45">
        <w:rPr>
          <w:rFonts w:ascii="Times New Roman" w:hAnsi="Times New Roman" w:cs="Times New Roman"/>
          <w:sz w:val="22"/>
          <w:lang w:val="ru-RU"/>
        </w:rPr>
        <w:t>АО разрез «Шестаки»</w:t>
      </w:r>
      <w:r w:rsidRPr="00CE4F45">
        <w:rPr>
          <w:rFonts w:ascii="Times New Roman" w:hAnsi="Times New Roman" w:cs="Times New Roman"/>
          <w:sz w:val="22"/>
          <w:lang w:val="ru-RU"/>
        </w:rPr>
        <w:t>, АО «КТК» разрез «Виноградовский», в карьерах которых расположены добычные, вскрышные и отвальные забои, буровзрывные блоки, транспортные коммуникации, отвалы вскрышных пород и склады полезного ископаемого. Для проведения лекций на этих предприятиях имеются аудитории, оснащенные мультимедийным оборудованием.</w:t>
      </w:r>
    </w:p>
    <w:p w:rsidR="00C11AD8" w:rsidRPr="00CE4F45" w:rsidRDefault="00C11AD8" w:rsidP="00C11AD8">
      <w:pPr>
        <w:spacing w:after="0" w:line="240" w:lineRule="auto"/>
        <w:ind w:left="0" w:right="0" w:firstLine="426"/>
        <w:jc w:val="left"/>
        <w:rPr>
          <w:rFonts w:ascii="Times New Roman" w:hAnsi="Times New Roman" w:cs="Times New Roman"/>
          <w:b/>
          <w:sz w:val="22"/>
          <w:lang w:val="ru-RU"/>
        </w:rPr>
      </w:pPr>
    </w:p>
    <w:p w:rsidR="00890884" w:rsidRPr="00CE4F45" w:rsidRDefault="006F630D" w:rsidP="00C11AD8">
      <w:pPr>
        <w:spacing w:after="0" w:line="240" w:lineRule="auto"/>
        <w:ind w:left="0" w:right="0" w:firstLine="426"/>
        <w:jc w:val="left"/>
        <w:rPr>
          <w:rFonts w:ascii="Times New Roman" w:hAnsi="Times New Roman" w:cs="Times New Roman"/>
          <w:b/>
          <w:sz w:val="22"/>
          <w:lang w:val="ru-RU"/>
        </w:rPr>
      </w:pPr>
      <w:r w:rsidRPr="00CE4F45">
        <w:rPr>
          <w:rFonts w:ascii="Times New Roman" w:hAnsi="Times New Roman" w:cs="Times New Roman"/>
          <w:b/>
          <w:sz w:val="22"/>
          <w:lang w:val="ru-RU"/>
        </w:rPr>
        <w:t>11 Иные сведения и (или) материалы</w:t>
      </w:r>
    </w:p>
    <w:p w:rsidR="00D74332" w:rsidRPr="00CE4F45" w:rsidRDefault="00D74332" w:rsidP="00C11AD8">
      <w:pPr>
        <w:spacing w:after="0" w:line="240" w:lineRule="auto"/>
        <w:ind w:left="0" w:right="0" w:firstLine="426"/>
        <w:rPr>
          <w:rFonts w:ascii="Times New Roman" w:hAnsi="Times New Roman" w:cs="Times New Roman"/>
          <w:sz w:val="22"/>
          <w:lang w:val="ru-RU"/>
        </w:rPr>
      </w:pPr>
    </w:p>
    <w:p w:rsidR="00890884" w:rsidRPr="00CE4F45" w:rsidRDefault="006F630D" w:rsidP="00C11AD8">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1. Образовательный процесс осуществляется с использованием как традиционных</w:t>
      </w:r>
      <w:r w:rsidR="00AB5CCE" w:rsidRPr="00CE4F45">
        <w:rPr>
          <w:rFonts w:ascii="Times New Roman" w:hAnsi="Times New Roman" w:cs="Times New Roman"/>
          <w:sz w:val="22"/>
          <w:lang w:val="ru-RU"/>
        </w:rPr>
        <w:t>,</w:t>
      </w:r>
      <w:r w:rsidRPr="00CE4F45">
        <w:rPr>
          <w:rFonts w:ascii="Times New Roman" w:hAnsi="Times New Roman" w:cs="Times New Roman"/>
          <w:sz w:val="22"/>
          <w:lang w:val="ru-RU"/>
        </w:rPr>
        <w:t xml:space="preserve"> так и современных интерактивных технологий.</w:t>
      </w:r>
    </w:p>
    <w:p w:rsidR="00890884" w:rsidRPr="00CE4F45" w:rsidRDefault="006F630D" w:rsidP="00C11AD8">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В рамках аудиторных занятий применяются следующие интерактивные методы:</w:t>
      </w:r>
    </w:p>
    <w:p w:rsidR="00890884" w:rsidRPr="00CE4F45" w:rsidRDefault="006F630D" w:rsidP="00C11AD8">
      <w:pPr>
        <w:spacing w:after="0" w:line="240" w:lineRule="auto"/>
        <w:ind w:left="0" w:right="0" w:firstLine="426"/>
        <w:rPr>
          <w:rFonts w:ascii="Times New Roman" w:hAnsi="Times New Roman" w:cs="Times New Roman"/>
          <w:sz w:val="22"/>
          <w:lang w:val="ru-RU"/>
        </w:rPr>
      </w:pPr>
      <w:r w:rsidRPr="00CE4F45">
        <w:rPr>
          <w:rFonts w:ascii="Times New Roman" w:hAnsi="Times New Roman" w:cs="Times New Roman"/>
          <w:sz w:val="22"/>
          <w:lang w:val="ru-RU"/>
        </w:rPr>
        <w:t>разбор конкретных примеров; мультимедийная презентация.</w:t>
      </w:r>
    </w:p>
    <w:p w:rsidR="006F1532" w:rsidRPr="00CE4F45" w:rsidRDefault="00F72F06" w:rsidP="00D730FD">
      <w:pPr>
        <w:spacing w:after="0" w:line="240" w:lineRule="auto"/>
        <w:ind w:left="0" w:right="0" w:firstLine="425"/>
        <w:rPr>
          <w:rFonts w:ascii="Times New Roman" w:hAnsi="Times New Roman" w:cs="Times New Roman"/>
          <w:sz w:val="22"/>
          <w:lang w:val="ru-RU"/>
        </w:rPr>
      </w:pPr>
      <w:r w:rsidRPr="00CE4F45">
        <w:rPr>
          <w:rFonts w:ascii="Times New Roman" w:hAnsi="Times New Roman" w:cs="Times New Roman"/>
          <w:sz w:val="22"/>
          <w:lang w:val="ru-RU"/>
        </w:rPr>
        <w:t>2.</w:t>
      </w:r>
      <w:r w:rsidR="006F630D" w:rsidRPr="00CE4F45">
        <w:rPr>
          <w:rFonts w:ascii="Times New Roman" w:hAnsi="Times New Roman" w:cs="Times New Roman"/>
          <w:sz w:val="22"/>
          <w:lang w:val="ru-RU"/>
        </w:rPr>
        <w:t xml:space="preserve"> Проведение групповых и индивидуальных консультаций осуществляется в соответствии с расписанием консультаций по темам, заявленным в рабочей программе дисциплины, в период освоения дисциплины и перед промежуточной аттестацией с учетом результатов текущего контроля.</w:t>
      </w:r>
    </w:p>
    <w:p w:rsidR="006F1532" w:rsidRPr="003849C7" w:rsidRDefault="006F1532" w:rsidP="00D730FD">
      <w:pPr>
        <w:spacing w:after="0" w:line="240" w:lineRule="auto"/>
        <w:ind w:left="0" w:right="0" w:firstLine="425"/>
        <w:rPr>
          <w:rFonts w:ascii="Times New Roman" w:hAnsi="Times New Roman" w:cs="Times New Roman"/>
          <w:szCs w:val="18"/>
          <w:lang w:val="ru-RU"/>
        </w:rPr>
      </w:pPr>
    </w:p>
    <w:p w:rsidR="006F1532" w:rsidRPr="003849C7" w:rsidRDefault="006F1532" w:rsidP="00D730FD">
      <w:pPr>
        <w:spacing w:after="0" w:line="240" w:lineRule="auto"/>
        <w:ind w:left="0" w:right="0" w:firstLine="425"/>
        <w:rPr>
          <w:rFonts w:ascii="Times New Roman" w:hAnsi="Times New Roman" w:cs="Times New Roman"/>
          <w:szCs w:val="18"/>
          <w:lang w:val="ru-RU"/>
        </w:rPr>
      </w:pPr>
    </w:p>
    <w:p w:rsidR="00E0333D" w:rsidRPr="003849C7" w:rsidRDefault="006F630D" w:rsidP="000C15CA">
      <w:pPr>
        <w:spacing w:after="0" w:line="240" w:lineRule="auto"/>
        <w:ind w:left="0" w:right="0" w:firstLine="425"/>
        <w:jc w:val="right"/>
        <w:rPr>
          <w:rFonts w:ascii="Times New Roman" w:hAnsi="Times New Roman" w:cs="Times New Roman"/>
          <w:sz w:val="20"/>
          <w:szCs w:val="18"/>
          <w:lang w:val="ru-RU"/>
        </w:rPr>
      </w:pPr>
      <w:r w:rsidRPr="003849C7">
        <w:rPr>
          <w:rFonts w:ascii="Times New Roman" w:hAnsi="Times New Roman" w:cs="Times New Roman"/>
          <w:szCs w:val="18"/>
          <w:lang w:val="ru-RU"/>
        </w:rPr>
        <w:br w:type="page"/>
      </w:r>
      <w:r w:rsidR="00E0333D" w:rsidRPr="003849C7">
        <w:rPr>
          <w:rFonts w:ascii="Times New Roman" w:hAnsi="Times New Roman" w:cs="Times New Roman"/>
          <w:b/>
          <w:i/>
          <w:sz w:val="20"/>
          <w:szCs w:val="18"/>
          <w:lang w:val="ru-RU"/>
        </w:rPr>
        <w:lastRenderedPageBreak/>
        <w:t>Приложение 1 – Образец оформления обязательных листов отчета по практике</w:t>
      </w:r>
    </w:p>
    <w:p w:rsidR="00E0333D" w:rsidRPr="003849C7" w:rsidRDefault="00E0333D" w:rsidP="00E0333D">
      <w:pPr>
        <w:spacing w:after="0" w:line="240" w:lineRule="auto"/>
        <w:ind w:left="567" w:right="0" w:firstLine="0"/>
        <w:jc w:val="left"/>
        <w:rPr>
          <w:rFonts w:ascii="Times New Roman" w:hAnsi="Times New Roman" w:cs="Times New Roman"/>
          <w:szCs w:val="18"/>
          <w:lang w:val="ru-RU"/>
        </w:rPr>
      </w:pPr>
      <w:r w:rsidRPr="003849C7">
        <w:rPr>
          <w:rFonts w:ascii="Times New Roman" w:hAnsi="Times New Roman" w:cs="Times New Roman"/>
          <w:szCs w:val="18"/>
          <w:lang w:val="ru-RU"/>
        </w:rPr>
        <w:t xml:space="preserve"> </w:t>
      </w:r>
    </w:p>
    <w:p w:rsidR="00E0333D" w:rsidRPr="003849C7" w:rsidRDefault="00E0333D" w:rsidP="00E0333D">
      <w:pPr>
        <w:spacing w:after="0" w:line="240" w:lineRule="auto"/>
        <w:ind w:left="61" w:right="64" w:hanging="10"/>
        <w:jc w:val="center"/>
        <w:rPr>
          <w:rFonts w:ascii="Times New Roman" w:hAnsi="Times New Roman" w:cs="Times New Roman"/>
          <w:sz w:val="22"/>
          <w:szCs w:val="18"/>
          <w:lang w:val="ru-RU"/>
        </w:rPr>
      </w:pPr>
      <w:r w:rsidRPr="003849C7">
        <w:rPr>
          <w:rFonts w:ascii="Times New Roman" w:hAnsi="Times New Roman" w:cs="Times New Roman"/>
          <w:sz w:val="22"/>
          <w:szCs w:val="18"/>
          <w:lang w:val="ru-RU"/>
        </w:rPr>
        <w:t>Министерство науки и высшего образования Российской Федерации</w:t>
      </w:r>
    </w:p>
    <w:p w:rsidR="00E0333D" w:rsidRPr="003849C7" w:rsidRDefault="00E0333D" w:rsidP="00E0333D">
      <w:pPr>
        <w:spacing w:after="0" w:line="240" w:lineRule="auto"/>
        <w:ind w:left="61" w:right="64" w:hanging="10"/>
        <w:jc w:val="center"/>
        <w:rPr>
          <w:rFonts w:ascii="Times New Roman" w:hAnsi="Times New Roman" w:cs="Times New Roman"/>
          <w:sz w:val="22"/>
          <w:szCs w:val="18"/>
          <w:lang w:val="ru-RU"/>
        </w:rPr>
      </w:pPr>
      <w:r w:rsidRPr="003849C7">
        <w:rPr>
          <w:rFonts w:ascii="Times New Roman" w:hAnsi="Times New Roman" w:cs="Times New Roman"/>
          <w:sz w:val="22"/>
          <w:szCs w:val="18"/>
          <w:lang w:val="ru-RU"/>
        </w:rPr>
        <w:t xml:space="preserve">Федеральное государственное бюджетное образовательное учреждение высшего образования </w:t>
      </w:r>
    </w:p>
    <w:p w:rsidR="00E0333D" w:rsidRPr="003849C7" w:rsidRDefault="00E0333D" w:rsidP="00E0333D">
      <w:pPr>
        <w:spacing w:after="0" w:line="240" w:lineRule="auto"/>
        <w:ind w:left="61" w:right="64" w:hanging="10"/>
        <w:jc w:val="center"/>
        <w:rPr>
          <w:rFonts w:ascii="Times New Roman" w:hAnsi="Times New Roman" w:cs="Times New Roman"/>
          <w:sz w:val="22"/>
          <w:szCs w:val="18"/>
          <w:lang w:val="ru-RU"/>
        </w:rPr>
      </w:pPr>
      <w:r w:rsidRPr="003849C7">
        <w:rPr>
          <w:rFonts w:ascii="Times New Roman" w:hAnsi="Times New Roman" w:cs="Times New Roman"/>
          <w:sz w:val="22"/>
          <w:szCs w:val="18"/>
          <w:lang w:val="ru-RU"/>
        </w:rPr>
        <w:t>"Кузбасский государственный технический университет им. Т. Ф. Горбачева"</w:t>
      </w:r>
    </w:p>
    <w:p w:rsidR="00E0333D" w:rsidRPr="003849C7" w:rsidRDefault="00E0333D" w:rsidP="00E0333D">
      <w:pPr>
        <w:spacing w:after="0" w:line="240" w:lineRule="auto"/>
        <w:ind w:left="0" w:right="13" w:firstLine="0"/>
        <w:jc w:val="center"/>
        <w:rPr>
          <w:rFonts w:ascii="Times New Roman" w:hAnsi="Times New Roman" w:cs="Times New Roman"/>
          <w:sz w:val="22"/>
          <w:szCs w:val="18"/>
          <w:lang w:val="ru-RU"/>
        </w:rPr>
      </w:pPr>
      <w:r w:rsidRPr="003849C7">
        <w:rPr>
          <w:rFonts w:ascii="Times New Roman" w:hAnsi="Times New Roman" w:cs="Times New Roman"/>
          <w:sz w:val="22"/>
          <w:szCs w:val="18"/>
          <w:lang w:val="ru-RU"/>
        </w:rPr>
        <w:t>Филиал КузГТУ в г. Белово</w:t>
      </w:r>
    </w:p>
    <w:p w:rsidR="00E0333D" w:rsidRPr="003849C7" w:rsidRDefault="00E0333D" w:rsidP="00E0333D">
      <w:pPr>
        <w:spacing w:after="0" w:line="240" w:lineRule="auto"/>
        <w:ind w:left="0" w:right="13" w:firstLine="0"/>
        <w:jc w:val="center"/>
        <w:rPr>
          <w:rFonts w:ascii="Times New Roman" w:hAnsi="Times New Roman" w:cs="Times New Roman"/>
          <w:sz w:val="22"/>
          <w:szCs w:val="18"/>
          <w:lang w:val="ru-RU"/>
        </w:rPr>
      </w:pPr>
    </w:p>
    <w:p w:rsidR="00E0333D" w:rsidRPr="003849C7" w:rsidRDefault="00E0333D" w:rsidP="00E0333D">
      <w:pPr>
        <w:spacing w:after="0" w:line="240" w:lineRule="auto"/>
        <w:ind w:left="0" w:right="13" w:firstLine="0"/>
        <w:jc w:val="center"/>
        <w:rPr>
          <w:rFonts w:ascii="Times New Roman" w:hAnsi="Times New Roman" w:cs="Times New Roman"/>
          <w:sz w:val="22"/>
          <w:szCs w:val="18"/>
          <w:lang w:val="ru-RU"/>
        </w:rPr>
      </w:pPr>
    </w:p>
    <w:p w:rsidR="00E0333D" w:rsidRPr="003849C7" w:rsidRDefault="00E0333D" w:rsidP="00E0333D">
      <w:pPr>
        <w:spacing w:after="0" w:line="240" w:lineRule="auto"/>
        <w:ind w:left="0" w:right="13" w:firstLine="0"/>
        <w:jc w:val="center"/>
        <w:rPr>
          <w:rFonts w:ascii="Times New Roman" w:hAnsi="Times New Roman" w:cs="Times New Roman"/>
          <w:sz w:val="22"/>
          <w:szCs w:val="18"/>
          <w:lang w:val="ru-RU"/>
        </w:rPr>
      </w:pPr>
    </w:p>
    <w:p w:rsidR="00E0333D" w:rsidRPr="003849C7" w:rsidRDefault="00E0333D" w:rsidP="00E0333D">
      <w:pPr>
        <w:spacing w:after="0" w:line="240" w:lineRule="auto"/>
        <w:ind w:left="61" w:right="64" w:hanging="10"/>
        <w:jc w:val="center"/>
        <w:rPr>
          <w:rFonts w:ascii="Times New Roman" w:hAnsi="Times New Roman" w:cs="Times New Roman"/>
          <w:sz w:val="22"/>
          <w:szCs w:val="18"/>
          <w:lang w:val="ru-RU"/>
        </w:rPr>
      </w:pPr>
      <w:r w:rsidRPr="003849C7">
        <w:rPr>
          <w:rFonts w:ascii="Times New Roman" w:hAnsi="Times New Roman" w:cs="Times New Roman"/>
          <w:sz w:val="22"/>
          <w:szCs w:val="18"/>
          <w:lang w:val="ru-RU"/>
        </w:rPr>
        <w:t xml:space="preserve">Кафедра </w:t>
      </w:r>
      <w:r w:rsidR="00CE4F45">
        <w:rPr>
          <w:rFonts w:ascii="Times New Roman" w:hAnsi="Times New Roman" w:cs="Times New Roman"/>
          <w:sz w:val="22"/>
          <w:szCs w:val="18"/>
          <w:lang w:val="ru-RU"/>
        </w:rPr>
        <w:t>горного дела и техносферной безопасности</w:t>
      </w:r>
    </w:p>
    <w:p w:rsidR="00E0333D" w:rsidRPr="003849C7" w:rsidRDefault="00E0333D" w:rsidP="00E0333D">
      <w:pPr>
        <w:spacing w:after="0" w:line="240" w:lineRule="auto"/>
        <w:ind w:left="61" w:right="64" w:hanging="10"/>
        <w:jc w:val="center"/>
        <w:rPr>
          <w:rFonts w:ascii="Times New Roman" w:hAnsi="Times New Roman" w:cs="Times New Roman"/>
          <w:sz w:val="22"/>
          <w:szCs w:val="18"/>
          <w:lang w:val="ru-RU"/>
        </w:rPr>
      </w:pPr>
    </w:p>
    <w:p w:rsidR="00E0333D" w:rsidRPr="003849C7" w:rsidRDefault="00E0333D" w:rsidP="00E0333D">
      <w:pPr>
        <w:spacing w:after="0" w:line="240" w:lineRule="auto"/>
        <w:ind w:left="567" w:right="0" w:firstLine="0"/>
        <w:jc w:val="left"/>
        <w:rPr>
          <w:rFonts w:ascii="Times New Roman" w:hAnsi="Times New Roman" w:cs="Times New Roman"/>
          <w:szCs w:val="18"/>
          <w:lang w:val="ru-RU"/>
        </w:rPr>
      </w:pPr>
      <w:r w:rsidRPr="003849C7">
        <w:rPr>
          <w:rFonts w:ascii="Times New Roman" w:hAnsi="Times New Roman" w:cs="Times New Roman"/>
          <w:szCs w:val="18"/>
          <w:lang w:val="ru-RU"/>
        </w:rPr>
        <w:t xml:space="preserve"> </w:t>
      </w:r>
    </w:p>
    <w:p w:rsidR="00E0333D" w:rsidRPr="003849C7" w:rsidRDefault="00E0333D" w:rsidP="00E0333D">
      <w:pPr>
        <w:spacing w:after="0" w:line="240" w:lineRule="auto"/>
        <w:ind w:left="567" w:right="0" w:firstLine="0"/>
        <w:jc w:val="left"/>
        <w:rPr>
          <w:rFonts w:ascii="Times New Roman" w:hAnsi="Times New Roman" w:cs="Times New Roman"/>
          <w:szCs w:val="18"/>
          <w:lang w:val="ru-RU"/>
        </w:rPr>
      </w:pPr>
    </w:p>
    <w:p w:rsidR="00E0333D" w:rsidRPr="003849C7" w:rsidRDefault="00E0333D" w:rsidP="00E0333D">
      <w:pPr>
        <w:spacing w:after="0" w:line="240" w:lineRule="auto"/>
        <w:ind w:left="567" w:right="0" w:firstLine="0"/>
        <w:jc w:val="left"/>
        <w:rPr>
          <w:rFonts w:ascii="Times New Roman" w:hAnsi="Times New Roman" w:cs="Times New Roman"/>
          <w:color w:val="auto"/>
          <w:szCs w:val="18"/>
          <w:lang w:val="ru-RU"/>
        </w:rPr>
      </w:pPr>
    </w:p>
    <w:p w:rsidR="00E0333D" w:rsidRPr="003849C7" w:rsidRDefault="00E0333D" w:rsidP="00E0333D">
      <w:pPr>
        <w:spacing w:after="0" w:line="240" w:lineRule="auto"/>
        <w:ind w:left="567" w:right="0" w:firstLine="0"/>
        <w:jc w:val="left"/>
        <w:rPr>
          <w:rFonts w:ascii="Times New Roman" w:hAnsi="Times New Roman" w:cs="Times New Roman"/>
          <w:color w:val="auto"/>
          <w:szCs w:val="18"/>
          <w:lang w:val="ru-RU"/>
        </w:rPr>
      </w:pPr>
    </w:p>
    <w:p w:rsidR="00E0333D" w:rsidRPr="003849C7" w:rsidRDefault="00E0333D" w:rsidP="00E0333D">
      <w:pPr>
        <w:spacing w:after="0" w:line="276" w:lineRule="auto"/>
        <w:ind w:left="10" w:right="1" w:firstLine="0"/>
        <w:jc w:val="center"/>
        <w:rPr>
          <w:rFonts w:ascii="Times New Roman" w:hAnsi="Times New Roman" w:cs="Times New Roman"/>
          <w:b/>
          <w:color w:val="auto"/>
          <w:sz w:val="28"/>
          <w:szCs w:val="28"/>
          <w:lang w:val="ru-RU"/>
        </w:rPr>
      </w:pPr>
      <w:r w:rsidRPr="003849C7">
        <w:rPr>
          <w:rFonts w:ascii="Times New Roman" w:hAnsi="Times New Roman" w:cs="Times New Roman"/>
          <w:b/>
          <w:color w:val="auto"/>
          <w:sz w:val="28"/>
          <w:szCs w:val="28"/>
          <w:lang w:val="ru-RU"/>
        </w:rPr>
        <w:t>ОТЧЕТ</w:t>
      </w:r>
    </w:p>
    <w:p w:rsidR="00E0333D" w:rsidRPr="003849C7" w:rsidRDefault="00E0333D" w:rsidP="00E0333D">
      <w:pPr>
        <w:spacing w:after="3" w:line="276" w:lineRule="auto"/>
        <w:ind w:left="0" w:right="0" w:firstLine="0"/>
        <w:jc w:val="center"/>
        <w:rPr>
          <w:rFonts w:ascii="Times New Roman" w:hAnsi="Times New Roman" w:cs="Times New Roman"/>
          <w:b/>
          <w:color w:val="auto"/>
          <w:sz w:val="24"/>
          <w:szCs w:val="24"/>
          <w:lang w:val="ru-RU"/>
        </w:rPr>
      </w:pPr>
      <w:r w:rsidRPr="003849C7">
        <w:rPr>
          <w:rFonts w:ascii="Times New Roman" w:hAnsi="Times New Roman" w:cs="Times New Roman"/>
          <w:b/>
          <w:color w:val="auto"/>
          <w:sz w:val="24"/>
          <w:szCs w:val="24"/>
          <w:lang w:val="ru-RU"/>
        </w:rPr>
        <w:t>о прохождении практики</w:t>
      </w:r>
    </w:p>
    <w:p w:rsidR="000C15CA" w:rsidRPr="003849C7" w:rsidRDefault="000C15CA" w:rsidP="00E0333D">
      <w:pPr>
        <w:spacing w:after="3" w:line="276" w:lineRule="auto"/>
        <w:ind w:left="0" w:right="0" w:firstLine="0"/>
        <w:jc w:val="center"/>
        <w:rPr>
          <w:rFonts w:ascii="Times New Roman" w:hAnsi="Times New Roman" w:cs="Times New Roman"/>
          <w:b/>
          <w:color w:val="auto"/>
          <w:sz w:val="24"/>
          <w:szCs w:val="24"/>
          <w:lang w:val="ru-RU" w:bidi="ru-RU"/>
        </w:rPr>
      </w:pPr>
      <w:r w:rsidRPr="003849C7">
        <w:rPr>
          <w:rFonts w:ascii="Times New Roman" w:hAnsi="Times New Roman" w:cs="Times New Roman"/>
          <w:b/>
          <w:color w:val="auto"/>
          <w:sz w:val="24"/>
          <w:szCs w:val="24"/>
          <w:lang w:val="ru-RU" w:bidi="ru-RU"/>
        </w:rPr>
        <w:t>Производственная. Ознакомительная практика</w:t>
      </w:r>
    </w:p>
    <w:p w:rsidR="00E0333D" w:rsidRPr="003849C7" w:rsidRDefault="000C15CA" w:rsidP="00E0333D">
      <w:pPr>
        <w:spacing w:after="3" w:line="276" w:lineRule="auto"/>
        <w:ind w:left="0" w:right="0" w:firstLine="0"/>
        <w:jc w:val="center"/>
        <w:rPr>
          <w:rFonts w:ascii="Times New Roman" w:hAnsi="Times New Roman" w:cs="Times New Roman"/>
          <w:color w:val="auto"/>
          <w:sz w:val="24"/>
          <w:szCs w:val="24"/>
          <w:lang w:val="ru-RU"/>
        </w:rPr>
      </w:pPr>
      <w:r w:rsidRPr="003849C7">
        <w:rPr>
          <w:rFonts w:ascii="Times New Roman" w:hAnsi="Times New Roman" w:cs="Times New Roman"/>
          <w:b/>
          <w:color w:val="auto"/>
          <w:sz w:val="24"/>
          <w:szCs w:val="24"/>
          <w:lang w:val="ru-RU" w:bidi="ru-RU"/>
        </w:rPr>
        <w:t xml:space="preserve"> </w:t>
      </w:r>
      <w:r w:rsidR="00E0333D" w:rsidRPr="003849C7">
        <w:rPr>
          <w:rFonts w:ascii="Times New Roman" w:hAnsi="Times New Roman" w:cs="Times New Roman"/>
          <w:color w:val="auto"/>
          <w:sz w:val="24"/>
          <w:szCs w:val="24"/>
          <w:lang w:val="ru-RU"/>
        </w:rPr>
        <w:t>(по получению первичных профессиональных умений и навыков)</w:t>
      </w:r>
    </w:p>
    <w:p w:rsidR="00E0333D" w:rsidRPr="003849C7" w:rsidRDefault="00E0333D" w:rsidP="00E0333D">
      <w:pPr>
        <w:spacing w:after="2" w:line="254" w:lineRule="auto"/>
        <w:ind w:left="567" w:right="0" w:firstLine="0"/>
        <w:jc w:val="left"/>
        <w:rPr>
          <w:rFonts w:ascii="Times New Roman" w:hAnsi="Times New Roman" w:cs="Times New Roman"/>
          <w:color w:val="auto"/>
          <w:sz w:val="24"/>
          <w:szCs w:val="24"/>
          <w:lang w:val="ru-RU"/>
        </w:rPr>
      </w:pPr>
      <w:r w:rsidRPr="003849C7">
        <w:rPr>
          <w:rFonts w:ascii="Times New Roman" w:hAnsi="Times New Roman" w:cs="Times New Roman"/>
          <w:color w:val="auto"/>
          <w:sz w:val="24"/>
          <w:szCs w:val="24"/>
          <w:lang w:val="ru-RU"/>
        </w:rPr>
        <w:t xml:space="preserve"> </w:t>
      </w:r>
    </w:p>
    <w:p w:rsidR="00E0333D" w:rsidRPr="003849C7" w:rsidRDefault="00E0333D" w:rsidP="00E0333D">
      <w:pPr>
        <w:spacing w:after="2" w:line="254" w:lineRule="auto"/>
        <w:ind w:left="567" w:right="0" w:firstLine="0"/>
        <w:jc w:val="left"/>
        <w:rPr>
          <w:rFonts w:ascii="Times New Roman" w:hAnsi="Times New Roman" w:cs="Times New Roman"/>
          <w:color w:val="auto"/>
          <w:sz w:val="24"/>
          <w:szCs w:val="24"/>
          <w:lang w:val="ru-RU"/>
        </w:rPr>
      </w:pPr>
    </w:p>
    <w:tbl>
      <w:tblPr>
        <w:tblW w:w="875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916"/>
        <w:gridCol w:w="643"/>
        <w:gridCol w:w="3133"/>
        <w:gridCol w:w="643"/>
        <w:gridCol w:w="51"/>
      </w:tblGrid>
      <w:tr w:rsidR="00E0333D" w:rsidRPr="003849C7" w:rsidTr="003C2466">
        <w:trPr>
          <w:gridAfter w:val="1"/>
          <w:wAfter w:w="51" w:type="dxa"/>
        </w:trPr>
        <w:tc>
          <w:tcPr>
            <w:tcW w:w="3369" w:type="dxa"/>
            <w:tcBorders>
              <w:top w:val="nil"/>
              <w:left w:val="nil"/>
              <w:bottom w:val="nil"/>
              <w:right w:val="nil"/>
            </w:tcBorders>
            <w:shd w:val="clear" w:color="auto" w:fill="auto"/>
          </w:tcPr>
          <w:p w:rsidR="00E0333D" w:rsidRPr="003849C7" w:rsidRDefault="00E0333D" w:rsidP="003C2466">
            <w:pPr>
              <w:spacing w:after="2" w:line="254" w:lineRule="auto"/>
              <w:ind w:left="0" w:right="0" w:firstLine="0"/>
              <w:jc w:val="left"/>
              <w:rPr>
                <w:rFonts w:ascii="Times New Roman" w:hAnsi="Times New Roman" w:cs="Times New Roman"/>
                <w:color w:val="auto"/>
                <w:sz w:val="24"/>
                <w:szCs w:val="24"/>
                <w:lang w:val="ru-RU"/>
              </w:rPr>
            </w:pPr>
          </w:p>
        </w:tc>
        <w:tc>
          <w:tcPr>
            <w:tcW w:w="1559" w:type="dxa"/>
            <w:gridSpan w:val="2"/>
            <w:tcBorders>
              <w:top w:val="nil"/>
              <w:left w:val="nil"/>
              <w:bottom w:val="nil"/>
              <w:right w:val="nil"/>
            </w:tcBorders>
            <w:shd w:val="clear" w:color="auto" w:fill="auto"/>
            <w:hideMark/>
          </w:tcPr>
          <w:p w:rsidR="00E0333D" w:rsidRPr="003849C7" w:rsidRDefault="00E0333D" w:rsidP="003C2466">
            <w:pPr>
              <w:spacing w:after="2" w:line="254" w:lineRule="auto"/>
              <w:ind w:left="-57" w:right="0" w:firstLine="0"/>
              <w:jc w:val="left"/>
              <w:rPr>
                <w:rFonts w:ascii="Times New Roman" w:hAnsi="Times New Roman" w:cs="Times New Roman"/>
                <w:color w:val="auto"/>
                <w:sz w:val="24"/>
                <w:szCs w:val="24"/>
                <w:lang w:val="ru-RU"/>
              </w:rPr>
            </w:pPr>
            <w:r w:rsidRPr="003849C7">
              <w:rPr>
                <w:rFonts w:ascii="Times New Roman" w:hAnsi="Times New Roman" w:cs="Times New Roman"/>
                <w:color w:val="auto"/>
                <w:sz w:val="24"/>
                <w:szCs w:val="24"/>
                <w:lang w:val="ru-RU"/>
              </w:rPr>
              <w:t xml:space="preserve">Студент (ка)    </w:t>
            </w:r>
          </w:p>
        </w:tc>
        <w:tc>
          <w:tcPr>
            <w:tcW w:w="3776" w:type="dxa"/>
            <w:gridSpan w:val="2"/>
            <w:tcBorders>
              <w:top w:val="nil"/>
              <w:left w:val="nil"/>
              <w:bottom w:val="nil"/>
              <w:right w:val="nil"/>
            </w:tcBorders>
            <w:shd w:val="clear" w:color="auto" w:fill="auto"/>
          </w:tcPr>
          <w:p w:rsidR="00E0333D" w:rsidRPr="003849C7" w:rsidRDefault="00E0333D" w:rsidP="003C2466">
            <w:pPr>
              <w:spacing w:after="2" w:line="254" w:lineRule="auto"/>
              <w:ind w:left="0" w:right="0" w:firstLine="0"/>
              <w:jc w:val="left"/>
              <w:rPr>
                <w:rFonts w:ascii="Times New Roman" w:hAnsi="Times New Roman" w:cs="Times New Roman"/>
                <w:color w:val="auto"/>
                <w:sz w:val="24"/>
                <w:szCs w:val="24"/>
                <w:lang w:val="ru-RU"/>
              </w:rPr>
            </w:pPr>
          </w:p>
        </w:tc>
      </w:tr>
      <w:tr w:rsidR="00E0333D" w:rsidRPr="003849C7" w:rsidTr="003C2466">
        <w:trPr>
          <w:gridAfter w:val="2"/>
          <w:wAfter w:w="694" w:type="dxa"/>
        </w:trPr>
        <w:tc>
          <w:tcPr>
            <w:tcW w:w="3369" w:type="dxa"/>
            <w:tcBorders>
              <w:top w:val="nil"/>
              <w:left w:val="nil"/>
              <w:bottom w:val="nil"/>
              <w:right w:val="nil"/>
            </w:tcBorders>
            <w:shd w:val="clear" w:color="auto" w:fill="auto"/>
          </w:tcPr>
          <w:p w:rsidR="00E0333D" w:rsidRPr="003849C7" w:rsidRDefault="00E0333D" w:rsidP="003C2466">
            <w:pPr>
              <w:spacing w:after="2" w:line="254" w:lineRule="auto"/>
              <w:ind w:left="0" w:right="0" w:firstLine="0"/>
              <w:jc w:val="left"/>
              <w:rPr>
                <w:rFonts w:ascii="Times New Roman" w:hAnsi="Times New Roman" w:cs="Times New Roman"/>
                <w:color w:val="auto"/>
                <w:sz w:val="24"/>
                <w:szCs w:val="24"/>
                <w:lang w:val="ru-RU"/>
              </w:rPr>
            </w:pPr>
          </w:p>
        </w:tc>
        <w:tc>
          <w:tcPr>
            <w:tcW w:w="916" w:type="dxa"/>
            <w:tcBorders>
              <w:top w:val="nil"/>
              <w:left w:val="nil"/>
              <w:bottom w:val="nil"/>
              <w:right w:val="nil"/>
            </w:tcBorders>
            <w:shd w:val="clear" w:color="auto" w:fill="auto"/>
            <w:hideMark/>
          </w:tcPr>
          <w:p w:rsidR="00E0333D" w:rsidRPr="003849C7" w:rsidRDefault="00E0333D" w:rsidP="003C2466">
            <w:pPr>
              <w:spacing w:after="2" w:line="254" w:lineRule="auto"/>
              <w:ind w:left="-57" w:right="0" w:firstLine="0"/>
              <w:jc w:val="left"/>
              <w:rPr>
                <w:rFonts w:ascii="Times New Roman" w:hAnsi="Times New Roman" w:cs="Times New Roman"/>
                <w:color w:val="auto"/>
                <w:sz w:val="24"/>
                <w:szCs w:val="24"/>
                <w:lang w:val="ru-RU"/>
              </w:rPr>
            </w:pPr>
            <w:r w:rsidRPr="003849C7">
              <w:rPr>
                <w:rFonts w:ascii="Times New Roman" w:hAnsi="Times New Roman" w:cs="Times New Roman"/>
                <w:color w:val="auto"/>
                <w:sz w:val="24"/>
                <w:szCs w:val="24"/>
                <w:lang w:val="ru-RU"/>
              </w:rPr>
              <w:t xml:space="preserve">группы           </w:t>
            </w:r>
          </w:p>
        </w:tc>
        <w:tc>
          <w:tcPr>
            <w:tcW w:w="3776" w:type="dxa"/>
            <w:gridSpan w:val="2"/>
            <w:tcBorders>
              <w:top w:val="nil"/>
              <w:left w:val="nil"/>
              <w:bottom w:val="nil"/>
              <w:right w:val="nil"/>
            </w:tcBorders>
            <w:shd w:val="clear" w:color="auto" w:fill="auto"/>
            <w:hideMark/>
          </w:tcPr>
          <w:p w:rsidR="00E0333D" w:rsidRPr="003849C7" w:rsidRDefault="00E0333D" w:rsidP="003C2466">
            <w:pPr>
              <w:spacing w:after="2" w:line="254" w:lineRule="auto"/>
              <w:ind w:left="0" w:right="0" w:firstLine="0"/>
              <w:jc w:val="left"/>
              <w:rPr>
                <w:rFonts w:ascii="Times New Roman" w:hAnsi="Times New Roman" w:cs="Times New Roman"/>
                <w:color w:val="auto"/>
                <w:sz w:val="24"/>
                <w:szCs w:val="24"/>
                <w:lang w:val="ru-RU"/>
              </w:rPr>
            </w:pPr>
            <w:r w:rsidRPr="003849C7">
              <w:rPr>
                <w:rFonts w:ascii="Times New Roman" w:hAnsi="Times New Roman" w:cs="Times New Roman"/>
                <w:color w:val="auto"/>
                <w:sz w:val="24"/>
                <w:szCs w:val="24"/>
                <w:lang w:val="ru-RU"/>
              </w:rPr>
              <w:t xml:space="preserve">___________ </w:t>
            </w:r>
          </w:p>
        </w:tc>
      </w:tr>
      <w:tr w:rsidR="00E0333D" w:rsidRPr="003849C7" w:rsidTr="003C2466">
        <w:tc>
          <w:tcPr>
            <w:tcW w:w="3369" w:type="dxa"/>
            <w:tcBorders>
              <w:top w:val="nil"/>
              <w:left w:val="nil"/>
              <w:bottom w:val="nil"/>
              <w:right w:val="nil"/>
            </w:tcBorders>
            <w:shd w:val="clear" w:color="auto" w:fill="auto"/>
          </w:tcPr>
          <w:p w:rsidR="00E0333D" w:rsidRPr="003849C7" w:rsidRDefault="00E0333D" w:rsidP="003C2466">
            <w:pPr>
              <w:spacing w:after="2" w:line="254" w:lineRule="auto"/>
              <w:ind w:left="0" w:right="-17" w:firstLine="0"/>
              <w:jc w:val="left"/>
              <w:rPr>
                <w:rFonts w:ascii="Times New Roman" w:hAnsi="Times New Roman" w:cs="Times New Roman"/>
                <w:color w:val="auto"/>
                <w:sz w:val="24"/>
                <w:szCs w:val="24"/>
                <w:lang w:val="ru-RU"/>
              </w:rPr>
            </w:pPr>
          </w:p>
        </w:tc>
        <w:tc>
          <w:tcPr>
            <w:tcW w:w="5386" w:type="dxa"/>
            <w:gridSpan w:val="5"/>
            <w:tcBorders>
              <w:top w:val="nil"/>
              <w:left w:val="nil"/>
              <w:bottom w:val="nil"/>
              <w:right w:val="nil"/>
            </w:tcBorders>
            <w:shd w:val="clear" w:color="auto" w:fill="auto"/>
          </w:tcPr>
          <w:p w:rsidR="00E0333D" w:rsidRPr="003849C7" w:rsidRDefault="00E0333D" w:rsidP="003C2466">
            <w:pPr>
              <w:spacing w:after="2" w:line="254" w:lineRule="auto"/>
              <w:ind w:left="0" w:right="0" w:firstLine="0"/>
              <w:jc w:val="left"/>
              <w:rPr>
                <w:rFonts w:ascii="Times New Roman" w:hAnsi="Times New Roman" w:cs="Times New Roman"/>
                <w:color w:val="auto"/>
                <w:sz w:val="24"/>
                <w:szCs w:val="24"/>
                <w:lang w:val="ru-RU"/>
              </w:rPr>
            </w:pPr>
          </w:p>
          <w:p w:rsidR="00E0333D" w:rsidRPr="003849C7" w:rsidRDefault="00E0333D" w:rsidP="003C2466">
            <w:pPr>
              <w:spacing w:after="2" w:line="254" w:lineRule="auto"/>
              <w:ind w:left="-57" w:right="0" w:firstLine="0"/>
              <w:jc w:val="left"/>
              <w:rPr>
                <w:rFonts w:ascii="Times New Roman" w:hAnsi="Times New Roman" w:cs="Times New Roman"/>
                <w:color w:val="auto"/>
                <w:sz w:val="24"/>
                <w:szCs w:val="24"/>
                <w:lang w:val="ru-RU"/>
              </w:rPr>
            </w:pPr>
            <w:r w:rsidRPr="003849C7">
              <w:rPr>
                <w:rFonts w:ascii="Times New Roman" w:hAnsi="Times New Roman" w:cs="Times New Roman"/>
                <w:color w:val="auto"/>
                <w:sz w:val="24"/>
                <w:szCs w:val="24"/>
                <w:lang w:val="ru-RU"/>
              </w:rPr>
              <w:t>Место прохождения практики:</w:t>
            </w:r>
          </w:p>
        </w:tc>
      </w:tr>
      <w:tr w:rsidR="00E0333D" w:rsidRPr="003849C7" w:rsidTr="003C2466">
        <w:tc>
          <w:tcPr>
            <w:tcW w:w="3369" w:type="dxa"/>
            <w:tcBorders>
              <w:top w:val="nil"/>
              <w:left w:val="nil"/>
              <w:bottom w:val="nil"/>
              <w:right w:val="nil"/>
            </w:tcBorders>
            <w:shd w:val="clear" w:color="auto" w:fill="auto"/>
          </w:tcPr>
          <w:p w:rsidR="00E0333D" w:rsidRPr="003849C7" w:rsidRDefault="00E0333D" w:rsidP="003C2466">
            <w:pPr>
              <w:spacing w:after="2" w:line="254" w:lineRule="auto"/>
              <w:ind w:left="0" w:right="0" w:firstLine="0"/>
              <w:jc w:val="left"/>
              <w:rPr>
                <w:rFonts w:ascii="Times New Roman" w:hAnsi="Times New Roman" w:cs="Times New Roman"/>
                <w:color w:val="auto"/>
                <w:sz w:val="24"/>
                <w:szCs w:val="24"/>
                <w:lang w:val="ru-RU"/>
              </w:rPr>
            </w:pPr>
          </w:p>
        </w:tc>
        <w:tc>
          <w:tcPr>
            <w:tcW w:w="5386" w:type="dxa"/>
            <w:gridSpan w:val="5"/>
            <w:tcBorders>
              <w:top w:val="nil"/>
              <w:left w:val="nil"/>
              <w:bottom w:val="single" w:sz="4" w:space="0" w:color="000000"/>
              <w:right w:val="nil"/>
            </w:tcBorders>
            <w:shd w:val="clear" w:color="auto" w:fill="auto"/>
          </w:tcPr>
          <w:p w:rsidR="00E0333D" w:rsidRPr="003849C7" w:rsidRDefault="00E0333D" w:rsidP="003C2466">
            <w:pPr>
              <w:spacing w:after="2" w:line="254" w:lineRule="auto"/>
              <w:ind w:left="-57" w:right="0" w:firstLine="0"/>
              <w:jc w:val="center"/>
              <w:rPr>
                <w:rFonts w:ascii="Times New Roman" w:hAnsi="Times New Roman" w:cs="Times New Roman"/>
                <w:color w:val="auto"/>
                <w:sz w:val="24"/>
                <w:szCs w:val="24"/>
                <w:lang w:val="ru-RU"/>
              </w:rPr>
            </w:pPr>
          </w:p>
        </w:tc>
      </w:tr>
      <w:tr w:rsidR="00E0333D" w:rsidRPr="003849C7" w:rsidTr="003C2466">
        <w:trPr>
          <w:trHeight w:val="286"/>
        </w:trPr>
        <w:tc>
          <w:tcPr>
            <w:tcW w:w="3369" w:type="dxa"/>
            <w:tcBorders>
              <w:top w:val="nil"/>
              <w:left w:val="nil"/>
              <w:bottom w:val="nil"/>
              <w:right w:val="nil"/>
            </w:tcBorders>
            <w:shd w:val="clear" w:color="auto" w:fill="auto"/>
          </w:tcPr>
          <w:p w:rsidR="00E0333D" w:rsidRPr="003849C7" w:rsidRDefault="00E0333D" w:rsidP="003C2466">
            <w:pPr>
              <w:spacing w:after="2" w:line="254" w:lineRule="auto"/>
              <w:ind w:left="0" w:right="0" w:firstLine="0"/>
              <w:jc w:val="left"/>
              <w:rPr>
                <w:rFonts w:ascii="Times New Roman" w:hAnsi="Times New Roman" w:cs="Times New Roman"/>
                <w:color w:val="auto"/>
                <w:sz w:val="24"/>
                <w:szCs w:val="24"/>
                <w:lang w:val="ru-RU"/>
              </w:rPr>
            </w:pPr>
          </w:p>
        </w:tc>
        <w:tc>
          <w:tcPr>
            <w:tcW w:w="5386" w:type="dxa"/>
            <w:gridSpan w:val="5"/>
            <w:tcBorders>
              <w:top w:val="single" w:sz="4" w:space="0" w:color="000000"/>
              <w:left w:val="nil"/>
              <w:bottom w:val="nil"/>
              <w:right w:val="nil"/>
            </w:tcBorders>
            <w:shd w:val="clear" w:color="auto" w:fill="auto"/>
            <w:hideMark/>
          </w:tcPr>
          <w:p w:rsidR="00E0333D" w:rsidRPr="003849C7" w:rsidRDefault="00E0333D" w:rsidP="003C2466">
            <w:pPr>
              <w:spacing w:after="2" w:line="254" w:lineRule="auto"/>
              <w:ind w:left="-57" w:right="0" w:firstLine="0"/>
              <w:jc w:val="center"/>
              <w:rPr>
                <w:rFonts w:ascii="Times New Roman" w:hAnsi="Times New Roman" w:cs="Times New Roman"/>
                <w:color w:val="auto"/>
                <w:sz w:val="16"/>
                <w:szCs w:val="16"/>
                <w:lang w:val="ru-RU"/>
              </w:rPr>
            </w:pPr>
            <w:r w:rsidRPr="003849C7">
              <w:rPr>
                <w:rFonts w:ascii="Times New Roman" w:hAnsi="Times New Roman" w:cs="Times New Roman"/>
                <w:color w:val="auto"/>
                <w:sz w:val="16"/>
                <w:szCs w:val="16"/>
                <w:lang w:val="ru-RU"/>
              </w:rPr>
              <w:t>(наименование организации)</w:t>
            </w:r>
          </w:p>
        </w:tc>
      </w:tr>
      <w:tr w:rsidR="00E0333D" w:rsidRPr="003849C7" w:rsidTr="003C2466">
        <w:tc>
          <w:tcPr>
            <w:tcW w:w="3369" w:type="dxa"/>
            <w:tcBorders>
              <w:top w:val="nil"/>
              <w:left w:val="nil"/>
              <w:bottom w:val="nil"/>
              <w:right w:val="nil"/>
            </w:tcBorders>
            <w:shd w:val="clear" w:color="auto" w:fill="auto"/>
          </w:tcPr>
          <w:p w:rsidR="00E0333D" w:rsidRPr="003849C7" w:rsidRDefault="00E0333D" w:rsidP="003C2466">
            <w:pPr>
              <w:spacing w:after="2" w:line="254" w:lineRule="auto"/>
              <w:ind w:left="0" w:right="0" w:firstLine="0"/>
              <w:jc w:val="left"/>
              <w:rPr>
                <w:rFonts w:ascii="Times New Roman" w:hAnsi="Times New Roman" w:cs="Times New Roman"/>
                <w:color w:val="auto"/>
                <w:sz w:val="24"/>
                <w:szCs w:val="24"/>
                <w:lang w:val="ru-RU"/>
              </w:rPr>
            </w:pPr>
          </w:p>
        </w:tc>
        <w:tc>
          <w:tcPr>
            <w:tcW w:w="5386" w:type="dxa"/>
            <w:gridSpan w:val="5"/>
            <w:tcBorders>
              <w:top w:val="nil"/>
              <w:left w:val="nil"/>
              <w:bottom w:val="single" w:sz="4" w:space="0" w:color="000000"/>
              <w:right w:val="nil"/>
            </w:tcBorders>
            <w:shd w:val="clear" w:color="auto" w:fill="auto"/>
          </w:tcPr>
          <w:p w:rsidR="00E0333D" w:rsidRPr="003849C7" w:rsidRDefault="00E0333D" w:rsidP="003C2466">
            <w:pPr>
              <w:spacing w:after="2" w:line="254" w:lineRule="auto"/>
              <w:ind w:left="-57" w:right="0" w:firstLine="0"/>
              <w:jc w:val="center"/>
              <w:rPr>
                <w:rFonts w:ascii="Times New Roman" w:hAnsi="Times New Roman" w:cs="Times New Roman"/>
                <w:color w:val="auto"/>
                <w:sz w:val="24"/>
                <w:szCs w:val="24"/>
                <w:lang w:val="ru-RU"/>
              </w:rPr>
            </w:pPr>
          </w:p>
        </w:tc>
      </w:tr>
      <w:tr w:rsidR="00E0333D" w:rsidRPr="003849C7" w:rsidTr="003C2466">
        <w:tc>
          <w:tcPr>
            <w:tcW w:w="3369" w:type="dxa"/>
            <w:tcBorders>
              <w:top w:val="nil"/>
              <w:left w:val="nil"/>
              <w:bottom w:val="nil"/>
              <w:right w:val="nil"/>
            </w:tcBorders>
            <w:shd w:val="clear" w:color="auto" w:fill="auto"/>
          </w:tcPr>
          <w:p w:rsidR="00E0333D" w:rsidRPr="003849C7" w:rsidRDefault="00E0333D" w:rsidP="003C2466">
            <w:pPr>
              <w:spacing w:after="2" w:line="254" w:lineRule="auto"/>
              <w:ind w:left="0" w:right="0" w:firstLine="0"/>
              <w:jc w:val="left"/>
              <w:rPr>
                <w:rFonts w:ascii="Times New Roman" w:hAnsi="Times New Roman" w:cs="Times New Roman"/>
                <w:color w:val="auto"/>
                <w:sz w:val="24"/>
                <w:szCs w:val="24"/>
                <w:lang w:val="ru-RU"/>
              </w:rPr>
            </w:pPr>
          </w:p>
        </w:tc>
        <w:tc>
          <w:tcPr>
            <w:tcW w:w="5386" w:type="dxa"/>
            <w:gridSpan w:val="5"/>
            <w:tcBorders>
              <w:top w:val="single" w:sz="4" w:space="0" w:color="000000"/>
              <w:left w:val="nil"/>
              <w:bottom w:val="nil"/>
              <w:right w:val="nil"/>
            </w:tcBorders>
            <w:shd w:val="clear" w:color="auto" w:fill="auto"/>
            <w:hideMark/>
          </w:tcPr>
          <w:p w:rsidR="00E0333D" w:rsidRPr="003849C7" w:rsidRDefault="00E0333D" w:rsidP="003C2466">
            <w:pPr>
              <w:spacing w:after="2" w:line="254" w:lineRule="auto"/>
              <w:ind w:left="-57" w:right="0" w:firstLine="0"/>
              <w:jc w:val="center"/>
              <w:rPr>
                <w:rFonts w:ascii="Times New Roman" w:hAnsi="Times New Roman" w:cs="Times New Roman"/>
                <w:color w:val="auto"/>
                <w:sz w:val="16"/>
                <w:szCs w:val="16"/>
                <w:lang w:val="ru-RU"/>
              </w:rPr>
            </w:pPr>
            <w:r w:rsidRPr="003849C7">
              <w:rPr>
                <w:rFonts w:ascii="Times New Roman" w:hAnsi="Times New Roman" w:cs="Times New Roman"/>
                <w:color w:val="auto"/>
                <w:sz w:val="16"/>
                <w:szCs w:val="16"/>
                <w:lang w:val="ru-RU"/>
              </w:rPr>
              <w:t>(юридический адрес)</w:t>
            </w:r>
          </w:p>
        </w:tc>
      </w:tr>
      <w:tr w:rsidR="00E0333D" w:rsidRPr="003849C7" w:rsidTr="003C2466">
        <w:tc>
          <w:tcPr>
            <w:tcW w:w="3369" w:type="dxa"/>
            <w:tcBorders>
              <w:top w:val="nil"/>
              <w:left w:val="nil"/>
              <w:bottom w:val="nil"/>
              <w:right w:val="nil"/>
            </w:tcBorders>
            <w:shd w:val="clear" w:color="auto" w:fill="auto"/>
          </w:tcPr>
          <w:p w:rsidR="00E0333D" w:rsidRPr="003849C7" w:rsidRDefault="00E0333D" w:rsidP="003C2466">
            <w:pPr>
              <w:spacing w:after="2" w:line="254" w:lineRule="auto"/>
              <w:ind w:left="0" w:right="0" w:firstLine="0"/>
              <w:jc w:val="left"/>
              <w:rPr>
                <w:rFonts w:ascii="Times New Roman" w:hAnsi="Times New Roman" w:cs="Times New Roman"/>
                <w:color w:val="auto"/>
                <w:sz w:val="24"/>
                <w:szCs w:val="24"/>
                <w:lang w:val="ru-RU"/>
              </w:rPr>
            </w:pPr>
          </w:p>
        </w:tc>
        <w:tc>
          <w:tcPr>
            <w:tcW w:w="5386" w:type="dxa"/>
            <w:gridSpan w:val="5"/>
            <w:tcBorders>
              <w:top w:val="nil"/>
              <w:left w:val="nil"/>
              <w:bottom w:val="single" w:sz="4" w:space="0" w:color="000000"/>
              <w:right w:val="nil"/>
            </w:tcBorders>
            <w:shd w:val="clear" w:color="auto" w:fill="auto"/>
          </w:tcPr>
          <w:p w:rsidR="00E0333D" w:rsidRPr="003849C7" w:rsidRDefault="00E0333D" w:rsidP="003C2466">
            <w:pPr>
              <w:spacing w:after="2" w:line="254" w:lineRule="auto"/>
              <w:ind w:left="-57" w:right="0" w:firstLine="0"/>
              <w:jc w:val="center"/>
              <w:rPr>
                <w:rFonts w:ascii="Times New Roman" w:hAnsi="Times New Roman" w:cs="Times New Roman"/>
                <w:color w:val="auto"/>
                <w:sz w:val="24"/>
                <w:szCs w:val="24"/>
                <w:lang w:val="ru-RU"/>
              </w:rPr>
            </w:pPr>
          </w:p>
        </w:tc>
      </w:tr>
    </w:tbl>
    <w:p w:rsidR="00E0333D" w:rsidRPr="003849C7" w:rsidRDefault="00E0333D" w:rsidP="00E0333D">
      <w:pPr>
        <w:spacing w:after="2" w:line="254" w:lineRule="auto"/>
        <w:ind w:left="0" w:right="0" w:firstLine="0"/>
        <w:jc w:val="left"/>
        <w:rPr>
          <w:rFonts w:ascii="Times New Roman" w:hAnsi="Times New Roman" w:cs="Times New Roman"/>
          <w:color w:val="auto"/>
          <w:sz w:val="24"/>
          <w:szCs w:val="24"/>
          <w:lang w:val="ru-RU"/>
        </w:rPr>
      </w:pPr>
    </w:p>
    <w:tbl>
      <w:tblPr>
        <w:tblW w:w="9775" w:type="dxa"/>
        <w:tblInd w:w="567" w:type="dxa"/>
        <w:tblLook w:val="04A0" w:firstRow="1" w:lastRow="0" w:firstColumn="1" w:lastColumn="0" w:noHBand="0" w:noVBand="1"/>
      </w:tblPr>
      <w:tblGrid>
        <w:gridCol w:w="3369"/>
        <w:gridCol w:w="5386"/>
        <w:gridCol w:w="1020"/>
      </w:tblGrid>
      <w:tr w:rsidR="00E0333D" w:rsidRPr="003849C7" w:rsidTr="003C2466">
        <w:trPr>
          <w:gridAfter w:val="1"/>
          <w:wAfter w:w="1020" w:type="dxa"/>
        </w:trPr>
        <w:tc>
          <w:tcPr>
            <w:tcW w:w="3369" w:type="dxa"/>
            <w:shd w:val="clear" w:color="auto" w:fill="auto"/>
          </w:tcPr>
          <w:p w:rsidR="00E0333D" w:rsidRPr="003849C7" w:rsidRDefault="00E0333D" w:rsidP="003C2466">
            <w:pPr>
              <w:spacing w:after="2" w:line="254" w:lineRule="auto"/>
              <w:ind w:left="0" w:right="0" w:firstLine="0"/>
              <w:jc w:val="left"/>
              <w:rPr>
                <w:rFonts w:ascii="Times New Roman" w:hAnsi="Times New Roman" w:cs="Times New Roman"/>
                <w:color w:val="auto"/>
                <w:sz w:val="24"/>
                <w:szCs w:val="24"/>
                <w:lang w:val="ru-RU"/>
              </w:rPr>
            </w:pPr>
          </w:p>
        </w:tc>
        <w:tc>
          <w:tcPr>
            <w:tcW w:w="5386" w:type="dxa"/>
            <w:shd w:val="clear" w:color="auto" w:fill="auto"/>
            <w:hideMark/>
          </w:tcPr>
          <w:p w:rsidR="00E0333D" w:rsidRPr="003849C7" w:rsidRDefault="00E0333D" w:rsidP="003C2466">
            <w:pPr>
              <w:spacing w:after="2" w:line="254" w:lineRule="auto"/>
              <w:ind w:left="-108" w:right="0" w:firstLine="0"/>
              <w:jc w:val="left"/>
              <w:rPr>
                <w:rFonts w:ascii="Times New Roman" w:hAnsi="Times New Roman" w:cs="Times New Roman"/>
                <w:color w:val="auto"/>
                <w:sz w:val="24"/>
                <w:szCs w:val="24"/>
                <w:lang w:val="ru-RU"/>
              </w:rPr>
            </w:pPr>
            <w:r w:rsidRPr="003849C7">
              <w:rPr>
                <w:rFonts w:ascii="Times New Roman" w:hAnsi="Times New Roman" w:cs="Times New Roman"/>
                <w:color w:val="auto"/>
                <w:sz w:val="24"/>
                <w:szCs w:val="24"/>
                <w:lang w:val="ru-RU"/>
              </w:rPr>
              <w:t xml:space="preserve">Дата начала практики:  « </w:t>
            </w:r>
            <w:r w:rsidRPr="003849C7">
              <w:rPr>
                <w:rFonts w:ascii="Times New Roman" w:hAnsi="Times New Roman" w:cs="Times New Roman"/>
                <w:color w:val="auto"/>
                <w:sz w:val="24"/>
                <w:szCs w:val="24"/>
                <w:u w:val="single"/>
                <w:lang w:val="ru-RU"/>
              </w:rPr>
              <w:t xml:space="preserve"> __ </w:t>
            </w:r>
            <w:r w:rsidRPr="003849C7">
              <w:rPr>
                <w:rFonts w:ascii="Times New Roman" w:hAnsi="Times New Roman" w:cs="Times New Roman"/>
                <w:color w:val="auto"/>
                <w:sz w:val="24"/>
                <w:szCs w:val="24"/>
                <w:lang w:val="ru-RU"/>
              </w:rPr>
              <w:t>»</w:t>
            </w:r>
            <w:r w:rsidRPr="003849C7">
              <w:rPr>
                <w:rFonts w:ascii="Times New Roman" w:hAnsi="Times New Roman" w:cs="Times New Roman"/>
                <w:color w:val="auto"/>
                <w:sz w:val="24"/>
                <w:szCs w:val="24"/>
                <w:u w:val="single"/>
                <w:lang w:val="ru-RU"/>
              </w:rPr>
              <w:t xml:space="preserve">    ______   </w:t>
            </w:r>
            <w:r w:rsidRPr="003849C7">
              <w:rPr>
                <w:rFonts w:ascii="Times New Roman" w:hAnsi="Times New Roman" w:cs="Times New Roman"/>
                <w:color w:val="auto"/>
                <w:sz w:val="24"/>
                <w:szCs w:val="24"/>
                <w:lang w:val="ru-RU"/>
              </w:rPr>
              <w:t>202__ г.</w:t>
            </w:r>
          </w:p>
        </w:tc>
      </w:tr>
      <w:tr w:rsidR="00E0333D" w:rsidRPr="003849C7" w:rsidTr="003C2466">
        <w:trPr>
          <w:gridAfter w:val="1"/>
          <w:wAfter w:w="1020" w:type="dxa"/>
        </w:trPr>
        <w:tc>
          <w:tcPr>
            <w:tcW w:w="3369" w:type="dxa"/>
            <w:shd w:val="clear" w:color="auto" w:fill="auto"/>
          </w:tcPr>
          <w:p w:rsidR="00E0333D" w:rsidRPr="003849C7" w:rsidRDefault="00E0333D" w:rsidP="003C2466">
            <w:pPr>
              <w:spacing w:after="2" w:line="254" w:lineRule="auto"/>
              <w:ind w:left="0" w:right="0" w:firstLine="0"/>
              <w:jc w:val="left"/>
              <w:rPr>
                <w:rFonts w:ascii="Times New Roman" w:hAnsi="Times New Roman" w:cs="Times New Roman"/>
                <w:color w:val="auto"/>
                <w:sz w:val="24"/>
                <w:szCs w:val="24"/>
                <w:lang w:val="ru-RU"/>
              </w:rPr>
            </w:pPr>
          </w:p>
        </w:tc>
        <w:tc>
          <w:tcPr>
            <w:tcW w:w="5386" w:type="dxa"/>
            <w:shd w:val="clear" w:color="auto" w:fill="auto"/>
          </w:tcPr>
          <w:p w:rsidR="00E0333D" w:rsidRPr="003849C7" w:rsidRDefault="00E0333D" w:rsidP="003C2466">
            <w:pPr>
              <w:spacing w:after="2" w:line="254" w:lineRule="auto"/>
              <w:ind w:left="0" w:right="0" w:firstLine="0"/>
              <w:jc w:val="left"/>
              <w:rPr>
                <w:rFonts w:ascii="Times New Roman" w:hAnsi="Times New Roman" w:cs="Times New Roman"/>
                <w:color w:val="auto"/>
                <w:sz w:val="24"/>
                <w:szCs w:val="24"/>
                <w:lang w:val="ru-RU"/>
              </w:rPr>
            </w:pPr>
          </w:p>
          <w:p w:rsidR="00E0333D" w:rsidRPr="003849C7" w:rsidRDefault="00E0333D" w:rsidP="003C2466">
            <w:pPr>
              <w:spacing w:after="2" w:line="254" w:lineRule="auto"/>
              <w:ind w:left="-108" w:right="0" w:firstLine="0"/>
              <w:jc w:val="left"/>
              <w:rPr>
                <w:rFonts w:ascii="Times New Roman" w:hAnsi="Times New Roman" w:cs="Times New Roman"/>
                <w:color w:val="auto"/>
                <w:sz w:val="24"/>
                <w:szCs w:val="24"/>
                <w:lang w:val="ru-RU"/>
              </w:rPr>
            </w:pPr>
            <w:r w:rsidRPr="003849C7">
              <w:rPr>
                <w:rFonts w:ascii="Times New Roman" w:hAnsi="Times New Roman" w:cs="Times New Roman"/>
                <w:color w:val="auto"/>
                <w:sz w:val="24"/>
                <w:szCs w:val="24"/>
                <w:lang w:val="ru-RU"/>
              </w:rPr>
              <w:t xml:space="preserve">Дата окончания практики: « </w:t>
            </w:r>
            <w:r w:rsidRPr="003849C7">
              <w:rPr>
                <w:rFonts w:ascii="Times New Roman" w:hAnsi="Times New Roman" w:cs="Times New Roman"/>
                <w:color w:val="auto"/>
                <w:sz w:val="24"/>
                <w:szCs w:val="24"/>
                <w:u w:val="single"/>
                <w:lang w:val="ru-RU"/>
              </w:rPr>
              <w:t xml:space="preserve"> ___ </w:t>
            </w:r>
            <w:r w:rsidRPr="003849C7">
              <w:rPr>
                <w:rFonts w:ascii="Times New Roman" w:hAnsi="Times New Roman" w:cs="Times New Roman"/>
                <w:color w:val="auto"/>
                <w:sz w:val="24"/>
                <w:szCs w:val="24"/>
                <w:lang w:val="ru-RU"/>
              </w:rPr>
              <w:t>»</w:t>
            </w:r>
            <w:r w:rsidRPr="003849C7">
              <w:rPr>
                <w:rFonts w:ascii="Times New Roman" w:hAnsi="Times New Roman" w:cs="Times New Roman"/>
                <w:color w:val="auto"/>
                <w:sz w:val="24"/>
                <w:szCs w:val="24"/>
                <w:u w:val="single"/>
                <w:lang w:val="ru-RU"/>
              </w:rPr>
              <w:t xml:space="preserve">    ___   </w:t>
            </w:r>
            <w:r w:rsidRPr="003849C7">
              <w:rPr>
                <w:rFonts w:ascii="Times New Roman" w:hAnsi="Times New Roman" w:cs="Times New Roman"/>
                <w:color w:val="auto"/>
                <w:sz w:val="24"/>
                <w:szCs w:val="24"/>
                <w:lang w:val="ru-RU"/>
              </w:rPr>
              <w:t>202__ г.</w:t>
            </w:r>
          </w:p>
        </w:tc>
      </w:tr>
      <w:tr w:rsidR="00E0333D" w:rsidRPr="003849C7" w:rsidTr="003C2466">
        <w:trPr>
          <w:gridAfter w:val="1"/>
          <w:wAfter w:w="1020" w:type="dxa"/>
        </w:trPr>
        <w:tc>
          <w:tcPr>
            <w:tcW w:w="3369" w:type="dxa"/>
            <w:shd w:val="clear" w:color="auto" w:fill="auto"/>
          </w:tcPr>
          <w:p w:rsidR="00E0333D" w:rsidRPr="003849C7" w:rsidRDefault="00E0333D" w:rsidP="003C2466">
            <w:pPr>
              <w:spacing w:after="2" w:line="254" w:lineRule="auto"/>
              <w:ind w:left="0" w:right="0" w:firstLine="0"/>
              <w:jc w:val="left"/>
              <w:rPr>
                <w:rFonts w:ascii="Times New Roman" w:hAnsi="Times New Roman" w:cs="Times New Roman"/>
                <w:color w:val="auto"/>
                <w:sz w:val="24"/>
                <w:szCs w:val="24"/>
                <w:lang w:val="ru-RU"/>
              </w:rPr>
            </w:pPr>
          </w:p>
        </w:tc>
        <w:tc>
          <w:tcPr>
            <w:tcW w:w="5386" w:type="dxa"/>
            <w:shd w:val="clear" w:color="auto" w:fill="auto"/>
          </w:tcPr>
          <w:p w:rsidR="00E0333D" w:rsidRPr="003849C7" w:rsidRDefault="00E0333D" w:rsidP="003C2466">
            <w:pPr>
              <w:spacing w:after="2" w:line="254" w:lineRule="auto"/>
              <w:ind w:left="0" w:right="0" w:firstLine="0"/>
              <w:jc w:val="left"/>
              <w:rPr>
                <w:rFonts w:ascii="Times New Roman" w:hAnsi="Times New Roman" w:cs="Times New Roman"/>
                <w:color w:val="auto"/>
                <w:sz w:val="24"/>
                <w:szCs w:val="24"/>
                <w:lang w:val="ru-RU"/>
              </w:rPr>
            </w:pPr>
          </w:p>
        </w:tc>
      </w:tr>
      <w:tr w:rsidR="00E0333D" w:rsidRPr="003849C7" w:rsidTr="003C2466">
        <w:tc>
          <w:tcPr>
            <w:tcW w:w="3369" w:type="dxa"/>
            <w:shd w:val="clear" w:color="auto" w:fill="auto"/>
          </w:tcPr>
          <w:p w:rsidR="00E0333D" w:rsidRPr="003849C7" w:rsidRDefault="00E0333D" w:rsidP="003C2466">
            <w:pPr>
              <w:spacing w:after="2" w:line="254" w:lineRule="auto"/>
              <w:ind w:left="0" w:right="0" w:firstLine="0"/>
              <w:jc w:val="left"/>
              <w:rPr>
                <w:rFonts w:ascii="Times New Roman" w:hAnsi="Times New Roman" w:cs="Times New Roman"/>
                <w:color w:val="auto"/>
                <w:sz w:val="24"/>
                <w:szCs w:val="24"/>
                <w:lang w:val="ru-RU"/>
              </w:rPr>
            </w:pPr>
          </w:p>
        </w:tc>
        <w:tc>
          <w:tcPr>
            <w:tcW w:w="6406" w:type="dxa"/>
            <w:gridSpan w:val="2"/>
            <w:shd w:val="clear" w:color="auto" w:fill="auto"/>
          </w:tcPr>
          <w:p w:rsidR="00E0333D" w:rsidRPr="003849C7" w:rsidRDefault="00E0333D" w:rsidP="003C2466">
            <w:pPr>
              <w:spacing w:after="2" w:line="254" w:lineRule="auto"/>
              <w:ind w:left="-108" w:right="0" w:firstLine="0"/>
              <w:jc w:val="left"/>
              <w:rPr>
                <w:rFonts w:ascii="Times New Roman" w:hAnsi="Times New Roman" w:cs="Times New Roman"/>
                <w:color w:val="auto"/>
                <w:sz w:val="24"/>
                <w:szCs w:val="24"/>
                <w:lang w:val="ru-RU"/>
              </w:rPr>
            </w:pPr>
            <w:r w:rsidRPr="003849C7">
              <w:rPr>
                <w:rFonts w:ascii="Times New Roman" w:hAnsi="Times New Roman" w:cs="Times New Roman"/>
                <w:color w:val="auto"/>
                <w:sz w:val="24"/>
                <w:szCs w:val="24"/>
                <w:lang w:val="ru-RU"/>
              </w:rPr>
              <w:t>Руководитель практики от предприятия:</w:t>
            </w:r>
          </w:p>
          <w:p w:rsidR="00E0333D" w:rsidRPr="003849C7" w:rsidRDefault="00E0333D" w:rsidP="003C2466">
            <w:pPr>
              <w:spacing w:after="2" w:line="254" w:lineRule="auto"/>
              <w:ind w:left="-108" w:right="0" w:firstLine="0"/>
              <w:jc w:val="left"/>
              <w:rPr>
                <w:rFonts w:ascii="Times New Roman" w:hAnsi="Times New Roman" w:cs="Times New Roman"/>
                <w:color w:val="auto"/>
                <w:sz w:val="24"/>
                <w:szCs w:val="24"/>
                <w:lang w:val="ru-RU"/>
              </w:rPr>
            </w:pPr>
          </w:p>
          <w:p w:rsidR="00E0333D" w:rsidRPr="003849C7" w:rsidRDefault="00E0333D" w:rsidP="003C2466">
            <w:pPr>
              <w:spacing w:after="2" w:line="254" w:lineRule="auto"/>
              <w:ind w:left="-108" w:right="0" w:firstLine="0"/>
              <w:jc w:val="left"/>
              <w:rPr>
                <w:rFonts w:ascii="Times New Roman" w:hAnsi="Times New Roman" w:cs="Times New Roman"/>
                <w:color w:val="auto"/>
                <w:sz w:val="24"/>
                <w:szCs w:val="24"/>
                <w:lang w:val="ru-RU"/>
              </w:rPr>
            </w:pPr>
            <w:r w:rsidRPr="003849C7">
              <w:rPr>
                <w:rFonts w:ascii="Times New Roman" w:hAnsi="Times New Roman" w:cs="Times New Roman"/>
                <w:color w:val="auto"/>
                <w:sz w:val="24"/>
                <w:szCs w:val="24"/>
                <w:lang w:val="ru-RU"/>
              </w:rPr>
              <w:t>_______________________</w:t>
            </w:r>
          </w:p>
        </w:tc>
      </w:tr>
    </w:tbl>
    <w:p w:rsidR="00E0333D" w:rsidRPr="003849C7" w:rsidRDefault="00E0333D" w:rsidP="00E0333D">
      <w:pPr>
        <w:tabs>
          <w:tab w:val="left" w:pos="7985"/>
        </w:tabs>
        <w:spacing w:after="2" w:line="254" w:lineRule="auto"/>
        <w:ind w:left="0" w:right="0" w:firstLine="0"/>
        <w:jc w:val="left"/>
        <w:rPr>
          <w:rFonts w:ascii="Times New Roman" w:hAnsi="Times New Roman" w:cs="Times New Roman"/>
          <w:color w:val="auto"/>
          <w:sz w:val="16"/>
          <w:szCs w:val="16"/>
          <w:lang w:val="ru-RU"/>
        </w:rPr>
      </w:pPr>
      <w:r w:rsidRPr="003849C7">
        <w:rPr>
          <w:rFonts w:ascii="Times New Roman" w:hAnsi="Times New Roman" w:cs="Times New Roman"/>
          <w:color w:val="auto"/>
          <w:sz w:val="24"/>
          <w:szCs w:val="24"/>
          <w:lang w:val="ru-RU"/>
        </w:rPr>
        <w:t xml:space="preserve">                                                                                                                        </w:t>
      </w:r>
      <w:r w:rsidRPr="003849C7">
        <w:rPr>
          <w:rFonts w:ascii="Times New Roman" w:hAnsi="Times New Roman" w:cs="Times New Roman"/>
          <w:color w:val="auto"/>
          <w:sz w:val="16"/>
          <w:szCs w:val="16"/>
          <w:lang w:val="ru-RU"/>
        </w:rPr>
        <w:t>(подпись)</w:t>
      </w:r>
    </w:p>
    <w:tbl>
      <w:tblPr>
        <w:tblW w:w="9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7"/>
        <w:gridCol w:w="1984"/>
        <w:gridCol w:w="627"/>
        <w:gridCol w:w="425"/>
        <w:gridCol w:w="1925"/>
        <w:gridCol w:w="142"/>
        <w:gridCol w:w="284"/>
      </w:tblGrid>
      <w:tr w:rsidR="00E0333D" w:rsidRPr="003849C7" w:rsidTr="003C2466">
        <w:tc>
          <w:tcPr>
            <w:tcW w:w="3936" w:type="dxa"/>
            <w:tcBorders>
              <w:top w:val="nil"/>
              <w:left w:val="nil"/>
              <w:bottom w:val="nil"/>
              <w:right w:val="nil"/>
            </w:tcBorders>
            <w:shd w:val="clear" w:color="auto" w:fill="auto"/>
          </w:tcPr>
          <w:p w:rsidR="00E0333D" w:rsidRPr="003849C7" w:rsidRDefault="00E0333D" w:rsidP="003C2466">
            <w:pPr>
              <w:tabs>
                <w:tab w:val="left" w:pos="4820"/>
              </w:tabs>
              <w:spacing w:after="2" w:line="254" w:lineRule="auto"/>
              <w:ind w:left="0" w:right="1" w:firstLine="0"/>
              <w:jc w:val="center"/>
              <w:rPr>
                <w:rFonts w:ascii="Times New Roman" w:hAnsi="Times New Roman" w:cs="Times New Roman"/>
                <w:color w:val="auto"/>
                <w:sz w:val="24"/>
                <w:szCs w:val="24"/>
                <w:lang w:val="ru-RU"/>
              </w:rPr>
            </w:pPr>
          </w:p>
        </w:tc>
        <w:tc>
          <w:tcPr>
            <w:tcW w:w="5103" w:type="dxa"/>
            <w:gridSpan w:val="5"/>
            <w:tcBorders>
              <w:top w:val="nil"/>
              <w:left w:val="nil"/>
              <w:bottom w:val="nil"/>
              <w:right w:val="nil"/>
            </w:tcBorders>
            <w:shd w:val="clear" w:color="auto" w:fill="auto"/>
          </w:tcPr>
          <w:p w:rsidR="00E0333D" w:rsidRPr="003849C7" w:rsidRDefault="00E0333D" w:rsidP="003C2466">
            <w:pPr>
              <w:tabs>
                <w:tab w:val="left" w:pos="4820"/>
              </w:tabs>
              <w:spacing w:after="2" w:line="254" w:lineRule="auto"/>
              <w:ind w:left="-108" w:right="-108" w:firstLine="0"/>
              <w:jc w:val="left"/>
              <w:rPr>
                <w:rFonts w:ascii="Times New Roman" w:hAnsi="Times New Roman" w:cs="Times New Roman"/>
                <w:color w:val="auto"/>
                <w:sz w:val="24"/>
                <w:szCs w:val="24"/>
                <w:lang w:val="ru-RU"/>
              </w:rPr>
            </w:pPr>
          </w:p>
          <w:p w:rsidR="00E0333D" w:rsidRPr="003849C7" w:rsidRDefault="00E0333D" w:rsidP="003C2466">
            <w:pPr>
              <w:tabs>
                <w:tab w:val="left" w:pos="93"/>
                <w:tab w:val="left" w:pos="4820"/>
              </w:tabs>
              <w:spacing w:after="2" w:line="254" w:lineRule="auto"/>
              <w:ind w:left="-108" w:right="-108" w:firstLine="0"/>
              <w:jc w:val="left"/>
              <w:rPr>
                <w:rFonts w:ascii="Times New Roman" w:hAnsi="Times New Roman" w:cs="Times New Roman"/>
                <w:color w:val="auto"/>
                <w:sz w:val="24"/>
                <w:szCs w:val="24"/>
                <w:lang w:val="ru-RU"/>
              </w:rPr>
            </w:pPr>
            <w:r w:rsidRPr="003849C7">
              <w:rPr>
                <w:rFonts w:ascii="Times New Roman" w:hAnsi="Times New Roman" w:cs="Times New Roman"/>
                <w:color w:val="auto"/>
                <w:sz w:val="24"/>
                <w:szCs w:val="24"/>
                <w:lang w:val="ru-RU"/>
              </w:rPr>
              <w:t xml:space="preserve">  </w:t>
            </w:r>
          </w:p>
          <w:p w:rsidR="00E0333D" w:rsidRPr="003849C7" w:rsidRDefault="00E0333D" w:rsidP="003C2466">
            <w:pPr>
              <w:tabs>
                <w:tab w:val="left" w:pos="93"/>
                <w:tab w:val="left" w:pos="4820"/>
              </w:tabs>
              <w:spacing w:after="2" w:line="254" w:lineRule="auto"/>
              <w:ind w:left="-108" w:right="-108" w:firstLine="0"/>
              <w:jc w:val="left"/>
              <w:rPr>
                <w:rFonts w:ascii="Times New Roman" w:hAnsi="Times New Roman" w:cs="Times New Roman"/>
                <w:color w:val="auto"/>
                <w:sz w:val="24"/>
                <w:szCs w:val="24"/>
                <w:lang w:val="ru-RU"/>
              </w:rPr>
            </w:pPr>
            <w:r w:rsidRPr="003849C7">
              <w:rPr>
                <w:rFonts w:ascii="Times New Roman" w:hAnsi="Times New Roman" w:cs="Times New Roman"/>
                <w:color w:val="auto"/>
                <w:sz w:val="24"/>
                <w:szCs w:val="24"/>
                <w:lang w:val="ru-RU"/>
              </w:rPr>
              <w:t xml:space="preserve"> Руководитель практики   от филиала:</w:t>
            </w:r>
          </w:p>
        </w:tc>
        <w:tc>
          <w:tcPr>
            <w:tcW w:w="284" w:type="dxa"/>
            <w:tcBorders>
              <w:top w:val="nil"/>
              <w:left w:val="nil"/>
              <w:bottom w:val="nil"/>
              <w:right w:val="nil"/>
            </w:tcBorders>
            <w:shd w:val="clear" w:color="auto" w:fill="auto"/>
            <w:hideMark/>
          </w:tcPr>
          <w:p w:rsidR="00E0333D" w:rsidRPr="003849C7" w:rsidRDefault="00E0333D" w:rsidP="003C2466">
            <w:pPr>
              <w:tabs>
                <w:tab w:val="left" w:pos="4820"/>
              </w:tabs>
              <w:spacing w:after="2" w:line="254" w:lineRule="auto"/>
              <w:ind w:left="0" w:right="1" w:firstLine="0"/>
              <w:jc w:val="left"/>
              <w:rPr>
                <w:rFonts w:ascii="Times New Roman" w:hAnsi="Times New Roman" w:cs="Times New Roman"/>
                <w:color w:val="auto"/>
                <w:sz w:val="24"/>
                <w:szCs w:val="24"/>
                <w:lang w:val="ru-RU"/>
              </w:rPr>
            </w:pPr>
            <w:r w:rsidRPr="003849C7">
              <w:rPr>
                <w:rFonts w:ascii="Times New Roman" w:hAnsi="Times New Roman" w:cs="Times New Roman"/>
                <w:color w:val="auto"/>
                <w:sz w:val="24"/>
                <w:szCs w:val="24"/>
                <w:lang w:val="ru-RU"/>
              </w:rPr>
              <w:t xml:space="preserve">  </w:t>
            </w:r>
          </w:p>
          <w:p w:rsidR="00E0333D" w:rsidRPr="003849C7" w:rsidRDefault="00E0333D" w:rsidP="003C2466">
            <w:pPr>
              <w:tabs>
                <w:tab w:val="left" w:pos="4820"/>
              </w:tabs>
              <w:spacing w:after="2" w:line="254" w:lineRule="auto"/>
              <w:ind w:left="0" w:right="1" w:firstLine="0"/>
              <w:jc w:val="left"/>
              <w:rPr>
                <w:rFonts w:ascii="Times New Roman" w:hAnsi="Times New Roman" w:cs="Times New Roman"/>
                <w:color w:val="auto"/>
                <w:sz w:val="24"/>
                <w:szCs w:val="24"/>
                <w:lang w:val="ru-RU"/>
              </w:rPr>
            </w:pPr>
            <w:r w:rsidRPr="003849C7">
              <w:rPr>
                <w:rFonts w:ascii="Times New Roman" w:hAnsi="Times New Roman" w:cs="Times New Roman"/>
                <w:color w:val="auto"/>
                <w:sz w:val="24"/>
                <w:szCs w:val="24"/>
                <w:lang w:val="ru-RU"/>
              </w:rPr>
              <w:t xml:space="preserve"> </w:t>
            </w:r>
          </w:p>
        </w:tc>
      </w:tr>
      <w:tr w:rsidR="00E0333D" w:rsidRPr="003849C7" w:rsidTr="003C2466">
        <w:tc>
          <w:tcPr>
            <w:tcW w:w="3936" w:type="dxa"/>
            <w:tcBorders>
              <w:top w:val="nil"/>
              <w:left w:val="nil"/>
              <w:bottom w:val="nil"/>
              <w:right w:val="nil"/>
            </w:tcBorders>
            <w:shd w:val="clear" w:color="auto" w:fill="auto"/>
          </w:tcPr>
          <w:p w:rsidR="00E0333D" w:rsidRPr="003849C7" w:rsidRDefault="00E0333D" w:rsidP="003C2466">
            <w:pPr>
              <w:tabs>
                <w:tab w:val="left" w:pos="4820"/>
              </w:tabs>
              <w:spacing w:after="2" w:line="254" w:lineRule="auto"/>
              <w:ind w:left="0" w:right="1" w:firstLine="0"/>
              <w:jc w:val="center"/>
              <w:rPr>
                <w:rFonts w:ascii="Times New Roman" w:hAnsi="Times New Roman" w:cs="Times New Roman"/>
                <w:color w:val="auto"/>
                <w:sz w:val="24"/>
                <w:szCs w:val="24"/>
                <w:lang w:val="ru-RU"/>
              </w:rPr>
            </w:pPr>
          </w:p>
        </w:tc>
        <w:tc>
          <w:tcPr>
            <w:tcW w:w="2611" w:type="dxa"/>
            <w:gridSpan w:val="2"/>
            <w:tcBorders>
              <w:top w:val="nil"/>
              <w:left w:val="nil"/>
              <w:bottom w:val="nil"/>
              <w:right w:val="nil"/>
            </w:tcBorders>
            <w:shd w:val="clear" w:color="auto" w:fill="auto"/>
            <w:hideMark/>
          </w:tcPr>
          <w:p w:rsidR="00E0333D" w:rsidRPr="003849C7" w:rsidRDefault="00E0333D" w:rsidP="003C2466">
            <w:pPr>
              <w:tabs>
                <w:tab w:val="left" w:pos="4820"/>
              </w:tabs>
              <w:spacing w:after="2" w:line="254" w:lineRule="auto"/>
              <w:ind w:left="-108" w:right="1" w:firstLine="0"/>
              <w:rPr>
                <w:rFonts w:ascii="Times New Roman" w:hAnsi="Times New Roman" w:cs="Times New Roman"/>
                <w:color w:val="auto"/>
                <w:sz w:val="24"/>
                <w:szCs w:val="24"/>
                <w:lang w:val="ru-RU"/>
              </w:rPr>
            </w:pPr>
            <w:r w:rsidRPr="003849C7">
              <w:rPr>
                <w:rFonts w:ascii="Times New Roman" w:hAnsi="Times New Roman" w:cs="Times New Roman"/>
                <w:color w:val="auto"/>
                <w:sz w:val="24"/>
                <w:szCs w:val="24"/>
                <w:lang w:val="ru-RU"/>
              </w:rPr>
              <w:t>должность, уч. степень</w:t>
            </w:r>
          </w:p>
        </w:tc>
        <w:tc>
          <w:tcPr>
            <w:tcW w:w="2776" w:type="dxa"/>
            <w:gridSpan w:val="4"/>
            <w:tcBorders>
              <w:top w:val="nil"/>
              <w:left w:val="nil"/>
              <w:bottom w:val="nil"/>
              <w:right w:val="nil"/>
            </w:tcBorders>
            <w:shd w:val="clear" w:color="auto" w:fill="auto"/>
          </w:tcPr>
          <w:p w:rsidR="00E0333D" w:rsidRPr="003849C7" w:rsidRDefault="00E0333D" w:rsidP="003C2466">
            <w:pPr>
              <w:tabs>
                <w:tab w:val="left" w:pos="4820"/>
              </w:tabs>
              <w:spacing w:after="2" w:line="254" w:lineRule="auto"/>
              <w:ind w:left="0" w:right="1" w:firstLine="0"/>
              <w:jc w:val="left"/>
              <w:rPr>
                <w:rFonts w:ascii="Times New Roman" w:hAnsi="Times New Roman" w:cs="Times New Roman"/>
                <w:color w:val="auto"/>
                <w:sz w:val="24"/>
                <w:szCs w:val="24"/>
                <w:lang w:val="ru-RU"/>
              </w:rPr>
            </w:pPr>
          </w:p>
        </w:tc>
      </w:tr>
      <w:tr w:rsidR="00E0333D" w:rsidRPr="003849C7" w:rsidTr="003C2466">
        <w:trPr>
          <w:gridAfter w:val="2"/>
          <w:wAfter w:w="426" w:type="dxa"/>
        </w:trPr>
        <w:tc>
          <w:tcPr>
            <w:tcW w:w="3936" w:type="dxa"/>
            <w:tcBorders>
              <w:top w:val="nil"/>
              <w:left w:val="nil"/>
              <w:bottom w:val="nil"/>
              <w:right w:val="nil"/>
            </w:tcBorders>
            <w:shd w:val="clear" w:color="auto" w:fill="auto"/>
          </w:tcPr>
          <w:p w:rsidR="00E0333D" w:rsidRPr="003849C7" w:rsidRDefault="00E0333D" w:rsidP="003C2466">
            <w:pPr>
              <w:tabs>
                <w:tab w:val="left" w:pos="4820"/>
              </w:tabs>
              <w:spacing w:after="2" w:line="254" w:lineRule="auto"/>
              <w:ind w:left="0" w:right="1" w:firstLine="0"/>
              <w:jc w:val="center"/>
              <w:rPr>
                <w:rFonts w:ascii="Times New Roman" w:hAnsi="Times New Roman" w:cs="Times New Roman"/>
                <w:color w:val="auto"/>
                <w:sz w:val="24"/>
                <w:szCs w:val="24"/>
                <w:lang w:val="ru-RU"/>
              </w:rPr>
            </w:pPr>
          </w:p>
        </w:tc>
        <w:tc>
          <w:tcPr>
            <w:tcW w:w="1984" w:type="dxa"/>
            <w:tcBorders>
              <w:top w:val="nil"/>
              <w:left w:val="nil"/>
              <w:bottom w:val="nil"/>
              <w:right w:val="nil"/>
            </w:tcBorders>
            <w:shd w:val="clear" w:color="auto" w:fill="auto"/>
            <w:hideMark/>
          </w:tcPr>
          <w:p w:rsidR="00E0333D" w:rsidRPr="003849C7" w:rsidRDefault="00E0333D" w:rsidP="003C2466">
            <w:pPr>
              <w:tabs>
                <w:tab w:val="left" w:pos="4820"/>
              </w:tabs>
              <w:spacing w:after="2" w:line="254" w:lineRule="auto"/>
              <w:ind w:left="-108" w:right="1" w:firstLine="0"/>
              <w:jc w:val="left"/>
              <w:rPr>
                <w:rFonts w:ascii="Times New Roman" w:hAnsi="Times New Roman" w:cs="Times New Roman"/>
                <w:color w:val="auto"/>
                <w:sz w:val="16"/>
                <w:szCs w:val="16"/>
                <w:lang w:val="ru-RU"/>
              </w:rPr>
            </w:pPr>
            <w:r w:rsidRPr="003849C7">
              <w:rPr>
                <w:rFonts w:ascii="Times New Roman" w:hAnsi="Times New Roman" w:cs="Times New Roman"/>
                <w:color w:val="auto"/>
                <w:sz w:val="24"/>
                <w:szCs w:val="24"/>
                <w:lang w:val="ru-RU"/>
              </w:rPr>
              <w:t>ФИО.</w:t>
            </w:r>
            <w:r w:rsidRPr="003849C7">
              <w:rPr>
                <w:rFonts w:ascii="Times New Roman" w:hAnsi="Times New Roman" w:cs="Times New Roman"/>
                <w:color w:val="auto"/>
                <w:sz w:val="16"/>
                <w:szCs w:val="16"/>
                <w:lang w:val="ru-RU"/>
              </w:rPr>
              <w:t xml:space="preserve">                                </w:t>
            </w:r>
          </w:p>
        </w:tc>
        <w:tc>
          <w:tcPr>
            <w:tcW w:w="2977" w:type="dxa"/>
            <w:gridSpan w:val="3"/>
            <w:tcBorders>
              <w:top w:val="nil"/>
              <w:left w:val="nil"/>
              <w:bottom w:val="single" w:sz="4" w:space="0" w:color="000000"/>
              <w:right w:val="nil"/>
            </w:tcBorders>
            <w:shd w:val="clear" w:color="auto" w:fill="auto"/>
          </w:tcPr>
          <w:p w:rsidR="00E0333D" w:rsidRPr="003849C7" w:rsidRDefault="00E0333D" w:rsidP="003C2466">
            <w:pPr>
              <w:tabs>
                <w:tab w:val="left" w:pos="4820"/>
              </w:tabs>
              <w:spacing w:after="2" w:line="254" w:lineRule="auto"/>
              <w:ind w:left="0" w:right="1" w:firstLine="0"/>
              <w:jc w:val="left"/>
              <w:rPr>
                <w:rFonts w:ascii="Times New Roman" w:hAnsi="Times New Roman" w:cs="Times New Roman"/>
                <w:color w:val="auto"/>
                <w:sz w:val="16"/>
                <w:szCs w:val="16"/>
                <w:lang w:val="ru-RU"/>
              </w:rPr>
            </w:pPr>
          </w:p>
        </w:tc>
      </w:tr>
      <w:tr w:rsidR="00E0333D" w:rsidRPr="003849C7" w:rsidTr="003C2466">
        <w:tc>
          <w:tcPr>
            <w:tcW w:w="3936" w:type="dxa"/>
            <w:tcBorders>
              <w:top w:val="nil"/>
              <w:left w:val="nil"/>
              <w:bottom w:val="nil"/>
              <w:right w:val="nil"/>
            </w:tcBorders>
            <w:shd w:val="clear" w:color="auto" w:fill="auto"/>
          </w:tcPr>
          <w:p w:rsidR="00E0333D" w:rsidRPr="003849C7" w:rsidRDefault="00E0333D" w:rsidP="003C2466">
            <w:pPr>
              <w:tabs>
                <w:tab w:val="left" w:pos="4820"/>
              </w:tabs>
              <w:spacing w:after="2" w:line="254" w:lineRule="auto"/>
              <w:ind w:left="0" w:right="1" w:firstLine="0"/>
              <w:jc w:val="center"/>
              <w:rPr>
                <w:rFonts w:ascii="Times New Roman" w:hAnsi="Times New Roman" w:cs="Times New Roman"/>
                <w:color w:val="auto"/>
                <w:sz w:val="24"/>
                <w:szCs w:val="24"/>
                <w:lang w:val="ru-RU"/>
              </w:rPr>
            </w:pPr>
          </w:p>
        </w:tc>
        <w:tc>
          <w:tcPr>
            <w:tcW w:w="2611" w:type="dxa"/>
            <w:gridSpan w:val="2"/>
            <w:tcBorders>
              <w:top w:val="nil"/>
              <w:left w:val="nil"/>
              <w:bottom w:val="nil"/>
              <w:right w:val="nil"/>
            </w:tcBorders>
            <w:shd w:val="clear" w:color="auto" w:fill="auto"/>
          </w:tcPr>
          <w:p w:rsidR="00E0333D" w:rsidRPr="003849C7" w:rsidRDefault="00E0333D" w:rsidP="003C2466">
            <w:pPr>
              <w:tabs>
                <w:tab w:val="left" w:pos="4820"/>
              </w:tabs>
              <w:spacing w:after="2" w:line="254" w:lineRule="auto"/>
              <w:ind w:left="0" w:right="1" w:firstLine="0"/>
              <w:jc w:val="center"/>
              <w:rPr>
                <w:rFonts w:ascii="Times New Roman" w:hAnsi="Times New Roman" w:cs="Times New Roman"/>
                <w:color w:val="auto"/>
                <w:sz w:val="16"/>
                <w:szCs w:val="16"/>
                <w:lang w:val="ru-RU"/>
              </w:rPr>
            </w:pPr>
          </w:p>
        </w:tc>
        <w:tc>
          <w:tcPr>
            <w:tcW w:w="2776" w:type="dxa"/>
            <w:gridSpan w:val="4"/>
            <w:tcBorders>
              <w:top w:val="single" w:sz="4" w:space="0" w:color="000000"/>
              <w:left w:val="nil"/>
              <w:bottom w:val="nil"/>
              <w:right w:val="nil"/>
            </w:tcBorders>
            <w:shd w:val="clear" w:color="auto" w:fill="auto"/>
            <w:hideMark/>
          </w:tcPr>
          <w:p w:rsidR="00E0333D" w:rsidRPr="003849C7" w:rsidRDefault="00E0333D" w:rsidP="003C2466">
            <w:pPr>
              <w:tabs>
                <w:tab w:val="left" w:pos="4820"/>
              </w:tabs>
              <w:spacing w:after="2" w:line="254" w:lineRule="auto"/>
              <w:ind w:left="0" w:right="1" w:firstLine="0"/>
              <w:jc w:val="left"/>
              <w:rPr>
                <w:rFonts w:ascii="Times New Roman" w:hAnsi="Times New Roman" w:cs="Times New Roman"/>
                <w:color w:val="auto"/>
                <w:sz w:val="16"/>
                <w:szCs w:val="16"/>
                <w:lang w:val="ru-RU"/>
              </w:rPr>
            </w:pPr>
            <w:r w:rsidRPr="003849C7">
              <w:rPr>
                <w:rFonts w:ascii="Times New Roman" w:hAnsi="Times New Roman" w:cs="Times New Roman"/>
                <w:color w:val="auto"/>
                <w:sz w:val="16"/>
                <w:szCs w:val="16"/>
                <w:lang w:val="ru-RU"/>
              </w:rPr>
              <w:t xml:space="preserve">                  (подпись)</w:t>
            </w:r>
          </w:p>
        </w:tc>
      </w:tr>
      <w:tr w:rsidR="00E0333D" w:rsidRPr="003849C7" w:rsidTr="003C2466">
        <w:tc>
          <w:tcPr>
            <w:tcW w:w="3936" w:type="dxa"/>
            <w:tcBorders>
              <w:top w:val="nil"/>
              <w:left w:val="nil"/>
              <w:bottom w:val="nil"/>
              <w:right w:val="nil"/>
            </w:tcBorders>
            <w:shd w:val="clear" w:color="auto" w:fill="auto"/>
          </w:tcPr>
          <w:p w:rsidR="00E0333D" w:rsidRPr="003849C7" w:rsidRDefault="00E0333D" w:rsidP="003C2466">
            <w:pPr>
              <w:tabs>
                <w:tab w:val="left" w:pos="4820"/>
              </w:tabs>
              <w:spacing w:after="2" w:line="254" w:lineRule="auto"/>
              <w:ind w:left="0" w:right="1" w:firstLine="0"/>
              <w:jc w:val="center"/>
              <w:rPr>
                <w:rFonts w:ascii="Times New Roman" w:hAnsi="Times New Roman" w:cs="Times New Roman"/>
                <w:color w:val="auto"/>
                <w:sz w:val="24"/>
                <w:szCs w:val="24"/>
                <w:lang w:val="ru-RU"/>
              </w:rPr>
            </w:pPr>
          </w:p>
        </w:tc>
        <w:tc>
          <w:tcPr>
            <w:tcW w:w="3036" w:type="dxa"/>
            <w:gridSpan w:val="3"/>
            <w:tcBorders>
              <w:top w:val="nil"/>
              <w:left w:val="nil"/>
              <w:bottom w:val="nil"/>
              <w:right w:val="nil"/>
            </w:tcBorders>
            <w:shd w:val="clear" w:color="auto" w:fill="auto"/>
            <w:hideMark/>
          </w:tcPr>
          <w:p w:rsidR="00E0333D" w:rsidRPr="003849C7" w:rsidRDefault="00E0333D" w:rsidP="003C2466">
            <w:pPr>
              <w:tabs>
                <w:tab w:val="left" w:pos="4820"/>
              </w:tabs>
              <w:spacing w:after="2" w:line="254" w:lineRule="auto"/>
              <w:ind w:left="-108" w:right="1" w:firstLine="0"/>
              <w:jc w:val="left"/>
              <w:rPr>
                <w:rFonts w:ascii="Times New Roman" w:hAnsi="Times New Roman" w:cs="Times New Roman"/>
                <w:color w:val="auto"/>
                <w:sz w:val="24"/>
                <w:szCs w:val="24"/>
                <w:lang w:val="ru-RU"/>
              </w:rPr>
            </w:pPr>
            <w:r w:rsidRPr="003849C7">
              <w:rPr>
                <w:rFonts w:ascii="Times New Roman" w:hAnsi="Times New Roman" w:cs="Times New Roman"/>
                <w:color w:val="auto"/>
                <w:sz w:val="24"/>
                <w:szCs w:val="24"/>
                <w:lang w:val="ru-RU"/>
              </w:rPr>
              <w:t>Отчет защищен с оценкой</w:t>
            </w:r>
          </w:p>
        </w:tc>
        <w:tc>
          <w:tcPr>
            <w:tcW w:w="2351" w:type="dxa"/>
            <w:gridSpan w:val="3"/>
            <w:tcBorders>
              <w:top w:val="nil"/>
              <w:left w:val="nil"/>
              <w:bottom w:val="single" w:sz="4" w:space="0" w:color="000000"/>
              <w:right w:val="nil"/>
            </w:tcBorders>
            <w:shd w:val="clear" w:color="auto" w:fill="auto"/>
          </w:tcPr>
          <w:p w:rsidR="00E0333D" w:rsidRPr="003849C7" w:rsidRDefault="00E0333D" w:rsidP="003C2466">
            <w:pPr>
              <w:tabs>
                <w:tab w:val="left" w:pos="4820"/>
              </w:tabs>
              <w:spacing w:after="2" w:line="254" w:lineRule="auto"/>
              <w:ind w:left="0" w:right="1" w:firstLine="0"/>
              <w:jc w:val="center"/>
              <w:rPr>
                <w:rFonts w:ascii="Times New Roman" w:hAnsi="Times New Roman" w:cs="Times New Roman"/>
                <w:color w:val="auto"/>
                <w:sz w:val="16"/>
                <w:szCs w:val="16"/>
                <w:lang w:val="ru-RU"/>
              </w:rPr>
            </w:pPr>
          </w:p>
        </w:tc>
      </w:tr>
    </w:tbl>
    <w:p w:rsidR="00E0333D" w:rsidRPr="003849C7" w:rsidRDefault="00E0333D" w:rsidP="00E0333D">
      <w:pPr>
        <w:spacing w:after="2" w:line="254" w:lineRule="auto"/>
        <w:ind w:left="0" w:right="1" w:firstLine="0"/>
        <w:jc w:val="left"/>
        <w:rPr>
          <w:rFonts w:ascii="Times New Roman" w:hAnsi="Times New Roman" w:cs="Times New Roman"/>
          <w:color w:val="auto"/>
          <w:sz w:val="24"/>
          <w:szCs w:val="24"/>
          <w:lang w:val="ru-RU"/>
        </w:rPr>
      </w:pPr>
    </w:p>
    <w:p w:rsidR="00E0333D" w:rsidRPr="003849C7" w:rsidRDefault="00E0333D" w:rsidP="00E0333D">
      <w:pPr>
        <w:spacing w:after="2" w:line="254" w:lineRule="auto"/>
        <w:ind w:left="0" w:right="1" w:firstLine="0"/>
        <w:jc w:val="left"/>
        <w:rPr>
          <w:rFonts w:ascii="Times New Roman" w:hAnsi="Times New Roman" w:cs="Times New Roman"/>
          <w:color w:val="auto"/>
          <w:sz w:val="24"/>
          <w:szCs w:val="24"/>
          <w:lang w:val="ru-RU"/>
        </w:rPr>
      </w:pPr>
    </w:p>
    <w:p w:rsidR="00E0333D" w:rsidRPr="003849C7" w:rsidRDefault="00E0333D" w:rsidP="00E0333D">
      <w:pPr>
        <w:spacing w:after="2" w:line="254" w:lineRule="auto"/>
        <w:ind w:left="0" w:right="1" w:firstLine="0"/>
        <w:jc w:val="center"/>
        <w:rPr>
          <w:rFonts w:ascii="Times New Roman" w:hAnsi="Times New Roman" w:cs="Times New Roman"/>
          <w:color w:val="auto"/>
          <w:sz w:val="24"/>
          <w:szCs w:val="24"/>
          <w:lang w:val="ru-RU"/>
        </w:rPr>
      </w:pPr>
    </w:p>
    <w:p w:rsidR="00E0333D" w:rsidRPr="003849C7" w:rsidRDefault="00E0333D" w:rsidP="00E0333D">
      <w:pPr>
        <w:spacing w:after="2" w:line="254" w:lineRule="auto"/>
        <w:ind w:left="0" w:right="1" w:firstLine="0"/>
        <w:jc w:val="center"/>
        <w:rPr>
          <w:rFonts w:ascii="Times New Roman" w:hAnsi="Times New Roman" w:cs="Times New Roman"/>
          <w:color w:val="auto"/>
          <w:sz w:val="22"/>
          <w:lang w:val="ru-RU"/>
        </w:rPr>
      </w:pPr>
      <w:r w:rsidRPr="003849C7">
        <w:rPr>
          <w:rFonts w:ascii="Times New Roman" w:hAnsi="Times New Roman" w:cs="Times New Roman"/>
          <w:color w:val="auto"/>
          <w:sz w:val="24"/>
          <w:szCs w:val="24"/>
          <w:lang w:val="ru-RU"/>
        </w:rPr>
        <w:t>Белово, год</w:t>
      </w:r>
    </w:p>
    <w:p w:rsidR="00E0333D" w:rsidRPr="003849C7" w:rsidRDefault="00E0333D" w:rsidP="00E0333D">
      <w:pPr>
        <w:spacing w:after="0" w:line="240" w:lineRule="auto"/>
        <w:ind w:left="61" w:right="64" w:hanging="10"/>
        <w:jc w:val="center"/>
        <w:rPr>
          <w:rFonts w:ascii="Times New Roman" w:hAnsi="Times New Roman" w:cs="Times New Roman"/>
          <w:sz w:val="24"/>
          <w:szCs w:val="18"/>
          <w:lang w:val="ru-RU"/>
        </w:rPr>
      </w:pPr>
      <w:r w:rsidRPr="003849C7">
        <w:rPr>
          <w:rFonts w:ascii="Times New Roman" w:hAnsi="Times New Roman" w:cs="Times New Roman"/>
          <w:szCs w:val="18"/>
          <w:lang w:val="ru-RU"/>
        </w:rPr>
        <w:br w:type="page"/>
      </w:r>
      <w:r w:rsidRPr="003849C7">
        <w:rPr>
          <w:rFonts w:ascii="Times New Roman" w:hAnsi="Times New Roman" w:cs="Times New Roman"/>
          <w:sz w:val="24"/>
          <w:szCs w:val="18"/>
          <w:lang w:val="ru-RU"/>
        </w:rPr>
        <w:lastRenderedPageBreak/>
        <w:t>Министерство науки и высшего образования Российской Федерации</w:t>
      </w:r>
    </w:p>
    <w:p w:rsidR="00E0333D" w:rsidRPr="003849C7" w:rsidRDefault="00E0333D" w:rsidP="00E0333D">
      <w:pPr>
        <w:spacing w:after="0" w:line="240" w:lineRule="auto"/>
        <w:ind w:left="61" w:right="64" w:hanging="10"/>
        <w:jc w:val="center"/>
        <w:rPr>
          <w:rFonts w:ascii="Times New Roman" w:hAnsi="Times New Roman" w:cs="Times New Roman"/>
          <w:sz w:val="24"/>
          <w:szCs w:val="18"/>
          <w:lang w:val="ru-RU"/>
        </w:rPr>
      </w:pPr>
      <w:r w:rsidRPr="003849C7">
        <w:rPr>
          <w:rFonts w:ascii="Times New Roman" w:hAnsi="Times New Roman" w:cs="Times New Roman"/>
          <w:sz w:val="24"/>
          <w:szCs w:val="18"/>
          <w:lang w:val="ru-RU"/>
        </w:rPr>
        <w:t xml:space="preserve">Федеральное государственное бюджетное образовательное учреждение высшего образования </w:t>
      </w:r>
    </w:p>
    <w:p w:rsidR="00E0333D" w:rsidRPr="003849C7" w:rsidRDefault="00E0333D" w:rsidP="00E0333D">
      <w:pPr>
        <w:spacing w:after="0" w:line="240" w:lineRule="auto"/>
        <w:ind w:left="61" w:right="64" w:hanging="10"/>
        <w:jc w:val="center"/>
        <w:rPr>
          <w:rFonts w:ascii="Times New Roman" w:hAnsi="Times New Roman" w:cs="Times New Roman"/>
          <w:sz w:val="24"/>
          <w:szCs w:val="18"/>
          <w:lang w:val="ru-RU"/>
        </w:rPr>
      </w:pPr>
      <w:r w:rsidRPr="003849C7">
        <w:rPr>
          <w:rFonts w:ascii="Times New Roman" w:hAnsi="Times New Roman" w:cs="Times New Roman"/>
          <w:sz w:val="24"/>
          <w:szCs w:val="18"/>
          <w:lang w:val="ru-RU"/>
        </w:rPr>
        <w:t>"Кузбасский государственный технический университет им. Т. Ф. Горбачева"</w:t>
      </w:r>
    </w:p>
    <w:p w:rsidR="00E0333D" w:rsidRPr="003849C7" w:rsidRDefault="00E0333D" w:rsidP="00E0333D">
      <w:pPr>
        <w:spacing w:after="0" w:line="240" w:lineRule="auto"/>
        <w:ind w:left="0" w:right="13" w:firstLine="0"/>
        <w:jc w:val="center"/>
        <w:rPr>
          <w:rFonts w:ascii="Times New Roman" w:hAnsi="Times New Roman" w:cs="Times New Roman"/>
          <w:sz w:val="24"/>
          <w:szCs w:val="18"/>
          <w:lang w:val="ru-RU"/>
        </w:rPr>
      </w:pPr>
      <w:r w:rsidRPr="003849C7">
        <w:rPr>
          <w:rFonts w:ascii="Times New Roman" w:hAnsi="Times New Roman" w:cs="Times New Roman"/>
          <w:sz w:val="24"/>
          <w:szCs w:val="18"/>
          <w:lang w:val="ru-RU"/>
        </w:rPr>
        <w:t>Филиал КузГТУ в г. Белово</w:t>
      </w:r>
    </w:p>
    <w:p w:rsidR="00E0333D" w:rsidRPr="003849C7" w:rsidRDefault="00E0333D" w:rsidP="00E0333D">
      <w:pPr>
        <w:spacing w:after="0" w:line="240" w:lineRule="auto"/>
        <w:ind w:left="0" w:right="13" w:firstLine="0"/>
        <w:jc w:val="center"/>
        <w:rPr>
          <w:rFonts w:ascii="Times New Roman" w:hAnsi="Times New Roman" w:cs="Times New Roman"/>
          <w:sz w:val="24"/>
          <w:szCs w:val="18"/>
          <w:lang w:val="ru-RU"/>
        </w:rPr>
      </w:pPr>
    </w:p>
    <w:p w:rsidR="00E0333D" w:rsidRPr="003849C7" w:rsidRDefault="00E0333D" w:rsidP="00E0333D">
      <w:pPr>
        <w:spacing w:after="0" w:line="240" w:lineRule="auto"/>
        <w:ind w:left="0" w:right="13" w:firstLine="0"/>
        <w:jc w:val="center"/>
        <w:rPr>
          <w:rFonts w:ascii="Times New Roman" w:hAnsi="Times New Roman" w:cs="Times New Roman"/>
          <w:sz w:val="24"/>
          <w:szCs w:val="18"/>
          <w:lang w:val="ru-RU"/>
        </w:rPr>
      </w:pPr>
    </w:p>
    <w:p w:rsidR="00E0333D" w:rsidRPr="003849C7" w:rsidRDefault="00E0333D" w:rsidP="00E0333D">
      <w:pPr>
        <w:spacing w:after="0" w:line="240" w:lineRule="auto"/>
        <w:ind w:left="0" w:right="13" w:firstLine="0"/>
        <w:jc w:val="center"/>
        <w:rPr>
          <w:rFonts w:ascii="Times New Roman" w:hAnsi="Times New Roman" w:cs="Times New Roman"/>
          <w:sz w:val="24"/>
          <w:szCs w:val="18"/>
          <w:lang w:val="ru-RU"/>
        </w:rPr>
      </w:pPr>
    </w:p>
    <w:p w:rsidR="00E0333D" w:rsidRPr="003849C7" w:rsidRDefault="00CE4F45" w:rsidP="00E0333D">
      <w:pPr>
        <w:spacing w:after="0" w:line="240" w:lineRule="auto"/>
        <w:ind w:left="61" w:right="64" w:hanging="10"/>
        <w:jc w:val="center"/>
        <w:rPr>
          <w:rFonts w:ascii="Times New Roman" w:hAnsi="Times New Roman" w:cs="Times New Roman"/>
          <w:sz w:val="24"/>
          <w:szCs w:val="18"/>
          <w:lang w:val="ru-RU"/>
        </w:rPr>
      </w:pPr>
      <w:r w:rsidRPr="003849C7">
        <w:rPr>
          <w:rFonts w:ascii="Times New Roman" w:hAnsi="Times New Roman" w:cs="Times New Roman"/>
          <w:sz w:val="22"/>
          <w:szCs w:val="18"/>
          <w:lang w:val="ru-RU"/>
        </w:rPr>
        <w:t xml:space="preserve">Кафедра </w:t>
      </w:r>
      <w:r>
        <w:rPr>
          <w:rFonts w:ascii="Times New Roman" w:hAnsi="Times New Roman" w:cs="Times New Roman"/>
          <w:sz w:val="22"/>
          <w:szCs w:val="18"/>
          <w:lang w:val="ru-RU"/>
        </w:rPr>
        <w:t>горного дела и техносферной безопасности</w:t>
      </w:r>
    </w:p>
    <w:p w:rsidR="00E0333D" w:rsidRPr="003849C7" w:rsidRDefault="00E0333D" w:rsidP="00E0333D">
      <w:pPr>
        <w:spacing w:after="0" w:line="240" w:lineRule="auto"/>
        <w:ind w:left="61" w:right="64" w:hanging="10"/>
        <w:jc w:val="center"/>
        <w:rPr>
          <w:rFonts w:ascii="Times New Roman" w:hAnsi="Times New Roman" w:cs="Times New Roman"/>
          <w:sz w:val="24"/>
          <w:szCs w:val="18"/>
          <w:lang w:val="ru-RU"/>
        </w:rPr>
      </w:pPr>
      <w:r w:rsidRPr="003849C7">
        <w:rPr>
          <w:rFonts w:ascii="Times New Roman" w:hAnsi="Times New Roman" w:cs="Times New Roman"/>
          <w:sz w:val="24"/>
          <w:szCs w:val="18"/>
          <w:lang w:val="ru-RU"/>
        </w:rPr>
        <w:t>(Кафедра)</w:t>
      </w:r>
    </w:p>
    <w:p w:rsidR="00E0333D" w:rsidRPr="003849C7" w:rsidRDefault="00E0333D" w:rsidP="00E0333D">
      <w:pPr>
        <w:spacing w:after="0" w:line="240" w:lineRule="auto"/>
        <w:ind w:left="567" w:right="0" w:firstLine="0"/>
        <w:jc w:val="left"/>
        <w:rPr>
          <w:rFonts w:ascii="Times New Roman" w:hAnsi="Times New Roman" w:cs="Times New Roman"/>
          <w:sz w:val="24"/>
          <w:szCs w:val="18"/>
          <w:lang w:val="ru-RU"/>
        </w:rPr>
      </w:pPr>
      <w:r w:rsidRPr="003849C7">
        <w:rPr>
          <w:rFonts w:ascii="Times New Roman" w:hAnsi="Times New Roman" w:cs="Times New Roman"/>
          <w:sz w:val="24"/>
          <w:szCs w:val="18"/>
          <w:lang w:val="ru-RU"/>
        </w:rPr>
        <w:t xml:space="preserve"> </w:t>
      </w:r>
    </w:p>
    <w:p w:rsidR="00E0333D" w:rsidRPr="003849C7" w:rsidRDefault="00E0333D" w:rsidP="00E0333D">
      <w:pPr>
        <w:widowControl w:val="0"/>
        <w:autoSpaceDE w:val="0"/>
        <w:autoSpaceDN w:val="0"/>
        <w:adjustRightInd w:val="0"/>
        <w:spacing w:after="0" w:line="240" w:lineRule="auto"/>
        <w:ind w:left="0" w:right="0" w:firstLine="0"/>
        <w:jc w:val="center"/>
        <w:outlineLvl w:val="0"/>
        <w:rPr>
          <w:rFonts w:ascii="Times New Roman" w:eastAsia="Times New Roman" w:hAnsi="Times New Roman" w:cs="Times New Roman"/>
          <w:b/>
          <w:bCs/>
          <w:color w:val="auto"/>
          <w:sz w:val="20"/>
          <w:szCs w:val="20"/>
          <w:lang w:val="ru-RU" w:eastAsia="ru-RU"/>
        </w:rPr>
      </w:pPr>
    </w:p>
    <w:p w:rsidR="00E0333D" w:rsidRPr="003849C7" w:rsidRDefault="00E0333D" w:rsidP="00E0333D">
      <w:pPr>
        <w:overflowPunct w:val="0"/>
        <w:autoSpaceDE w:val="0"/>
        <w:autoSpaceDN w:val="0"/>
        <w:adjustRightInd w:val="0"/>
        <w:spacing w:after="0" w:line="264" w:lineRule="auto"/>
        <w:ind w:left="0" w:right="-1" w:firstLine="0"/>
        <w:jc w:val="center"/>
        <w:textAlignment w:val="baseline"/>
        <w:rPr>
          <w:rFonts w:ascii="Times New Roman" w:eastAsia="Times New Roman" w:hAnsi="Times New Roman" w:cs="Times New Roman"/>
          <w:sz w:val="24"/>
          <w:szCs w:val="24"/>
          <w:lang w:val="ru-RU"/>
        </w:rPr>
      </w:pPr>
    </w:p>
    <w:p w:rsidR="00E0333D" w:rsidRPr="003849C7" w:rsidRDefault="00E0333D" w:rsidP="00E0333D">
      <w:pPr>
        <w:overflowPunct w:val="0"/>
        <w:autoSpaceDE w:val="0"/>
        <w:autoSpaceDN w:val="0"/>
        <w:adjustRightInd w:val="0"/>
        <w:spacing w:after="0" w:line="264" w:lineRule="auto"/>
        <w:ind w:left="0" w:right="-1" w:firstLine="0"/>
        <w:jc w:val="center"/>
        <w:textAlignment w:val="baseline"/>
        <w:outlineLvl w:val="0"/>
        <w:rPr>
          <w:rFonts w:ascii="Times New Roman" w:eastAsia="Times New Roman" w:hAnsi="Times New Roman" w:cs="Times New Roman"/>
          <w:b/>
          <w:sz w:val="24"/>
          <w:szCs w:val="24"/>
          <w:lang w:val="ru-RU"/>
        </w:rPr>
      </w:pPr>
      <w:r w:rsidRPr="003849C7">
        <w:rPr>
          <w:rFonts w:ascii="Times New Roman" w:eastAsia="Times New Roman" w:hAnsi="Times New Roman" w:cs="Times New Roman"/>
          <w:b/>
          <w:sz w:val="24"/>
          <w:szCs w:val="24"/>
          <w:lang w:val="ru-RU"/>
        </w:rPr>
        <w:t>ОЦЕНОЧНЫЙ ЛИСТ</w:t>
      </w:r>
    </w:p>
    <w:p w:rsidR="00E0333D" w:rsidRPr="003849C7" w:rsidRDefault="00E0333D" w:rsidP="00E0333D">
      <w:pPr>
        <w:overflowPunct w:val="0"/>
        <w:autoSpaceDE w:val="0"/>
        <w:autoSpaceDN w:val="0"/>
        <w:adjustRightInd w:val="0"/>
        <w:spacing w:after="0" w:line="264" w:lineRule="auto"/>
        <w:ind w:left="0" w:right="-1" w:firstLine="0"/>
        <w:jc w:val="center"/>
        <w:textAlignment w:val="baseline"/>
        <w:rPr>
          <w:rFonts w:ascii="Times New Roman" w:eastAsia="Times New Roman" w:hAnsi="Times New Roman" w:cs="Times New Roman"/>
          <w:b/>
          <w:sz w:val="24"/>
          <w:szCs w:val="24"/>
          <w:lang w:val="ru-RU"/>
        </w:rPr>
      </w:pPr>
    </w:p>
    <w:p w:rsidR="00E0333D" w:rsidRPr="003849C7" w:rsidRDefault="00E0333D" w:rsidP="00E0333D">
      <w:pPr>
        <w:overflowPunct w:val="0"/>
        <w:autoSpaceDE w:val="0"/>
        <w:autoSpaceDN w:val="0"/>
        <w:adjustRightInd w:val="0"/>
        <w:spacing w:after="0" w:line="264" w:lineRule="auto"/>
        <w:ind w:left="0" w:right="-1" w:hanging="10"/>
        <w:jc w:val="center"/>
        <w:textAlignment w:val="baseline"/>
        <w:rPr>
          <w:rFonts w:ascii="Times New Roman" w:eastAsia="Times New Roman" w:hAnsi="Times New Roman" w:cs="Times New Roman"/>
          <w:bCs/>
          <w:sz w:val="24"/>
          <w:szCs w:val="24"/>
          <w:lang w:val="ru-RU"/>
        </w:rPr>
      </w:pPr>
      <w:r w:rsidRPr="003849C7">
        <w:rPr>
          <w:rFonts w:ascii="Times New Roman" w:eastAsia="Times New Roman" w:hAnsi="Times New Roman" w:cs="Times New Roman"/>
          <w:bCs/>
          <w:sz w:val="24"/>
          <w:szCs w:val="24"/>
          <w:lang w:val="ru-RU"/>
        </w:rPr>
        <w:t xml:space="preserve">результатов прохождения  практики </w:t>
      </w:r>
      <w:r w:rsidR="000C15CA" w:rsidRPr="003849C7">
        <w:rPr>
          <w:rFonts w:ascii="Times New Roman" w:eastAsia="Times New Roman" w:hAnsi="Times New Roman" w:cs="Times New Roman"/>
          <w:sz w:val="24"/>
          <w:szCs w:val="24"/>
          <w:lang w:val="ru-RU" w:bidi="ru-RU"/>
        </w:rPr>
        <w:t>Производственная. Ознакомительная практика</w:t>
      </w:r>
    </w:p>
    <w:p w:rsidR="00E0333D" w:rsidRPr="003849C7" w:rsidRDefault="00E0333D" w:rsidP="00E0333D">
      <w:pPr>
        <w:overflowPunct w:val="0"/>
        <w:autoSpaceDE w:val="0"/>
        <w:autoSpaceDN w:val="0"/>
        <w:adjustRightInd w:val="0"/>
        <w:spacing w:after="0" w:line="264" w:lineRule="auto"/>
        <w:ind w:left="0" w:right="-1" w:hanging="10"/>
        <w:jc w:val="center"/>
        <w:textAlignment w:val="baseline"/>
        <w:rPr>
          <w:rFonts w:ascii="Times New Roman" w:eastAsia="Times New Roman" w:hAnsi="Times New Roman" w:cs="Times New Roman"/>
          <w:sz w:val="24"/>
          <w:szCs w:val="24"/>
          <w:lang w:val="ru-RU" w:bidi="ru-RU"/>
        </w:rPr>
      </w:pPr>
      <w:r w:rsidRPr="003849C7">
        <w:rPr>
          <w:rFonts w:ascii="Times New Roman" w:eastAsia="Times New Roman" w:hAnsi="Times New Roman" w:cs="Times New Roman"/>
          <w:bCs/>
          <w:sz w:val="24"/>
          <w:szCs w:val="24"/>
          <w:lang w:val="ru-RU"/>
        </w:rPr>
        <w:t xml:space="preserve">по специальности </w:t>
      </w:r>
      <w:r w:rsidRPr="003849C7">
        <w:rPr>
          <w:rFonts w:ascii="Times New Roman" w:eastAsia="Times New Roman" w:hAnsi="Times New Roman" w:cs="Times New Roman"/>
          <w:sz w:val="24"/>
          <w:szCs w:val="24"/>
          <w:lang w:val="ru-RU" w:bidi="ru-RU"/>
        </w:rPr>
        <w:t>Специальность 21.05.04 «Горное дело»</w:t>
      </w:r>
    </w:p>
    <w:p w:rsidR="00E0333D" w:rsidRPr="003849C7" w:rsidRDefault="00E0333D" w:rsidP="00E0333D">
      <w:pPr>
        <w:overflowPunct w:val="0"/>
        <w:autoSpaceDE w:val="0"/>
        <w:autoSpaceDN w:val="0"/>
        <w:adjustRightInd w:val="0"/>
        <w:spacing w:after="0" w:line="264" w:lineRule="auto"/>
        <w:ind w:left="0" w:right="-1" w:hanging="10"/>
        <w:jc w:val="center"/>
        <w:textAlignment w:val="baseline"/>
        <w:rPr>
          <w:rFonts w:ascii="Times New Roman" w:eastAsia="Times New Roman" w:hAnsi="Times New Roman" w:cs="Times New Roman"/>
          <w:bCs/>
          <w:sz w:val="24"/>
          <w:szCs w:val="24"/>
          <w:lang w:val="ru-RU"/>
        </w:rPr>
      </w:pPr>
      <w:r w:rsidRPr="003849C7">
        <w:rPr>
          <w:rFonts w:ascii="Times New Roman" w:eastAsia="Times New Roman" w:hAnsi="Times New Roman" w:cs="Times New Roman"/>
          <w:sz w:val="24"/>
          <w:szCs w:val="24"/>
          <w:lang w:val="ru-RU" w:bidi="ru-RU"/>
        </w:rPr>
        <w:t>Направленность «03 Открытые горные работы»</w:t>
      </w:r>
    </w:p>
    <w:p w:rsidR="00E0333D" w:rsidRPr="003849C7" w:rsidRDefault="00E0333D" w:rsidP="00E0333D">
      <w:pPr>
        <w:overflowPunct w:val="0"/>
        <w:autoSpaceDE w:val="0"/>
        <w:autoSpaceDN w:val="0"/>
        <w:adjustRightInd w:val="0"/>
        <w:spacing w:after="0" w:line="264" w:lineRule="auto"/>
        <w:ind w:left="0" w:right="-1" w:hanging="10"/>
        <w:jc w:val="center"/>
        <w:textAlignment w:val="baseline"/>
        <w:rPr>
          <w:rFonts w:ascii="Times New Roman" w:eastAsia="Times New Roman" w:hAnsi="Times New Roman" w:cs="Times New Roman"/>
          <w:bCs/>
          <w:sz w:val="24"/>
          <w:szCs w:val="24"/>
          <w:lang w:val="ru-RU"/>
        </w:rPr>
      </w:pPr>
    </w:p>
    <w:p w:rsidR="00E0333D" w:rsidRPr="003849C7" w:rsidRDefault="00E0333D" w:rsidP="00E0333D">
      <w:pPr>
        <w:overflowPunct w:val="0"/>
        <w:autoSpaceDE w:val="0"/>
        <w:autoSpaceDN w:val="0"/>
        <w:adjustRightInd w:val="0"/>
        <w:spacing w:after="0" w:line="264" w:lineRule="auto"/>
        <w:ind w:left="0" w:right="-1" w:hanging="10"/>
        <w:jc w:val="center"/>
        <w:textAlignment w:val="baseline"/>
        <w:outlineLvl w:val="0"/>
        <w:rPr>
          <w:rFonts w:ascii="Times New Roman" w:eastAsia="Times New Roman" w:hAnsi="Times New Roman" w:cs="Times New Roman"/>
          <w:bCs/>
          <w:sz w:val="24"/>
          <w:szCs w:val="24"/>
          <w:lang w:val="ru-RU"/>
        </w:rPr>
      </w:pPr>
      <w:r w:rsidRPr="003849C7">
        <w:rPr>
          <w:rFonts w:ascii="Times New Roman" w:eastAsia="Times New Roman" w:hAnsi="Times New Roman" w:cs="Times New Roman"/>
          <w:bCs/>
          <w:sz w:val="24"/>
          <w:szCs w:val="24"/>
          <w:lang w:val="ru-RU"/>
        </w:rPr>
        <w:t xml:space="preserve">Наименование профильной организации </w:t>
      </w:r>
    </w:p>
    <w:tbl>
      <w:tblPr>
        <w:tblW w:w="9924" w:type="dxa"/>
        <w:tblInd w:w="-176"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275"/>
        <w:gridCol w:w="851"/>
        <w:gridCol w:w="283"/>
        <w:gridCol w:w="1134"/>
        <w:gridCol w:w="5280"/>
      </w:tblGrid>
      <w:tr w:rsidR="00E0333D" w:rsidRPr="001A59C0" w:rsidTr="00E0333D">
        <w:tc>
          <w:tcPr>
            <w:tcW w:w="9923" w:type="dxa"/>
            <w:gridSpan w:val="6"/>
            <w:tcBorders>
              <w:top w:val="nil"/>
              <w:left w:val="nil"/>
              <w:bottom w:val="single" w:sz="4" w:space="0" w:color="000000"/>
              <w:right w:val="nil"/>
            </w:tcBorders>
          </w:tcPr>
          <w:p w:rsidR="00E0333D" w:rsidRPr="003849C7" w:rsidRDefault="00E0333D" w:rsidP="00E0333D">
            <w:pPr>
              <w:overflowPunct w:val="0"/>
              <w:autoSpaceDE w:val="0"/>
              <w:autoSpaceDN w:val="0"/>
              <w:adjustRightInd w:val="0"/>
              <w:spacing w:after="0" w:line="240" w:lineRule="auto"/>
              <w:ind w:left="34" w:right="0" w:firstLine="0"/>
              <w:jc w:val="center"/>
              <w:textAlignment w:val="baseline"/>
              <w:rPr>
                <w:rFonts w:ascii="Times New Roman" w:eastAsia="Times New Roman" w:hAnsi="Times New Roman" w:cs="Times New Roman"/>
                <w:b/>
                <w:bCs/>
                <w:sz w:val="24"/>
                <w:szCs w:val="24"/>
                <w:lang w:val="ru-RU"/>
              </w:rPr>
            </w:pPr>
          </w:p>
        </w:tc>
      </w:tr>
      <w:tr w:rsidR="00E0333D" w:rsidRPr="001A59C0" w:rsidTr="00E0333D">
        <w:tc>
          <w:tcPr>
            <w:tcW w:w="9923" w:type="dxa"/>
            <w:gridSpan w:val="6"/>
            <w:tcBorders>
              <w:top w:val="single" w:sz="4" w:space="0" w:color="000000"/>
              <w:left w:val="nil"/>
              <w:bottom w:val="single" w:sz="4" w:space="0" w:color="000000"/>
              <w:right w:val="nil"/>
            </w:tcBorders>
          </w:tcPr>
          <w:p w:rsidR="00E0333D" w:rsidRPr="003849C7" w:rsidRDefault="00E0333D" w:rsidP="00E0333D">
            <w:pPr>
              <w:overflowPunct w:val="0"/>
              <w:autoSpaceDE w:val="0"/>
              <w:autoSpaceDN w:val="0"/>
              <w:adjustRightInd w:val="0"/>
              <w:spacing w:after="0" w:line="240" w:lineRule="auto"/>
              <w:ind w:left="34" w:right="0" w:firstLine="0"/>
              <w:jc w:val="center"/>
              <w:textAlignment w:val="baseline"/>
              <w:rPr>
                <w:rFonts w:ascii="Times New Roman" w:eastAsia="Times New Roman" w:hAnsi="Times New Roman" w:cs="Times New Roman"/>
                <w:bCs/>
                <w:sz w:val="24"/>
                <w:szCs w:val="24"/>
                <w:lang w:val="ru-RU"/>
              </w:rPr>
            </w:pPr>
          </w:p>
        </w:tc>
      </w:tr>
      <w:tr w:rsidR="00E0333D" w:rsidRPr="003849C7" w:rsidTr="00E0333D">
        <w:tc>
          <w:tcPr>
            <w:tcW w:w="1101" w:type="dxa"/>
            <w:tcBorders>
              <w:top w:val="single" w:sz="4" w:space="0" w:color="000000"/>
              <w:left w:val="nil"/>
              <w:bottom w:val="nil"/>
              <w:right w:val="nil"/>
            </w:tcBorders>
            <w:hideMark/>
          </w:tcPr>
          <w:p w:rsidR="00E0333D" w:rsidRPr="003849C7" w:rsidRDefault="00E0333D" w:rsidP="00E0333D">
            <w:pPr>
              <w:overflowPunct w:val="0"/>
              <w:autoSpaceDE w:val="0"/>
              <w:autoSpaceDN w:val="0"/>
              <w:adjustRightInd w:val="0"/>
              <w:spacing w:after="0" w:line="240" w:lineRule="auto"/>
              <w:ind w:left="34" w:right="0" w:firstLine="0"/>
              <w:jc w:val="center"/>
              <w:textAlignment w:val="baseline"/>
              <w:rPr>
                <w:rFonts w:ascii="Times New Roman" w:eastAsia="Times New Roman" w:hAnsi="Times New Roman" w:cs="Times New Roman"/>
                <w:bCs/>
                <w:sz w:val="24"/>
                <w:szCs w:val="24"/>
                <w:lang w:val="ru-RU"/>
              </w:rPr>
            </w:pPr>
            <w:r w:rsidRPr="003849C7">
              <w:rPr>
                <w:rFonts w:ascii="Times New Roman" w:eastAsia="Times New Roman" w:hAnsi="Times New Roman" w:cs="Times New Roman"/>
                <w:bCs/>
                <w:sz w:val="24"/>
                <w:szCs w:val="24"/>
                <w:lang w:val="ru-RU"/>
              </w:rPr>
              <w:t xml:space="preserve">Студент </w:t>
            </w:r>
          </w:p>
        </w:tc>
        <w:tc>
          <w:tcPr>
            <w:tcW w:w="8822" w:type="dxa"/>
            <w:gridSpan w:val="5"/>
            <w:tcBorders>
              <w:top w:val="single" w:sz="4" w:space="0" w:color="000000"/>
              <w:left w:val="nil"/>
              <w:bottom w:val="single" w:sz="4" w:space="0" w:color="000000"/>
              <w:right w:val="nil"/>
            </w:tcBorders>
          </w:tcPr>
          <w:p w:rsidR="00E0333D" w:rsidRPr="003849C7" w:rsidRDefault="00E0333D" w:rsidP="00E0333D">
            <w:pPr>
              <w:overflowPunct w:val="0"/>
              <w:autoSpaceDE w:val="0"/>
              <w:autoSpaceDN w:val="0"/>
              <w:adjustRightInd w:val="0"/>
              <w:spacing w:after="0" w:line="240" w:lineRule="auto"/>
              <w:ind w:left="34" w:right="0" w:firstLine="0"/>
              <w:jc w:val="center"/>
              <w:textAlignment w:val="baseline"/>
              <w:rPr>
                <w:rFonts w:ascii="Times New Roman" w:eastAsia="Times New Roman" w:hAnsi="Times New Roman" w:cs="Times New Roman"/>
                <w:b/>
                <w:bCs/>
                <w:sz w:val="24"/>
                <w:szCs w:val="24"/>
                <w:lang w:val="ru-RU"/>
              </w:rPr>
            </w:pPr>
          </w:p>
        </w:tc>
      </w:tr>
      <w:tr w:rsidR="00E0333D" w:rsidRPr="003849C7" w:rsidTr="00E0333D">
        <w:tc>
          <w:tcPr>
            <w:tcW w:w="1101" w:type="dxa"/>
            <w:tcBorders>
              <w:top w:val="nil"/>
              <w:left w:val="nil"/>
              <w:bottom w:val="nil"/>
              <w:right w:val="nil"/>
            </w:tcBorders>
          </w:tcPr>
          <w:p w:rsidR="00E0333D" w:rsidRPr="003849C7" w:rsidRDefault="00E0333D" w:rsidP="00E0333D">
            <w:pPr>
              <w:overflowPunct w:val="0"/>
              <w:autoSpaceDE w:val="0"/>
              <w:autoSpaceDN w:val="0"/>
              <w:adjustRightInd w:val="0"/>
              <w:spacing w:after="0" w:line="240" w:lineRule="auto"/>
              <w:ind w:left="34" w:right="0" w:firstLine="0"/>
              <w:jc w:val="center"/>
              <w:textAlignment w:val="baseline"/>
              <w:rPr>
                <w:rFonts w:ascii="Times New Roman" w:eastAsia="Times New Roman" w:hAnsi="Times New Roman" w:cs="Times New Roman"/>
                <w:bCs/>
                <w:sz w:val="24"/>
                <w:szCs w:val="24"/>
                <w:lang w:val="ru-RU"/>
              </w:rPr>
            </w:pPr>
          </w:p>
        </w:tc>
        <w:tc>
          <w:tcPr>
            <w:tcW w:w="8822" w:type="dxa"/>
            <w:gridSpan w:val="5"/>
            <w:tcBorders>
              <w:top w:val="single" w:sz="4" w:space="0" w:color="000000"/>
              <w:left w:val="nil"/>
              <w:bottom w:val="nil"/>
              <w:right w:val="nil"/>
            </w:tcBorders>
            <w:hideMark/>
          </w:tcPr>
          <w:p w:rsidR="00E0333D" w:rsidRPr="003849C7" w:rsidRDefault="00E0333D" w:rsidP="00E0333D">
            <w:pPr>
              <w:overflowPunct w:val="0"/>
              <w:autoSpaceDE w:val="0"/>
              <w:autoSpaceDN w:val="0"/>
              <w:adjustRightInd w:val="0"/>
              <w:spacing w:after="0" w:line="240" w:lineRule="auto"/>
              <w:ind w:left="34" w:right="0" w:firstLine="0"/>
              <w:jc w:val="center"/>
              <w:textAlignment w:val="baseline"/>
              <w:rPr>
                <w:rFonts w:ascii="Times New Roman" w:eastAsia="Times New Roman" w:hAnsi="Times New Roman" w:cs="Times New Roman"/>
                <w:b/>
                <w:bCs/>
                <w:i/>
                <w:sz w:val="16"/>
                <w:szCs w:val="16"/>
                <w:lang w:val="ru-RU"/>
              </w:rPr>
            </w:pPr>
            <w:r w:rsidRPr="003849C7">
              <w:rPr>
                <w:rFonts w:ascii="Times New Roman" w:eastAsia="Times New Roman" w:hAnsi="Times New Roman" w:cs="Times New Roman"/>
                <w:bCs/>
                <w:i/>
                <w:sz w:val="16"/>
                <w:szCs w:val="16"/>
                <w:lang w:val="ru-RU"/>
              </w:rPr>
              <w:t>ф.и.о</w:t>
            </w:r>
          </w:p>
        </w:tc>
      </w:tr>
      <w:tr w:rsidR="00E0333D" w:rsidRPr="003849C7" w:rsidTr="00E0333D">
        <w:trPr>
          <w:trHeight w:val="136"/>
        </w:trPr>
        <w:tc>
          <w:tcPr>
            <w:tcW w:w="1101" w:type="dxa"/>
            <w:tcBorders>
              <w:top w:val="nil"/>
              <w:left w:val="nil"/>
              <w:bottom w:val="nil"/>
              <w:right w:val="nil"/>
            </w:tcBorders>
            <w:hideMark/>
          </w:tcPr>
          <w:p w:rsidR="00E0333D" w:rsidRPr="003849C7" w:rsidRDefault="00E0333D" w:rsidP="00E0333D">
            <w:pPr>
              <w:overflowPunct w:val="0"/>
              <w:autoSpaceDE w:val="0"/>
              <w:autoSpaceDN w:val="0"/>
              <w:adjustRightInd w:val="0"/>
              <w:spacing w:after="0" w:line="240" w:lineRule="auto"/>
              <w:ind w:left="34" w:right="0" w:firstLine="0"/>
              <w:jc w:val="center"/>
              <w:textAlignment w:val="baseline"/>
              <w:rPr>
                <w:rFonts w:ascii="Times New Roman" w:eastAsia="Times New Roman" w:hAnsi="Times New Roman" w:cs="Times New Roman"/>
                <w:bCs/>
                <w:sz w:val="24"/>
                <w:szCs w:val="24"/>
                <w:lang w:val="ru-RU"/>
              </w:rPr>
            </w:pPr>
            <w:r w:rsidRPr="003849C7">
              <w:rPr>
                <w:rFonts w:ascii="Times New Roman" w:eastAsia="Times New Roman" w:hAnsi="Times New Roman" w:cs="Times New Roman"/>
                <w:bCs/>
                <w:sz w:val="24"/>
                <w:szCs w:val="24"/>
                <w:lang w:val="ru-RU"/>
              </w:rPr>
              <w:t>Группа</w:t>
            </w:r>
          </w:p>
        </w:tc>
        <w:tc>
          <w:tcPr>
            <w:tcW w:w="1275" w:type="dxa"/>
            <w:tcBorders>
              <w:top w:val="nil"/>
              <w:left w:val="nil"/>
              <w:bottom w:val="single" w:sz="4" w:space="0" w:color="000000"/>
              <w:right w:val="nil"/>
            </w:tcBorders>
          </w:tcPr>
          <w:p w:rsidR="00E0333D" w:rsidRPr="003849C7" w:rsidRDefault="00E0333D" w:rsidP="00E0333D">
            <w:pPr>
              <w:overflowPunct w:val="0"/>
              <w:autoSpaceDE w:val="0"/>
              <w:autoSpaceDN w:val="0"/>
              <w:adjustRightInd w:val="0"/>
              <w:spacing w:after="0" w:line="240" w:lineRule="auto"/>
              <w:ind w:left="34" w:right="0" w:firstLine="0"/>
              <w:textAlignment w:val="baseline"/>
              <w:rPr>
                <w:rFonts w:ascii="Times New Roman" w:eastAsia="Times New Roman" w:hAnsi="Times New Roman" w:cs="Times New Roman"/>
                <w:b/>
                <w:bCs/>
                <w:sz w:val="24"/>
                <w:szCs w:val="24"/>
                <w:lang w:val="ru-RU"/>
              </w:rPr>
            </w:pPr>
          </w:p>
        </w:tc>
        <w:tc>
          <w:tcPr>
            <w:tcW w:w="851" w:type="dxa"/>
            <w:tcBorders>
              <w:top w:val="nil"/>
              <w:left w:val="nil"/>
              <w:bottom w:val="nil"/>
              <w:right w:val="nil"/>
            </w:tcBorders>
            <w:hideMark/>
          </w:tcPr>
          <w:p w:rsidR="00E0333D" w:rsidRPr="003849C7" w:rsidRDefault="00E0333D" w:rsidP="00E0333D">
            <w:pPr>
              <w:overflowPunct w:val="0"/>
              <w:autoSpaceDE w:val="0"/>
              <w:autoSpaceDN w:val="0"/>
              <w:adjustRightInd w:val="0"/>
              <w:spacing w:after="0" w:line="240" w:lineRule="auto"/>
              <w:ind w:left="34" w:right="0" w:firstLine="0"/>
              <w:textAlignment w:val="baseline"/>
              <w:rPr>
                <w:rFonts w:ascii="Times New Roman" w:eastAsia="Times New Roman" w:hAnsi="Times New Roman" w:cs="Times New Roman"/>
                <w:bCs/>
                <w:sz w:val="24"/>
                <w:szCs w:val="24"/>
                <w:lang w:val="ru-RU"/>
              </w:rPr>
            </w:pPr>
            <w:r w:rsidRPr="003849C7">
              <w:rPr>
                <w:rFonts w:ascii="Times New Roman" w:eastAsia="Times New Roman" w:hAnsi="Times New Roman" w:cs="Times New Roman"/>
                <w:bCs/>
                <w:sz w:val="24"/>
                <w:szCs w:val="24"/>
                <w:lang w:val="ru-RU"/>
              </w:rPr>
              <w:t xml:space="preserve">Курс </w:t>
            </w:r>
          </w:p>
        </w:tc>
        <w:tc>
          <w:tcPr>
            <w:tcW w:w="283" w:type="dxa"/>
            <w:tcBorders>
              <w:top w:val="nil"/>
              <w:left w:val="nil"/>
              <w:bottom w:val="single" w:sz="4" w:space="0" w:color="000000"/>
              <w:right w:val="nil"/>
            </w:tcBorders>
          </w:tcPr>
          <w:p w:rsidR="00E0333D" w:rsidRPr="003849C7" w:rsidRDefault="00E0333D" w:rsidP="00E0333D">
            <w:pPr>
              <w:overflowPunct w:val="0"/>
              <w:autoSpaceDE w:val="0"/>
              <w:autoSpaceDN w:val="0"/>
              <w:adjustRightInd w:val="0"/>
              <w:spacing w:after="0" w:line="240" w:lineRule="auto"/>
              <w:ind w:left="34" w:right="0" w:firstLine="0"/>
              <w:textAlignment w:val="baseline"/>
              <w:rPr>
                <w:rFonts w:ascii="Times New Roman" w:eastAsia="Times New Roman" w:hAnsi="Times New Roman" w:cs="Times New Roman"/>
                <w:b/>
                <w:bCs/>
                <w:sz w:val="24"/>
                <w:szCs w:val="24"/>
                <w:lang w:val="ru-RU"/>
              </w:rPr>
            </w:pPr>
          </w:p>
        </w:tc>
        <w:tc>
          <w:tcPr>
            <w:tcW w:w="1134" w:type="dxa"/>
            <w:tcBorders>
              <w:top w:val="nil"/>
              <w:left w:val="nil"/>
              <w:bottom w:val="nil"/>
              <w:right w:val="nil"/>
            </w:tcBorders>
            <w:hideMark/>
          </w:tcPr>
          <w:p w:rsidR="00E0333D" w:rsidRPr="003849C7" w:rsidRDefault="00E0333D" w:rsidP="00E0333D">
            <w:pPr>
              <w:overflowPunct w:val="0"/>
              <w:autoSpaceDE w:val="0"/>
              <w:autoSpaceDN w:val="0"/>
              <w:adjustRightInd w:val="0"/>
              <w:spacing w:after="0" w:line="240" w:lineRule="auto"/>
              <w:ind w:left="34" w:right="0" w:firstLine="0"/>
              <w:textAlignment w:val="baseline"/>
              <w:rPr>
                <w:rFonts w:ascii="Times New Roman" w:eastAsia="Times New Roman" w:hAnsi="Times New Roman" w:cs="Times New Roman"/>
                <w:bCs/>
                <w:sz w:val="24"/>
                <w:szCs w:val="24"/>
                <w:lang w:val="ru-RU"/>
              </w:rPr>
            </w:pPr>
            <w:r w:rsidRPr="003849C7">
              <w:rPr>
                <w:rFonts w:ascii="Times New Roman" w:eastAsia="Times New Roman" w:hAnsi="Times New Roman" w:cs="Times New Roman"/>
                <w:bCs/>
                <w:sz w:val="24"/>
                <w:szCs w:val="24"/>
                <w:lang w:val="ru-RU"/>
              </w:rPr>
              <w:t>Кафедра</w:t>
            </w:r>
          </w:p>
        </w:tc>
        <w:tc>
          <w:tcPr>
            <w:tcW w:w="5279" w:type="dxa"/>
            <w:tcBorders>
              <w:top w:val="nil"/>
              <w:left w:val="nil"/>
              <w:bottom w:val="single" w:sz="4" w:space="0" w:color="000000"/>
              <w:right w:val="nil"/>
            </w:tcBorders>
          </w:tcPr>
          <w:p w:rsidR="00E0333D" w:rsidRPr="003849C7" w:rsidRDefault="00E0333D" w:rsidP="00E0333D">
            <w:pPr>
              <w:overflowPunct w:val="0"/>
              <w:autoSpaceDE w:val="0"/>
              <w:autoSpaceDN w:val="0"/>
              <w:adjustRightInd w:val="0"/>
              <w:spacing w:after="0" w:line="240" w:lineRule="auto"/>
              <w:ind w:left="34" w:right="0" w:firstLine="0"/>
              <w:textAlignment w:val="baseline"/>
              <w:rPr>
                <w:rFonts w:ascii="Times New Roman" w:eastAsia="Times New Roman" w:hAnsi="Times New Roman" w:cs="Times New Roman"/>
                <w:b/>
                <w:bCs/>
                <w:sz w:val="24"/>
                <w:szCs w:val="24"/>
                <w:lang w:val="ru-RU"/>
              </w:rPr>
            </w:pPr>
          </w:p>
        </w:tc>
      </w:tr>
    </w:tbl>
    <w:p w:rsidR="00E0333D" w:rsidRPr="003849C7" w:rsidRDefault="00E0333D" w:rsidP="00E0333D">
      <w:pPr>
        <w:overflowPunct w:val="0"/>
        <w:autoSpaceDE w:val="0"/>
        <w:autoSpaceDN w:val="0"/>
        <w:adjustRightInd w:val="0"/>
        <w:spacing w:after="0" w:line="264" w:lineRule="auto"/>
        <w:ind w:left="0" w:right="-1" w:hanging="10"/>
        <w:jc w:val="center"/>
        <w:textAlignment w:val="baseline"/>
        <w:rPr>
          <w:rFonts w:ascii="Times New Roman" w:eastAsia="Times New Roman" w:hAnsi="Times New Roman" w:cs="Times New Roman"/>
          <w:bCs/>
          <w:sz w:val="16"/>
          <w:szCs w:val="16"/>
          <w:lang w:val="ru-RU"/>
        </w:rPr>
      </w:pPr>
      <w:r w:rsidRPr="003849C7">
        <w:rPr>
          <w:rFonts w:ascii="Times New Roman" w:eastAsia="Times New Roman" w:hAnsi="Times New Roman" w:cs="Times New Roman"/>
          <w:bCs/>
          <w:sz w:val="16"/>
          <w:szCs w:val="16"/>
          <w:lang w:val="ru-RU"/>
        </w:rPr>
        <w:t xml:space="preserve">                                           </w:t>
      </w:r>
    </w:p>
    <w:p w:rsidR="00E0333D" w:rsidRPr="003849C7" w:rsidRDefault="00E0333D" w:rsidP="00E0333D">
      <w:pPr>
        <w:spacing w:after="0" w:line="264" w:lineRule="auto"/>
        <w:ind w:left="0" w:right="-1" w:hanging="10"/>
        <w:outlineLvl w:val="0"/>
        <w:rPr>
          <w:rFonts w:ascii="Times New Roman" w:eastAsia="Times New Roman" w:hAnsi="Times New Roman" w:cs="Times New Roman"/>
          <w:sz w:val="24"/>
          <w:szCs w:val="24"/>
          <w:lang w:val="ru-RU"/>
        </w:rPr>
      </w:pPr>
    </w:p>
    <w:p w:rsidR="00E0333D" w:rsidRPr="003849C7" w:rsidRDefault="00E0333D" w:rsidP="00E0333D">
      <w:pPr>
        <w:spacing w:after="0" w:line="264" w:lineRule="auto"/>
        <w:ind w:left="0" w:right="-1" w:hanging="10"/>
        <w:outlineLvl w:val="0"/>
        <w:rPr>
          <w:rFonts w:ascii="Times New Roman" w:eastAsia="Times New Roman" w:hAnsi="Times New Roman" w:cs="Times New Roman"/>
          <w:sz w:val="24"/>
          <w:szCs w:val="24"/>
          <w:lang w:val="ru-RU"/>
        </w:rPr>
      </w:pPr>
      <w:r w:rsidRPr="003849C7">
        <w:rPr>
          <w:rFonts w:ascii="Times New Roman" w:eastAsia="Times New Roman" w:hAnsi="Times New Roman" w:cs="Times New Roman"/>
          <w:sz w:val="24"/>
          <w:szCs w:val="24"/>
          <w:lang w:val="ru-RU"/>
        </w:rPr>
        <w:t>Оценочный материал</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993"/>
        <w:gridCol w:w="6232"/>
        <w:gridCol w:w="389"/>
        <w:gridCol w:w="389"/>
        <w:gridCol w:w="389"/>
        <w:gridCol w:w="366"/>
      </w:tblGrid>
      <w:tr w:rsidR="00E0333D" w:rsidRPr="003849C7" w:rsidTr="00E0333D">
        <w:tc>
          <w:tcPr>
            <w:tcW w:w="8043" w:type="dxa"/>
            <w:gridSpan w:val="3"/>
            <w:vMerge w:val="restart"/>
            <w:tcBorders>
              <w:top w:val="single" w:sz="4" w:space="0" w:color="auto"/>
              <w:left w:val="single" w:sz="4" w:space="0" w:color="auto"/>
              <w:bottom w:val="single" w:sz="4" w:space="0" w:color="auto"/>
              <w:right w:val="single" w:sz="4" w:space="0" w:color="auto"/>
            </w:tcBorders>
            <w:hideMark/>
          </w:tcPr>
          <w:p w:rsidR="00E0333D" w:rsidRPr="003849C7" w:rsidRDefault="00E0333D" w:rsidP="00E0333D">
            <w:pPr>
              <w:spacing w:after="0" w:line="264" w:lineRule="auto"/>
              <w:ind w:left="0" w:right="-1" w:firstLine="0"/>
              <w:jc w:val="center"/>
              <w:rPr>
                <w:rFonts w:ascii="Times New Roman" w:eastAsia="Times New Roman" w:hAnsi="Times New Roman" w:cs="Times New Roman"/>
                <w:sz w:val="20"/>
                <w:szCs w:val="20"/>
                <w:lang w:val="ru-RU"/>
              </w:rPr>
            </w:pPr>
            <w:r w:rsidRPr="003849C7">
              <w:rPr>
                <w:rFonts w:ascii="Times New Roman" w:eastAsia="Times New Roman" w:hAnsi="Times New Roman" w:cs="Times New Roman"/>
                <w:sz w:val="20"/>
                <w:szCs w:val="20"/>
                <w:lang w:val="ru-RU"/>
              </w:rPr>
              <w:t>ОБЩАЯ ОЦЕНКА</w:t>
            </w:r>
          </w:p>
          <w:p w:rsidR="00E0333D" w:rsidRPr="003849C7" w:rsidRDefault="00E0333D" w:rsidP="00E0333D">
            <w:pPr>
              <w:spacing w:after="0" w:line="264" w:lineRule="auto"/>
              <w:ind w:left="0" w:right="-1" w:firstLine="0"/>
              <w:jc w:val="center"/>
              <w:rPr>
                <w:rFonts w:ascii="Times New Roman" w:eastAsia="Times New Roman" w:hAnsi="Times New Roman" w:cs="Times New Roman"/>
                <w:i/>
                <w:sz w:val="20"/>
                <w:szCs w:val="20"/>
                <w:lang w:val="ru-RU"/>
              </w:rPr>
            </w:pPr>
            <w:r w:rsidRPr="003849C7">
              <w:rPr>
                <w:rFonts w:ascii="Times New Roman" w:eastAsia="Times New Roman" w:hAnsi="Times New Roman" w:cs="Times New Roman"/>
                <w:i/>
                <w:sz w:val="20"/>
                <w:szCs w:val="20"/>
                <w:lang w:val="ru-RU"/>
              </w:rPr>
              <w:t>(отмечается руководителем практики от профильной организации знаком* в соответствующих позициях графы «оценка»)</w:t>
            </w:r>
          </w:p>
        </w:tc>
        <w:tc>
          <w:tcPr>
            <w:tcW w:w="1533" w:type="dxa"/>
            <w:gridSpan w:val="4"/>
            <w:tcBorders>
              <w:top w:val="single" w:sz="4" w:space="0" w:color="auto"/>
              <w:left w:val="single" w:sz="4" w:space="0" w:color="auto"/>
              <w:bottom w:val="single" w:sz="4" w:space="0" w:color="auto"/>
              <w:right w:val="single" w:sz="4" w:space="0" w:color="auto"/>
            </w:tcBorders>
            <w:hideMark/>
          </w:tcPr>
          <w:p w:rsidR="00E0333D" w:rsidRPr="003849C7" w:rsidRDefault="00E0333D" w:rsidP="00E0333D">
            <w:pPr>
              <w:spacing w:after="0" w:line="264" w:lineRule="auto"/>
              <w:ind w:left="0" w:right="-1" w:firstLine="0"/>
              <w:jc w:val="center"/>
              <w:rPr>
                <w:rFonts w:ascii="Times New Roman" w:eastAsia="Times New Roman" w:hAnsi="Times New Roman" w:cs="Times New Roman"/>
                <w:sz w:val="20"/>
                <w:szCs w:val="20"/>
                <w:lang w:val="ru-RU"/>
              </w:rPr>
            </w:pPr>
            <w:r w:rsidRPr="003849C7">
              <w:rPr>
                <w:rFonts w:ascii="Times New Roman" w:eastAsia="Times New Roman" w:hAnsi="Times New Roman" w:cs="Times New Roman"/>
                <w:sz w:val="20"/>
                <w:szCs w:val="20"/>
                <w:lang w:val="ru-RU"/>
              </w:rPr>
              <w:t>Оценка</w:t>
            </w:r>
          </w:p>
        </w:tc>
      </w:tr>
      <w:tr w:rsidR="00E0333D" w:rsidRPr="003849C7" w:rsidTr="00E0333D">
        <w:tc>
          <w:tcPr>
            <w:tcW w:w="8043" w:type="dxa"/>
            <w:gridSpan w:val="3"/>
            <w:vMerge/>
            <w:tcBorders>
              <w:top w:val="single" w:sz="4" w:space="0" w:color="auto"/>
              <w:left w:val="single" w:sz="4" w:space="0" w:color="auto"/>
              <w:bottom w:val="single" w:sz="4" w:space="0" w:color="auto"/>
              <w:right w:val="single" w:sz="4" w:space="0" w:color="auto"/>
            </w:tcBorders>
            <w:vAlign w:val="center"/>
            <w:hideMark/>
          </w:tcPr>
          <w:p w:rsidR="00E0333D" w:rsidRPr="003849C7" w:rsidRDefault="00E0333D" w:rsidP="00E0333D">
            <w:pPr>
              <w:spacing w:after="0" w:line="240" w:lineRule="auto"/>
              <w:ind w:left="0" w:right="0" w:firstLine="0"/>
              <w:jc w:val="left"/>
              <w:rPr>
                <w:rFonts w:ascii="Times New Roman" w:eastAsia="Times New Roman" w:hAnsi="Times New Roman" w:cs="Times New Roman"/>
                <w:i/>
                <w:sz w:val="20"/>
                <w:szCs w:val="20"/>
                <w:lang w:val="ru-RU"/>
              </w:rPr>
            </w:pPr>
          </w:p>
        </w:tc>
        <w:tc>
          <w:tcPr>
            <w:tcW w:w="389" w:type="dxa"/>
            <w:tcBorders>
              <w:top w:val="single" w:sz="4" w:space="0" w:color="auto"/>
              <w:left w:val="single" w:sz="4" w:space="0" w:color="auto"/>
              <w:bottom w:val="single" w:sz="4" w:space="0" w:color="auto"/>
              <w:right w:val="single" w:sz="4" w:space="0" w:color="auto"/>
            </w:tcBorders>
            <w:hideMark/>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r w:rsidRPr="003849C7">
              <w:rPr>
                <w:rFonts w:ascii="Times New Roman" w:eastAsia="Times New Roman" w:hAnsi="Times New Roman" w:cs="Times New Roman"/>
                <w:sz w:val="20"/>
                <w:szCs w:val="20"/>
                <w:lang w:val="ru-RU"/>
              </w:rPr>
              <w:t>5</w:t>
            </w:r>
          </w:p>
        </w:tc>
        <w:tc>
          <w:tcPr>
            <w:tcW w:w="389" w:type="dxa"/>
            <w:tcBorders>
              <w:top w:val="single" w:sz="4" w:space="0" w:color="auto"/>
              <w:left w:val="single" w:sz="4" w:space="0" w:color="auto"/>
              <w:bottom w:val="single" w:sz="4" w:space="0" w:color="auto"/>
              <w:right w:val="single" w:sz="4" w:space="0" w:color="auto"/>
            </w:tcBorders>
            <w:hideMark/>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r w:rsidRPr="003849C7">
              <w:rPr>
                <w:rFonts w:ascii="Times New Roman" w:eastAsia="Times New Roman" w:hAnsi="Times New Roman" w:cs="Times New Roman"/>
                <w:sz w:val="20"/>
                <w:szCs w:val="20"/>
                <w:lang w:val="ru-RU"/>
              </w:rPr>
              <w:t>4</w:t>
            </w:r>
          </w:p>
        </w:tc>
        <w:tc>
          <w:tcPr>
            <w:tcW w:w="389" w:type="dxa"/>
            <w:tcBorders>
              <w:top w:val="single" w:sz="4" w:space="0" w:color="auto"/>
              <w:left w:val="single" w:sz="4" w:space="0" w:color="auto"/>
              <w:bottom w:val="single" w:sz="4" w:space="0" w:color="auto"/>
              <w:right w:val="single" w:sz="4" w:space="0" w:color="auto"/>
            </w:tcBorders>
            <w:hideMark/>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r w:rsidRPr="003849C7">
              <w:rPr>
                <w:rFonts w:ascii="Times New Roman" w:eastAsia="Times New Roman" w:hAnsi="Times New Roman" w:cs="Times New Roman"/>
                <w:sz w:val="20"/>
                <w:szCs w:val="20"/>
                <w:lang w:val="ru-RU"/>
              </w:rPr>
              <w:t>3</w:t>
            </w:r>
          </w:p>
        </w:tc>
        <w:tc>
          <w:tcPr>
            <w:tcW w:w="366" w:type="dxa"/>
            <w:tcBorders>
              <w:top w:val="single" w:sz="4" w:space="0" w:color="auto"/>
              <w:left w:val="single" w:sz="4" w:space="0" w:color="auto"/>
              <w:bottom w:val="single" w:sz="4" w:space="0" w:color="auto"/>
              <w:right w:val="single" w:sz="4" w:space="0" w:color="auto"/>
            </w:tcBorders>
            <w:hideMark/>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r w:rsidRPr="003849C7">
              <w:rPr>
                <w:rFonts w:ascii="Times New Roman" w:eastAsia="Times New Roman" w:hAnsi="Times New Roman" w:cs="Times New Roman"/>
                <w:sz w:val="20"/>
                <w:szCs w:val="20"/>
                <w:lang w:val="ru-RU"/>
              </w:rPr>
              <w:t>2</w:t>
            </w:r>
          </w:p>
        </w:tc>
      </w:tr>
      <w:tr w:rsidR="00E0333D" w:rsidRPr="001A59C0" w:rsidTr="00E0333D">
        <w:tc>
          <w:tcPr>
            <w:tcW w:w="818" w:type="dxa"/>
            <w:tcBorders>
              <w:top w:val="single" w:sz="4" w:space="0" w:color="auto"/>
              <w:left w:val="single" w:sz="4" w:space="0" w:color="auto"/>
              <w:bottom w:val="single" w:sz="4" w:space="0" w:color="auto"/>
              <w:right w:val="single" w:sz="4" w:space="0" w:color="auto"/>
            </w:tcBorders>
            <w:hideMark/>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r w:rsidRPr="003849C7">
              <w:rPr>
                <w:rFonts w:ascii="Times New Roman" w:eastAsia="Times New Roman" w:hAnsi="Times New Roman" w:cs="Times New Roman"/>
                <w:sz w:val="20"/>
                <w:szCs w:val="20"/>
                <w:lang w:val="ru-RU"/>
              </w:rPr>
              <w:t>1</w:t>
            </w:r>
          </w:p>
        </w:tc>
        <w:tc>
          <w:tcPr>
            <w:tcW w:w="7225" w:type="dxa"/>
            <w:gridSpan w:val="2"/>
            <w:tcBorders>
              <w:top w:val="single" w:sz="4" w:space="0" w:color="auto"/>
              <w:left w:val="single" w:sz="4" w:space="0" w:color="auto"/>
              <w:bottom w:val="single" w:sz="4" w:space="0" w:color="auto"/>
              <w:right w:val="single" w:sz="4" w:space="0" w:color="auto"/>
            </w:tcBorders>
            <w:hideMark/>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r w:rsidRPr="003849C7">
              <w:rPr>
                <w:rFonts w:ascii="Times New Roman" w:eastAsia="Times New Roman" w:hAnsi="Times New Roman" w:cs="Times New Roman"/>
                <w:sz w:val="20"/>
                <w:szCs w:val="20"/>
                <w:lang w:val="ru-RU"/>
              </w:rPr>
              <w:t>Уровень подготовленности студента к прохождению практики</w:t>
            </w:r>
          </w:p>
        </w:tc>
        <w:tc>
          <w:tcPr>
            <w:tcW w:w="389"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100" w:right="-1" w:firstLine="0"/>
              <w:jc w:val="center"/>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r>
      <w:tr w:rsidR="00E0333D" w:rsidRPr="001A59C0" w:rsidTr="00E0333D">
        <w:tc>
          <w:tcPr>
            <w:tcW w:w="818" w:type="dxa"/>
            <w:tcBorders>
              <w:top w:val="single" w:sz="4" w:space="0" w:color="auto"/>
              <w:left w:val="single" w:sz="4" w:space="0" w:color="auto"/>
              <w:bottom w:val="single" w:sz="4" w:space="0" w:color="auto"/>
              <w:right w:val="single" w:sz="4" w:space="0" w:color="auto"/>
            </w:tcBorders>
            <w:hideMark/>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r w:rsidRPr="003849C7">
              <w:rPr>
                <w:rFonts w:ascii="Times New Roman" w:eastAsia="Times New Roman" w:hAnsi="Times New Roman" w:cs="Times New Roman"/>
                <w:sz w:val="20"/>
                <w:szCs w:val="20"/>
                <w:lang w:val="ru-RU"/>
              </w:rPr>
              <w:t>2</w:t>
            </w:r>
          </w:p>
        </w:tc>
        <w:tc>
          <w:tcPr>
            <w:tcW w:w="7225" w:type="dxa"/>
            <w:gridSpan w:val="2"/>
            <w:tcBorders>
              <w:top w:val="single" w:sz="4" w:space="0" w:color="auto"/>
              <w:left w:val="single" w:sz="4" w:space="0" w:color="auto"/>
              <w:bottom w:val="single" w:sz="4" w:space="0" w:color="auto"/>
              <w:right w:val="single" w:sz="4" w:space="0" w:color="auto"/>
            </w:tcBorders>
            <w:hideMark/>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r w:rsidRPr="003849C7">
              <w:rPr>
                <w:rFonts w:ascii="Times New Roman" w:eastAsia="Times New Roman" w:hAnsi="Times New Roman" w:cs="Times New Roman"/>
                <w:sz w:val="20"/>
                <w:szCs w:val="20"/>
                <w:lang w:val="ru-RU"/>
              </w:rPr>
              <w:t>Умение правильно определять и эффективно решать основные задачи</w:t>
            </w:r>
          </w:p>
        </w:tc>
        <w:tc>
          <w:tcPr>
            <w:tcW w:w="389"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r>
      <w:tr w:rsidR="00E0333D" w:rsidRPr="001A59C0" w:rsidTr="00E0333D">
        <w:tc>
          <w:tcPr>
            <w:tcW w:w="818" w:type="dxa"/>
            <w:tcBorders>
              <w:top w:val="single" w:sz="4" w:space="0" w:color="auto"/>
              <w:left w:val="single" w:sz="4" w:space="0" w:color="auto"/>
              <w:bottom w:val="single" w:sz="4" w:space="0" w:color="auto"/>
              <w:right w:val="single" w:sz="4" w:space="0" w:color="auto"/>
            </w:tcBorders>
            <w:hideMark/>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r w:rsidRPr="003849C7">
              <w:rPr>
                <w:rFonts w:ascii="Times New Roman" w:eastAsia="Times New Roman" w:hAnsi="Times New Roman" w:cs="Times New Roman"/>
                <w:sz w:val="20"/>
                <w:szCs w:val="20"/>
                <w:lang w:val="ru-RU"/>
              </w:rPr>
              <w:t>3</w:t>
            </w:r>
          </w:p>
        </w:tc>
        <w:tc>
          <w:tcPr>
            <w:tcW w:w="7225" w:type="dxa"/>
            <w:gridSpan w:val="2"/>
            <w:tcBorders>
              <w:top w:val="single" w:sz="4" w:space="0" w:color="auto"/>
              <w:left w:val="single" w:sz="4" w:space="0" w:color="auto"/>
              <w:bottom w:val="single" w:sz="4" w:space="0" w:color="auto"/>
              <w:right w:val="single" w:sz="4" w:space="0" w:color="auto"/>
            </w:tcBorders>
            <w:hideMark/>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r w:rsidRPr="003849C7">
              <w:rPr>
                <w:rFonts w:ascii="Times New Roman" w:eastAsia="Times New Roman" w:hAnsi="Times New Roman" w:cs="Times New Roman"/>
                <w:sz w:val="20"/>
                <w:szCs w:val="20"/>
                <w:lang w:val="ru-RU"/>
              </w:rPr>
              <w:t>Степень самостоятельности при выполнении задания по практике</w:t>
            </w:r>
          </w:p>
        </w:tc>
        <w:tc>
          <w:tcPr>
            <w:tcW w:w="389"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r>
      <w:tr w:rsidR="00E0333D" w:rsidRPr="003849C7" w:rsidTr="00E0333D">
        <w:tc>
          <w:tcPr>
            <w:tcW w:w="818" w:type="dxa"/>
            <w:tcBorders>
              <w:top w:val="single" w:sz="4" w:space="0" w:color="auto"/>
              <w:left w:val="single" w:sz="4" w:space="0" w:color="auto"/>
              <w:bottom w:val="single" w:sz="4" w:space="0" w:color="auto"/>
              <w:right w:val="single" w:sz="4" w:space="0" w:color="auto"/>
            </w:tcBorders>
            <w:hideMark/>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r w:rsidRPr="003849C7">
              <w:rPr>
                <w:rFonts w:ascii="Times New Roman" w:eastAsia="Times New Roman" w:hAnsi="Times New Roman" w:cs="Times New Roman"/>
                <w:sz w:val="20"/>
                <w:szCs w:val="20"/>
                <w:lang w:val="ru-RU"/>
              </w:rPr>
              <w:t>4</w:t>
            </w:r>
          </w:p>
        </w:tc>
        <w:tc>
          <w:tcPr>
            <w:tcW w:w="7225" w:type="dxa"/>
            <w:gridSpan w:val="2"/>
            <w:tcBorders>
              <w:top w:val="single" w:sz="4" w:space="0" w:color="auto"/>
              <w:left w:val="single" w:sz="4" w:space="0" w:color="auto"/>
              <w:bottom w:val="single" w:sz="4" w:space="0" w:color="auto"/>
              <w:right w:val="single" w:sz="4" w:space="0" w:color="auto"/>
            </w:tcBorders>
            <w:hideMark/>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r w:rsidRPr="003849C7">
              <w:rPr>
                <w:rFonts w:ascii="Times New Roman" w:eastAsia="Times New Roman" w:hAnsi="Times New Roman" w:cs="Times New Roman"/>
                <w:sz w:val="20"/>
                <w:szCs w:val="20"/>
              </w:rPr>
              <w:t>Инициативность</w:t>
            </w:r>
          </w:p>
        </w:tc>
        <w:tc>
          <w:tcPr>
            <w:tcW w:w="389"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r>
      <w:tr w:rsidR="00E0333D" w:rsidRPr="003849C7" w:rsidTr="00E0333D">
        <w:tc>
          <w:tcPr>
            <w:tcW w:w="818" w:type="dxa"/>
            <w:tcBorders>
              <w:top w:val="single" w:sz="4" w:space="0" w:color="auto"/>
              <w:left w:val="single" w:sz="4" w:space="0" w:color="auto"/>
              <w:bottom w:val="single" w:sz="4" w:space="0" w:color="auto"/>
              <w:right w:val="single" w:sz="4" w:space="0" w:color="auto"/>
            </w:tcBorders>
            <w:hideMark/>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r w:rsidRPr="003849C7">
              <w:rPr>
                <w:rFonts w:ascii="Times New Roman" w:eastAsia="Times New Roman" w:hAnsi="Times New Roman" w:cs="Times New Roman"/>
                <w:sz w:val="20"/>
                <w:szCs w:val="20"/>
                <w:lang w:val="ru-RU"/>
              </w:rPr>
              <w:t>5</w:t>
            </w:r>
          </w:p>
        </w:tc>
        <w:tc>
          <w:tcPr>
            <w:tcW w:w="7225" w:type="dxa"/>
            <w:gridSpan w:val="2"/>
            <w:tcBorders>
              <w:top w:val="single" w:sz="4" w:space="0" w:color="auto"/>
              <w:left w:val="single" w:sz="4" w:space="0" w:color="auto"/>
              <w:bottom w:val="single" w:sz="4" w:space="0" w:color="auto"/>
              <w:right w:val="single" w:sz="4" w:space="0" w:color="auto"/>
            </w:tcBorders>
            <w:hideMark/>
          </w:tcPr>
          <w:p w:rsidR="00E0333D" w:rsidRPr="003849C7" w:rsidRDefault="00E0333D" w:rsidP="00E0333D">
            <w:pPr>
              <w:tabs>
                <w:tab w:val="left" w:pos="6745"/>
              </w:tabs>
              <w:spacing w:after="0" w:line="276" w:lineRule="auto"/>
              <w:ind w:left="0" w:right="0" w:firstLine="0"/>
              <w:rPr>
                <w:rFonts w:ascii="Times New Roman" w:eastAsia="Times New Roman" w:hAnsi="Times New Roman" w:cs="Times New Roman"/>
                <w:sz w:val="20"/>
                <w:szCs w:val="20"/>
              </w:rPr>
            </w:pPr>
            <w:r w:rsidRPr="003849C7">
              <w:rPr>
                <w:rFonts w:ascii="Times New Roman" w:eastAsia="Times New Roman" w:hAnsi="Times New Roman" w:cs="Times New Roman"/>
                <w:sz w:val="20"/>
                <w:szCs w:val="20"/>
              </w:rPr>
              <w:t>Оценка трудовой дисциплины</w:t>
            </w:r>
          </w:p>
        </w:tc>
        <w:tc>
          <w:tcPr>
            <w:tcW w:w="389"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r>
      <w:tr w:rsidR="00E0333D" w:rsidRPr="001A59C0" w:rsidTr="00E0333D">
        <w:tc>
          <w:tcPr>
            <w:tcW w:w="818" w:type="dxa"/>
            <w:tcBorders>
              <w:top w:val="single" w:sz="4" w:space="0" w:color="auto"/>
              <w:left w:val="single" w:sz="4" w:space="0" w:color="auto"/>
              <w:bottom w:val="single" w:sz="4" w:space="0" w:color="auto"/>
              <w:right w:val="single" w:sz="4" w:space="0" w:color="auto"/>
            </w:tcBorders>
            <w:hideMark/>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r w:rsidRPr="003849C7">
              <w:rPr>
                <w:rFonts w:ascii="Times New Roman" w:eastAsia="Times New Roman" w:hAnsi="Times New Roman" w:cs="Times New Roman"/>
                <w:sz w:val="20"/>
                <w:szCs w:val="20"/>
                <w:lang w:val="ru-RU"/>
              </w:rPr>
              <w:t>6</w:t>
            </w:r>
          </w:p>
        </w:tc>
        <w:tc>
          <w:tcPr>
            <w:tcW w:w="7225" w:type="dxa"/>
            <w:gridSpan w:val="2"/>
            <w:tcBorders>
              <w:top w:val="single" w:sz="4" w:space="0" w:color="auto"/>
              <w:left w:val="single" w:sz="4" w:space="0" w:color="auto"/>
              <w:bottom w:val="single" w:sz="4" w:space="0" w:color="auto"/>
              <w:right w:val="single" w:sz="4" w:space="0" w:color="auto"/>
            </w:tcBorders>
            <w:hideMark/>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r w:rsidRPr="003849C7">
              <w:rPr>
                <w:rFonts w:ascii="Times New Roman" w:eastAsia="Times New Roman" w:hAnsi="Times New Roman" w:cs="Times New Roman"/>
                <w:sz w:val="20"/>
                <w:szCs w:val="20"/>
                <w:lang w:val="ru-RU"/>
              </w:rPr>
              <w:t>Оценка уровня выполнения индивидуальных заданий</w:t>
            </w:r>
          </w:p>
        </w:tc>
        <w:tc>
          <w:tcPr>
            <w:tcW w:w="389"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r>
      <w:tr w:rsidR="00E0333D" w:rsidRPr="001A59C0" w:rsidTr="00E0333D">
        <w:trPr>
          <w:cantSplit/>
          <w:trHeight w:val="621"/>
        </w:trPr>
        <w:tc>
          <w:tcPr>
            <w:tcW w:w="818" w:type="dxa"/>
            <w:tcBorders>
              <w:top w:val="single" w:sz="4" w:space="0" w:color="auto"/>
              <w:left w:val="single" w:sz="4" w:space="0" w:color="auto"/>
              <w:bottom w:val="single" w:sz="4" w:space="0" w:color="auto"/>
              <w:right w:val="single" w:sz="4" w:space="0" w:color="auto"/>
            </w:tcBorders>
            <w:textDirection w:val="btLr"/>
          </w:tcPr>
          <w:p w:rsidR="00E0333D" w:rsidRPr="003849C7" w:rsidRDefault="00E0333D" w:rsidP="00E0333D">
            <w:pPr>
              <w:spacing w:after="0" w:line="264" w:lineRule="auto"/>
              <w:ind w:left="113" w:right="-1" w:firstLine="0"/>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hideMark/>
          </w:tcPr>
          <w:p w:rsidR="00E0333D" w:rsidRPr="003849C7" w:rsidRDefault="00E0333D" w:rsidP="00E0333D">
            <w:pPr>
              <w:spacing w:after="0" w:line="264" w:lineRule="auto"/>
              <w:ind w:left="0" w:right="-1" w:firstLine="0"/>
              <w:jc w:val="center"/>
              <w:rPr>
                <w:rFonts w:ascii="Times New Roman" w:eastAsia="Times New Roman" w:hAnsi="Times New Roman" w:cs="Times New Roman"/>
                <w:sz w:val="20"/>
                <w:szCs w:val="20"/>
                <w:lang w:val="ru-RU"/>
              </w:rPr>
            </w:pPr>
            <w:r w:rsidRPr="003849C7">
              <w:rPr>
                <w:rFonts w:ascii="Times New Roman" w:eastAsia="Times New Roman" w:hAnsi="Times New Roman" w:cs="Times New Roman"/>
                <w:sz w:val="20"/>
                <w:szCs w:val="20"/>
                <w:lang w:val="ru-RU"/>
              </w:rPr>
              <w:t>№ по ФГОС</w:t>
            </w:r>
          </w:p>
        </w:tc>
        <w:tc>
          <w:tcPr>
            <w:tcW w:w="6232" w:type="dxa"/>
            <w:tcBorders>
              <w:top w:val="single" w:sz="4" w:space="0" w:color="auto"/>
              <w:left w:val="single" w:sz="4" w:space="0" w:color="auto"/>
              <w:bottom w:val="single" w:sz="4" w:space="0" w:color="auto"/>
              <w:right w:val="single" w:sz="4" w:space="0" w:color="auto"/>
            </w:tcBorders>
            <w:hideMark/>
          </w:tcPr>
          <w:p w:rsidR="00E0333D" w:rsidRPr="003849C7" w:rsidRDefault="00E0333D" w:rsidP="00E0333D">
            <w:pPr>
              <w:keepNext/>
              <w:tabs>
                <w:tab w:val="left" w:pos="5602"/>
              </w:tabs>
              <w:spacing w:after="0" w:line="276" w:lineRule="auto"/>
              <w:ind w:left="0" w:right="0" w:firstLine="0"/>
              <w:jc w:val="center"/>
              <w:outlineLvl w:val="6"/>
              <w:rPr>
                <w:rFonts w:ascii="Times New Roman" w:eastAsia="Times New Roman" w:hAnsi="Times New Roman" w:cs="Times New Roman"/>
                <w:sz w:val="20"/>
                <w:szCs w:val="20"/>
                <w:lang w:val="ru-RU"/>
              </w:rPr>
            </w:pPr>
            <w:r w:rsidRPr="003849C7">
              <w:rPr>
                <w:rFonts w:ascii="Times New Roman" w:eastAsia="Times New Roman" w:hAnsi="Times New Roman" w:cs="Times New Roman"/>
                <w:sz w:val="20"/>
                <w:szCs w:val="20"/>
                <w:lang w:val="ru-RU"/>
              </w:rPr>
              <w:t>СФОРМИРОВАННЫЕ В РЕЗУЛЬТАТЕ ПРАКТИКИ КОМПЕТЕНЦИИ</w:t>
            </w:r>
          </w:p>
          <w:p w:rsidR="00E0333D" w:rsidRPr="003849C7" w:rsidRDefault="00E0333D" w:rsidP="00E0333D">
            <w:pPr>
              <w:keepNext/>
              <w:tabs>
                <w:tab w:val="left" w:pos="5602"/>
              </w:tabs>
              <w:spacing w:after="0" w:line="276" w:lineRule="auto"/>
              <w:ind w:left="0" w:right="0" w:firstLine="0"/>
              <w:jc w:val="center"/>
              <w:outlineLvl w:val="6"/>
              <w:rPr>
                <w:rFonts w:ascii="Times New Roman" w:eastAsia="Times New Roman" w:hAnsi="Times New Roman" w:cs="Times New Roman"/>
                <w:i/>
                <w:sz w:val="20"/>
                <w:szCs w:val="20"/>
                <w:lang w:val="ru-RU"/>
              </w:rPr>
            </w:pPr>
            <w:r w:rsidRPr="003849C7">
              <w:rPr>
                <w:rFonts w:ascii="Times New Roman" w:eastAsia="Times New Roman" w:hAnsi="Times New Roman" w:cs="Times New Roman"/>
                <w:i/>
                <w:sz w:val="20"/>
                <w:szCs w:val="20"/>
                <w:lang w:val="ru-RU"/>
              </w:rPr>
              <w:t xml:space="preserve">(отмечаются руководителем практики </w:t>
            </w:r>
            <w:r w:rsidRPr="003849C7">
              <w:rPr>
                <w:rFonts w:ascii="Times New Roman" w:eastAsia="TimesNewRomanPSMT" w:hAnsi="Times New Roman" w:cs="Times New Roman"/>
                <w:i/>
                <w:sz w:val="20"/>
                <w:szCs w:val="20"/>
                <w:lang w:val="ru-RU"/>
              </w:rPr>
              <w:t>от</w:t>
            </w:r>
            <w:r w:rsidRPr="003849C7">
              <w:rPr>
                <w:rFonts w:ascii="Times New Roman" w:eastAsia="Times New Roman" w:hAnsi="Times New Roman" w:cs="Times New Roman"/>
                <w:i/>
                <w:sz w:val="20"/>
                <w:szCs w:val="20"/>
                <w:lang w:val="ru-RU"/>
              </w:rPr>
              <w:t xml:space="preserve"> университета</w:t>
            </w:r>
          </w:p>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r w:rsidRPr="003849C7">
              <w:rPr>
                <w:rFonts w:ascii="Times New Roman" w:eastAsia="Times New Roman" w:hAnsi="Times New Roman" w:cs="Times New Roman"/>
                <w:i/>
                <w:sz w:val="20"/>
                <w:szCs w:val="20"/>
                <w:lang w:val="ru-RU"/>
              </w:rPr>
              <w:t xml:space="preserve"> знаком * в соответствующих  позициях графы «оценка»)</w:t>
            </w:r>
          </w:p>
        </w:tc>
        <w:tc>
          <w:tcPr>
            <w:tcW w:w="389"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tc>
      </w:tr>
      <w:tr w:rsidR="000C15CA" w:rsidRPr="001A59C0" w:rsidTr="00276AA9">
        <w:tc>
          <w:tcPr>
            <w:tcW w:w="818" w:type="dxa"/>
            <w:vMerge w:val="restart"/>
            <w:tcBorders>
              <w:top w:val="single" w:sz="4" w:space="0" w:color="auto"/>
              <w:left w:val="single" w:sz="4" w:space="0" w:color="auto"/>
              <w:right w:val="single" w:sz="4" w:space="0" w:color="auto"/>
            </w:tcBorders>
            <w:textDirection w:val="btLr"/>
            <w:hideMark/>
          </w:tcPr>
          <w:p w:rsidR="000C15CA" w:rsidRPr="003849C7" w:rsidRDefault="000C15CA" w:rsidP="00E0333D">
            <w:pPr>
              <w:spacing w:after="0" w:line="264" w:lineRule="auto"/>
              <w:ind w:left="113" w:right="-1" w:firstLine="0"/>
              <w:jc w:val="center"/>
              <w:rPr>
                <w:rFonts w:ascii="Times New Roman" w:eastAsia="Times New Roman" w:hAnsi="Times New Roman" w:cs="Times New Roman"/>
                <w:sz w:val="20"/>
                <w:szCs w:val="20"/>
                <w:lang w:val="ru-RU"/>
              </w:rPr>
            </w:pPr>
            <w:r w:rsidRPr="003849C7">
              <w:rPr>
                <w:rFonts w:ascii="Times New Roman" w:eastAsia="Times New Roman" w:hAnsi="Times New Roman" w:cs="Times New Roman"/>
                <w:sz w:val="20"/>
                <w:szCs w:val="20"/>
                <w:lang w:val="ru-RU"/>
              </w:rPr>
              <w:t>Общепрофессиональные</w:t>
            </w:r>
          </w:p>
        </w:tc>
        <w:tc>
          <w:tcPr>
            <w:tcW w:w="993" w:type="dxa"/>
            <w:tcBorders>
              <w:top w:val="single" w:sz="4" w:space="0" w:color="auto"/>
              <w:left w:val="single" w:sz="4" w:space="0" w:color="auto"/>
              <w:bottom w:val="single" w:sz="4" w:space="0" w:color="auto"/>
              <w:right w:val="single" w:sz="4" w:space="0" w:color="auto"/>
            </w:tcBorders>
            <w:hideMark/>
          </w:tcPr>
          <w:p w:rsidR="000C15CA" w:rsidRPr="003849C7" w:rsidRDefault="000C15CA" w:rsidP="000C15CA">
            <w:pPr>
              <w:spacing w:after="0" w:line="264" w:lineRule="auto"/>
              <w:ind w:left="0" w:right="-1" w:firstLine="0"/>
              <w:jc w:val="center"/>
              <w:rPr>
                <w:rFonts w:ascii="Times New Roman" w:eastAsia="Times New Roman" w:hAnsi="Times New Roman" w:cs="Times New Roman"/>
                <w:sz w:val="20"/>
                <w:szCs w:val="20"/>
                <w:lang w:val="ru-RU"/>
              </w:rPr>
            </w:pPr>
            <w:r w:rsidRPr="003849C7">
              <w:rPr>
                <w:rFonts w:ascii="Times New Roman" w:eastAsia="Times New Roman" w:hAnsi="Times New Roman" w:cs="Times New Roman"/>
                <w:b/>
                <w:sz w:val="20"/>
                <w:szCs w:val="20"/>
                <w:lang w:val="ru-RU"/>
              </w:rPr>
              <w:t>ОПК-1</w:t>
            </w:r>
          </w:p>
        </w:tc>
        <w:tc>
          <w:tcPr>
            <w:tcW w:w="6232" w:type="dxa"/>
            <w:tcBorders>
              <w:top w:val="single" w:sz="4" w:space="0" w:color="auto"/>
              <w:left w:val="single" w:sz="4" w:space="0" w:color="auto"/>
              <w:bottom w:val="single" w:sz="4" w:space="0" w:color="auto"/>
              <w:right w:val="single" w:sz="4" w:space="0" w:color="auto"/>
            </w:tcBorders>
            <w:hideMark/>
          </w:tcPr>
          <w:p w:rsidR="000C15CA" w:rsidRPr="003849C7" w:rsidRDefault="000C15CA" w:rsidP="00E0333D">
            <w:pPr>
              <w:spacing w:line="244" w:lineRule="auto"/>
              <w:ind w:left="0" w:right="0" w:firstLine="0"/>
              <w:rPr>
                <w:rFonts w:ascii="Times New Roman" w:eastAsia="Times New Roman" w:hAnsi="Times New Roman" w:cs="Times New Roman"/>
                <w:sz w:val="20"/>
                <w:szCs w:val="20"/>
                <w:lang w:val="ru-RU"/>
              </w:rPr>
            </w:pPr>
            <w:r w:rsidRPr="003849C7">
              <w:rPr>
                <w:rFonts w:ascii="Times New Roman" w:eastAsia="Times New Roman" w:hAnsi="Times New Roman" w:cs="Times New Roman"/>
                <w:bCs/>
                <w:sz w:val="20"/>
                <w:szCs w:val="20"/>
                <w:lang w:val="ru-RU"/>
              </w:rPr>
              <w:t>Способен применять законодательные основы в областях недропользования, обеспечения экологической и промышленной безопасности при поисках, разведке и разработке месторождений твердых полезных ископаемых, строительстве и эксплуатации подземных объектов</w:t>
            </w: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r>
      <w:tr w:rsidR="000C15CA" w:rsidRPr="001A59C0" w:rsidTr="00276AA9">
        <w:tc>
          <w:tcPr>
            <w:tcW w:w="818" w:type="dxa"/>
            <w:vMerge/>
            <w:tcBorders>
              <w:left w:val="single" w:sz="4" w:space="0" w:color="auto"/>
              <w:right w:val="single" w:sz="4" w:space="0" w:color="auto"/>
            </w:tcBorders>
            <w:vAlign w:val="center"/>
            <w:hideMark/>
          </w:tcPr>
          <w:p w:rsidR="000C15CA" w:rsidRPr="003849C7" w:rsidRDefault="000C15CA" w:rsidP="00E0333D">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hideMark/>
          </w:tcPr>
          <w:p w:rsidR="000C15CA" w:rsidRPr="003849C7" w:rsidRDefault="000C15CA" w:rsidP="000C15CA">
            <w:pPr>
              <w:spacing w:after="0" w:line="264" w:lineRule="auto"/>
              <w:ind w:left="0" w:right="-1" w:firstLine="0"/>
              <w:jc w:val="center"/>
              <w:rPr>
                <w:rFonts w:ascii="Times New Roman" w:eastAsia="Times New Roman" w:hAnsi="Times New Roman" w:cs="Times New Roman"/>
                <w:b/>
                <w:sz w:val="20"/>
                <w:szCs w:val="20"/>
                <w:lang w:val="ru-RU"/>
              </w:rPr>
            </w:pPr>
            <w:r w:rsidRPr="003849C7">
              <w:rPr>
                <w:rFonts w:ascii="Times New Roman" w:eastAsia="Times New Roman" w:hAnsi="Times New Roman" w:cs="Times New Roman"/>
                <w:b/>
                <w:bCs/>
                <w:sz w:val="20"/>
                <w:szCs w:val="20"/>
                <w:lang w:val="ru-RU"/>
              </w:rPr>
              <w:t xml:space="preserve">ОПК-2 </w:t>
            </w:r>
          </w:p>
        </w:tc>
        <w:tc>
          <w:tcPr>
            <w:tcW w:w="6232" w:type="dxa"/>
            <w:tcBorders>
              <w:top w:val="single" w:sz="4" w:space="0" w:color="auto"/>
              <w:left w:val="single" w:sz="4" w:space="0" w:color="auto"/>
              <w:bottom w:val="single" w:sz="4" w:space="0" w:color="auto"/>
              <w:right w:val="single" w:sz="4" w:space="0" w:color="auto"/>
            </w:tcBorders>
            <w:hideMark/>
          </w:tcPr>
          <w:p w:rsidR="000C15CA" w:rsidRPr="003849C7" w:rsidRDefault="000C15CA" w:rsidP="00E0333D">
            <w:pPr>
              <w:spacing w:line="244" w:lineRule="auto"/>
              <w:ind w:left="0" w:right="0" w:firstLine="0"/>
              <w:rPr>
                <w:rFonts w:ascii="Times New Roman" w:eastAsia="Times New Roman" w:hAnsi="Times New Roman" w:cs="Times New Roman"/>
                <w:bCs/>
                <w:sz w:val="20"/>
                <w:szCs w:val="20"/>
                <w:lang w:val="ru-RU"/>
              </w:rPr>
            </w:pPr>
            <w:r w:rsidRPr="003849C7">
              <w:rPr>
                <w:rFonts w:ascii="Times New Roman" w:eastAsia="Times New Roman" w:hAnsi="Times New Roman" w:cs="Times New Roman"/>
                <w:bCs/>
                <w:sz w:val="20"/>
                <w:szCs w:val="20"/>
                <w:lang w:val="ru-RU"/>
              </w:rPr>
              <w:t>Способен применять навыки анализа горно-геологических условий при эксплуатационной разведке и добыче твердых полезных ископаемых, а также при строительстве и эксплуатации подземных объектов</w:t>
            </w: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r>
      <w:tr w:rsidR="000C15CA" w:rsidRPr="001A59C0" w:rsidTr="00276AA9">
        <w:tc>
          <w:tcPr>
            <w:tcW w:w="818" w:type="dxa"/>
            <w:vMerge/>
            <w:tcBorders>
              <w:left w:val="single" w:sz="4" w:space="0" w:color="auto"/>
              <w:right w:val="single" w:sz="4" w:space="0" w:color="auto"/>
            </w:tcBorders>
            <w:vAlign w:val="center"/>
          </w:tcPr>
          <w:p w:rsidR="000C15CA" w:rsidRPr="003849C7" w:rsidRDefault="000C15CA" w:rsidP="00E0333D">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jc w:val="center"/>
              <w:rPr>
                <w:rFonts w:ascii="Times New Roman" w:eastAsia="Times New Roman" w:hAnsi="Times New Roman" w:cs="Times New Roman"/>
                <w:b/>
                <w:bCs/>
                <w:sz w:val="20"/>
                <w:szCs w:val="20"/>
                <w:lang w:val="ru-RU"/>
              </w:rPr>
            </w:pPr>
            <w:r w:rsidRPr="003849C7">
              <w:rPr>
                <w:rFonts w:ascii="Times New Roman" w:eastAsia="Times New Roman" w:hAnsi="Times New Roman" w:cs="Times New Roman"/>
                <w:b/>
                <w:bCs/>
                <w:sz w:val="20"/>
                <w:szCs w:val="20"/>
                <w:lang w:val="ru-RU"/>
              </w:rPr>
              <w:t>ОПК-5</w:t>
            </w:r>
          </w:p>
        </w:tc>
        <w:tc>
          <w:tcPr>
            <w:tcW w:w="6232"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line="244" w:lineRule="auto"/>
              <w:ind w:left="0" w:right="0" w:firstLine="0"/>
              <w:rPr>
                <w:rFonts w:ascii="Times New Roman" w:eastAsia="Times New Roman" w:hAnsi="Times New Roman" w:cs="Times New Roman"/>
                <w:bCs/>
                <w:sz w:val="20"/>
                <w:szCs w:val="20"/>
                <w:lang w:val="ru-RU"/>
              </w:rPr>
            </w:pPr>
            <w:r w:rsidRPr="003849C7">
              <w:rPr>
                <w:rFonts w:ascii="Times New Roman" w:eastAsia="Times New Roman" w:hAnsi="Times New Roman" w:cs="Times New Roman"/>
                <w:bCs/>
                <w:sz w:val="20"/>
                <w:szCs w:val="20"/>
                <w:lang w:val="ru-RU"/>
              </w:rPr>
              <w:t>Способен применять методы анализа, знания закономерностей поведения, управления свойствами горных пород и состоянием массива в процессах добычи и переработки полезных ископаемых, а также при строительстве и эксплуатации подземных объектов</w:t>
            </w: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r>
      <w:tr w:rsidR="000C15CA" w:rsidRPr="001A59C0" w:rsidTr="00276AA9">
        <w:tc>
          <w:tcPr>
            <w:tcW w:w="818" w:type="dxa"/>
            <w:vMerge/>
            <w:tcBorders>
              <w:left w:val="single" w:sz="4" w:space="0" w:color="auto"/>
              <w:right w:val="single" w:sz="4" w:space="0" w:color="auto"/>
            </w:tcBorders>
            <w:vAlign w:val="center"/>
          </w:tcPr>
          <w:p w:rsidR="000C15CA" w:rsidRPr="003849C7" w:rsidRDefault="000C15CA" w:rsidP="00E0333D">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0C15CA" w:rsidRPr="003849C7" w:rsidRDefault="000C15CA" w:rsidP="000C15CA">
            <w:pPr>
              <w:spacing w:after="0" w:line="264" w:lineRule="auto"/>
              <w:ind w:left="0" w:right="-1" w:firstLine="0"/>
              <w:jc w:val="center"/>
              <w:rPr>
                <w:rFonts w:ascii="Times New Roman" w:eastAsia="Times New Roman" w:hAnsi="Times New Roman" w:cs="Times New Roman"/>
                <w:b/>
                <w:bCs/>
                <w:sz w:val="20"/>
                <w:szCs w:val="20"/>
                <w:lang w:val="ru-RU"/>
              </w:rPr>
            </w:pPr>
            <w:r w:rsidRPr="003849C7">
              <w:rPr>
                <w:rFonts w:ascii="Times New Roman" w:eastAsia="Times New Roman" w:hAnsi="Times New Roman" w:cs="Times New Roman"/>
                <w:b/>
                <w:bCs/>
                <w:sz w:val="20"/>
                <w:szCs w:val="20"/>
                <w:lang w:val="ru-RU"/>
              </w:rPr>
              <w:t>ОПК-6</w:t>
            </w:r>
          </w:p>
        </w:tc>
        <w:tc>
          <w:tcPr>
            <w:tcW w:w="6232"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line="244" w:lineRule="auto"/>
              <w:ind w:left="0" w:right="0" w:firstLine="0"/>
              <w:rPr>
                <w:rFonts w:ascii="Times New Roman" w:eastAsia="Times New Roman" w:hAnsi="Times New Roman" w:cs="Times New Roman"/>
                <w:bCs/>
                <w:sz w:val="20"/>
                <w:szCs w:val="20"/>
                <w:lang w:val="ru-RU"/>
              </w:rPr>
            </w:pPr>
            <w:r w:rsidRPr="003849C7">
              <w:rPr>
                <w:rFonts w:ascii="Times New Roman" w:eastAsia="Times New Roman" w:hAnsi="Times New Roman" w:cs="Times New Roman"/>
                <w:bCs/>
                <w:sz w:val="20"/>
                <w:szCs w:val="20"/>
                <w:lang w:val="ru-RU"/>
              </w:rPr>
              <w:t>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 а также при строительстве и эксплуатации подземных объектов</w:t>
            </w: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r>
      <w:tr w:rsidR="000C15CA" w:rsidRPr="001A59C0" w:rsidTr="00276AA9">
        <w:tc>
          <w:tcPr>
            <w:tcW w:w="818" w:type="dxa"/>
            <w:vMerge/>
            <w:tcBorders>
              <w:left w:val="single" w:sz="4" w:space="0" w:color="auto"/>
              <w:right w:val="single" w:sz="4" w:space="0" w:color="auto"/>
            </w:tcBorders>
            <w:vAlign w:val="center"/>
          </w:tcPr>
          <w:p w:rsidR="000C15CA" w:rsidRPr="003849C7" w:rsidRDefault="000C15CA" w:rsidP="00E0333D">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0C15CA" w:rsidRPr="003849C7" w:rsidRDefault="000C15CA" w:rsidP="000C15CA">
            <w:pPr>
              <w:spacing w:after="0" w:line="264" w:lineRule="auto"/>
              <w:ind w:left="0" w:right="-1" w:firstLine="0"/>
              <w:jc w:val="center"/>
              <w:rPr>
                <w:rFonts w:ascii="Times New Roman" w:eastAsia="Times New Roman" w:hAnsi="Times New Roman" w:cs="Times New Roman"/>
                <w:b/>
                <w:bCs/>
                <w:sz w:val="20"/>
                <w:szCs w:val="20"/>
                <w:lang w:val="ru-RU"/>
              </w:rPr>
            </w:pPr>
            <w:r w:rsidRPr="003849C7">
              <w:rPr>
                <w:rFonts w:ascii="Times New Roman" w:eastAsia="Times New Roman" w:hAnsi="Times New Roman" w:cs="Times New Roman"/>
                <w:b/>
                <w:bCs/>
                <w:sz w:val="20"/>
                <w:szCs w:val="20"/>
                <w:lang w:val="ru-RU"/>
              </w:rPr>
              <w:t>ОПК-7</w:t>
            </w:r>
          </w:p>
        </w:tc>
        <w:tc>
          <w:tcPr>
            <w:tcW w:w="6232"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line="244" w:lineRule="auto"/>
              <w:ind w:left="0" w:right="0" w:firstLine="0"/>
              <w:rPr>
                <w:rFonts w:ascii="Times New Roman" w:eastAsia="Times New Roman" w:hAnsi="Times New Roman" w:cs="Times New Roman"/>
                <w:bCs/>
                <w:sz w:val="20"/>
                <w:szCs w:val="20"/>
                <w:lang w:val="ru-RU"/>
              </w:rPr>
            </w:pPr>
            <w:r w:rsidRPr="003849C7">
              <w:rPr>
                <w:rFonts w:ascii="Times New Roman" w:eastAsia="Times New Roman" w:hAnsi="Times New Roman" w:cs="Times New Roman"/>
                <w:bCs/>
                <w:sz w:val="20"/>
                <w:szCs w:val="20"/>
                <w:lang w:val="ru-RU"/>
              </w:rPr>
              <w:t>Способен применять санитарно-гигиенические нормативы и правила при поисках, разведке и разработке месторождений твердых полезных ископаемых, строительстве и эксплуатации подземных объектов</w:t>
            </w: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r>
      <w:tr w:rsidR="000C15CA" w:rsidRPr="001A59C0" w:rsidTr="00276AA9">
        <w:tc>
          <w:tcPr>
            <w:tcW w:w="818" w:type="dxa"/>
            <w:vMerge/>
            <w:tcBorders>
              <w:left w:val="single" w:sz="4" w:space="0" w:color="auto"/>
              <w:right w:val="single" w:sz="4" w:space="0" w:color="auto"/>
            </w:tcBorders>
            <w:vAlign w:val="center"/>
          </w:tcPr>
          <w:p w:rsidR="000C15CA" w:rsidRPr="003849C7" w:rsidRDefault="000C15CA" w:rsidP="00E0333D">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0C15CA" w:rsidRPr="003849C7" w:rsidRDefault="000C15CA" w:rsidP="000C15CA">
            <w:pPr>
              <w:spacing w:after="0" w:line="264" w:lineRule="auto"/>
              <w:ind w:left="0" w:right="-1" w:firstLine="0"/>
              <w:jc w:val="center"/>
              <w:rPr>
                <w:rFonts w:ascii="Times New Roman" w:eastAsia="Times New Roman" w:hAnsi="Times New Roman" w:cs="Times New Roman"/>
                <w:b/>
                <w:bCs/>
                <w:sz w:val="20"/>
                <w:szCs w:val="20"/>
                <w:lang w:val="ru-RU"/>
              </w:rPr>
            </w:pPr>
            <w:r w:rsidRPr="003849C7">
              <w:rPr>
                <w:rFonts w:ascii="Times New Roman" w:eastAsia="Times New Roman" w:hAnsi="Times New Roman" w:cs="Times New Roman"/>
                <w:b/>
                <w:bCs/>
                <w:sz w:val="20"/>
                <w:szCs w:val="20"/>
                <w:lang w:val="ru-RU"/>
              </w:rPr>
              <w:t>ОПК-8</w:t>
            </w:r>
          </w:p>
        </w:tc>
        <w:tc>
          <w:tcPr>
            <w:tcW w:w="6232"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line="244" w:lineRule="auto"/>
              <w:ind w:left="0" w:right="0" w:firstLine="0"/>
              <w:rPr>
                <w:rFonts w:ascii="Times New Roman" w:eastAsia="Times New Roman" w:hAnsi="Times New Roman" w:cs="Times New Roman"/>
                <w:bCs/>
                <w:sz w:val="20"/>
                <w:szCs w:val="20"/>
                <w:lang w:val="ru-RU"/>
              </w:rPr>
            </w:pPr>
            <w:r w:rsidRPr="003849C7">
              <w:rPr>
                <w:rFonts w:ascii="Times New Roman" w:eastAsia="Times New Roman" w:hAnsi="Times New Roman" w:cs="Times New Roman"/>
                <w:bCs/>
                <w:sz w:val="20"/>
                <w:szCs w:val="20"/>
                <w:lang w:val="ru-RU"/>
              </w:rPr>
              <w:t>Способен работать с программным обеспечением общего, специального назначения и моделирования горных и геологических объектов</w:t>
            </w: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r>
      <w:tr w:rsidR="000C15CA" w:rsidRPr="001A59C0" w:rsidTr="00276AA9">
        <w:tc>
          <w:tcPr>
            <w:tcW w:w="818" w:type="dxa"/>
            <w:vMerge/>
            <w:tcBorders>
              <w:left w:val="single" w:sz="4" w:space="0" w:color="auto"/>
              <w:right w:val="single" w:sz="4" w:space="0" w:color="auto"/>
            </w:tcBorders>
            <w:vAlign w:val="center"/>
          </w:tcPr>
          <w:p w:rsidR="000C15CA" w:rsidRPr="003849C7" w:rsidRDefault="000C15CA" w:rsidP="00E0333D">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0C15CA" w:rsidRPr="003849C7" w:rsidRDefault="000C15CA" w:rsidP="000C15CA">
            <w:pPr>
              <w:spacing w:after="0" w:line="264" w:lineRule="auto"/>
              <w:ind w:left="0" w:right="-1" w:firstLine="0"/>
              <w:jc w:val="center"/>
              <w:rPr>
                <w:rFonts w:ascii="Times New Roman" w:eastAsia="Times New Roman" w:hAnsi="Times New Roman" w:cs="Times New Roman"/>
                <w:b/>
                <w:bCs/>
                <w:sz w:val="20"/>
                <w:szCs w:val="20"/>
                <w:lang w:val="ru-RU"/>
              </w:rPr>
            </w:pPr>
            <w:r w:rsidRPr="003849C7">
              <w:rPr>
                <w:rFonts w:ascii="Times New Roman" w:eastAsia="Times New Roman" w:hAnsi="Times New Roman" w:cs="Times New Roman"/>
                <w:b/>
                <w:bCs/>
                <w:sz w:val="20"/>
                <w:szCs w:val="20"/>
                <w:lang w:val="ru-RU"/>
              </w:rPr>
              <w:t>ОПК-9</w:t>
            </w:r>
          </w:p>
        </w:tc>
        <w:tc>
          <w:tcPr>
            <w:tcW w:w="6232"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line="244" w:lineRule="auto"/>
              <w:ind w:left="0" w:right="0" w:firstLine="0"/>
              <w:rPr>
                <w:rFonts w:ascii="Times New Roman" w:eastAsia="Times New Roman" w:hAnsi="Times New Roman" w:cs="Times New Roman"/>
                <w:bCs/>
                <w:sz w:val="20"/>
                <w:szCs w:val="20"/>
                <w:lang w:val="ru-RU"/>
              </w:rPr>
            </w:pPr>
            <w:r w:rsidRPr="003849C7">
              <w:rPr>
                <w:rFonts w:ascii="Times New Roman" w:eastAsia="Times New Roman" w:hAnsi="Times New Roman" w:cs="Times New Roman"/>
                <w:bCs/>
                <w:sz w:val="20"/>
                <w:szCs w:val="20"/>
                <w:lang w:val="ru-RU"/>
              </w:rPr>
              <w:t>Способен осуществлять техническое руководство горными и взрывными работами при поисках, разведке и разработке месторождений твердых полезных ископаемых, строительстве и эксплуатации подземных объектов, непосредственно управлять процессами на производственных объектах, в том числе в условиях чрезвычайных ситуаций.</w:t>
            </w: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r>
      <w:tr w:rsidR="000C15CA" w:rsidRPr="001A59C0" w:rsidTr="00276AA9">
        <w:tc>
          <w:tcPr>
            <w:tcW w:w="818" w:type="dxa"/>
            <w:vMerge/>
            <w:tcBorders>
              <w:left w:val="single" w:sz="4" w:space="0" w:color="auto"/>
              <w:right w:val="single" w:sz="4" w:space="0" w:color="auto"/>
            </w:tcBorders>
            <w:vAlign w:val="center"/>
          </w:tcPr>
          <w:p w:rsidR="000C15CA" w:rsidRPr="003849C7" w:rsidRDefault="000C15CA" w:rsidP="00E0333D">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0C15CA" w:rsidRPr="003849C7" w:rsidRDefault="000C15CA" w:rsidP="000C15CA">
            <w:pPr>
              <w:spacing w:after="0" w:line="264" w:lineRule="auto"/>
              <w:ind w:left="0" w:right="-1" w:firstLine="0"/>
              <w:jc w:val="center"/>
              <w:rPr>
                <w:rFonts w:ascii="Times New Roman" w:eastAsia="Times New Roman" w:hAnsi="Times New Roman" w:cs="Times New Roman"/>
                <w:b/>
                <w:bCs/>
                <w:sz w:val="20"/>
                <w:szCs w:val="20"/>
                <w:lang w:val="ru-RU"/>
              </w:rPr>
            </w:pPr>
            <w:r w:rsidRPr="003849C7">
              <w:rPr>
                <w:rFonts w:ascii="Times New Roman" w:eastAsia="Times New Roman" w:hAnsi="Times New Roman" w:cs="Times New Roman"/>
                <w:b/>
                <w:bCs/>
                <w:sz w:val="20"/>
                <w:szCs w:val="20"/>
                <w:lang w:val="ru-RU"/>
              </w:rPr>
              <w:t>ОПК-10</w:t>
            </w:r>
          </w:p>
        </w:tc>
        <w:tc>
          <w:tcPr>
            <w:tcW w:w="6232"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line="244" w:lineRule="auto"/>
              <w:ind w:left="0" w:right="0" w:firstLine="0"/>
              <w:rPr>
                <w:rFonts w:ascii="Times New Roman" w:eastAsia="Times New Roman" w:hAnsi="Times New Roman" w:cs="Times New Roman"/>
                <w:bCs/>
                <w:sz w:val="20"/>
                <w:szCs w:val="20"/>
                <w:lang w:val="ru-RU"/>
              </w:rPr>
            </w:pPr>
            <w:r w:rsidRPr="003849C7">
              <w:rPr>
                <w:rFonts w:ascii="Times New Roman" w:eastAsia="Times New Roman" w:hAnsi="Times New Roman" w:cs="Times New Roman"/>
                <w:bCs/>
                <w:sz w:val="20"/>
                <w:szCs w:val="20"/>
                <w:lang w:val="ru-RU"/>
              </w:rPr>
              <w:t>Способен применять основные принципы технологий эксплуатационной разведки, добычи, переработки твердых полезных ископаемых, строительства и эксплуатации подземных объектов</w:t>
            </w: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r>
      <w:tr w:rsidR="000C15CA" w:rsidRPr="001A59C0" w:rsidTr="00276AA9">
        <w:tc>
          <w:tcPr>
            <w:tcW w:w="818" w:type="dxa"/>
            <w:vMerge/>
            <w:tcBorders>
              <w:left w:val="single" w:sz="4" w:space="0" w:color="auto"/>
              <w:right w:val="single" w:sz="4" w:space="0" w:color="auto"/>
            </w:tcBorders>
            <w:vAlign w:val="center"/>
          </w:tcPr>
          <w:p w:rsidR="000C15CA" w:rsidRPr="003849C7" w:rsidRDefault="000C15CA" w:rsidP="00E0333D">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jc w:val="center"/>
              <w:rPr>
                <w:rFonts w:ascii="Times New Roman" w:eastAsia="Times New Roman" w:hAnsi="Times New Roman" w:cs="Times New Roman"/>
                <w:b/>
                <w:bCs/>
                <w:sz w:val="20"/>
                <w:szCs w:val="20"/>
                <w:lang w:val="ru-RU"/>
              </w:rPr>
            </w:pPr>
            <w:r w:rsidRPr="003849C7">
              <w:rPr>
                <w:rFonts w:ascii="Times New Roman" w:eastAsia="Times New Roman" w:hAnsi="Times New Roman" w:cs="Times New Roman"/>
                <w:b/>
                <w:bCs/>
                <w:sz w:val="20"/>
                <w:szCs w:val="20"/>
                <w:lang w:val="ru-RU"/>
              </w:rPr>
              <w:t>ОПК-11</w:t>
            </w:r>
          </w:p>
        </w:tc>
        <w:tc>
          <w:tcPr>
            <w:tcW w:w="6232"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line="244" w:lineRule="auto"/>
              <w:ind w:left="0" w:right="0" w:firstLine="0"/>
              <w:rPr>
                <w:rFonts w:ascii="Times New Roman" w:eastAsia="Times New Roman" w:hAnsi="Times New Roman" w:cs="Times New Roman"/>
                <w:bCs/>
                <w:sz w:val="20"/>
                <w:szCs w:val="20"/>
                <w:lang w:val="ru-RU"/>
              </w:rPr>
            </w:pPr>
            <w:r w:rsidRPr="003849C7">
              <w:rPr>
                <w:rFonts w:ascii="Times New Roman" w:eastAsia="Times New Roman" w:hAnsi="Times New Roman" w:cs="Times New Roman"/>
                <w:bCs/>
                <w:sz w:val="20"/>
                <w:szCs w:val="20"/>
                <w:lang w:val="ru-RU"/>
              </w:rPr>
              <w:t>Способен разрабатывать и реализовывать планы мероприятий по снижению техногенной нагрузки производства на окружающую среду при эксплуатационной разведке, добыче и переработке твердых полезных ископаемых, а также при строительстве и эксплуатации подземных объектов</w:t>
            </w: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r>
      <w:tr w:rsidR="000C15CA" w:rsidRPr="001A59C0" w:rsidTr="00276AA9">
        <w:tc>
          <w:tcPr>
            <w:tcW w:w="818" w:type="dxa"/>
            <w:vMerge/>
            <w:tcBorders>
              <w:left w:val="single" w:sz="4" w:space="0" w:color="auto"/>
              <w:right w:val="single" w:sz="4" w:space="0" w:color="auto"/>
            </w:tcBorders>
            <w:vAlign w:val="center"/>
          </w:tcPr>
          <w:p w:rsidR="000C15CA" w:rsidRPr="003849C7" w:rsidRDefault="000C15CA" w:rsidP="00E0333D">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jc w:val="center"/>
              <w:rPr>
                <w:rFonts w:ascii="Times New Roman" w:eastAsia="Times New Roman" w:hAnsi="Times New Roman" w:cs="Times New Roman"/>
                <w:b/>
                <w:bCs/>
                <w:sz w:val="20"/>
                <w:szCs w:val="20"/>
                <w:lang w:val="ru-RU"/>
              </w:rPr>
            </w:pPr>
            <w:r w:rsidRPr="003849C7">
              <w:rPr>
                <w:rFonts w:ascii="Times New Roman" w:eastAsia="Times New Roman" w:hAnsi="Times New Roman" w:cs="Times New Roman"/>
                <w:b/>
                <w:bCs/>
                <w:sz w:val="20"/>
                <w:szCs w:val="20"/>
                <w:lang w:val="ru-RU"/>
              </w:rPr>
              <w:t>ОПК-12</w:t>
            </w:r>
          </w:p>
        </w:tc>
        <w:tc>
          <w:tcPr>
            <w:tcW w:w="6232"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line="244" w:lineRule="auto"/>
              <w:ind w:left="0" w:right="0" w:firstLine="0"/>
              <w:rPr>
                <w:rFonts w:ascii="Times New Roman" w:eastAsia="Times New Roman" w:hAnsi="Times New Roman" w:cs="Times New Roman"/>
                <w:bCs/>
                <w:sz w:val="20"/>
                <w:szCs w:val="20"/>
                <w:lang w:val="ru-RU"/>
              </w:rPr>
            </w:pPr>
            <w:r w:rsidRPr="003849C7">
              <w:rPr>
                <w:rFonts w:ascii="Times New Roman" w:eastAsia="Times New Roman" w:hAnsi="Times New Roman" w:cs="Times New Roman"/>
                <w:bCs/>
                <w:sz w:val="20"/>
                <w:szCs w:val="20"/>
                <w:lang w:val="ru-RU"/>
              </w:rPr>
              <w:t>Способен определять пространственно-геометрическое положение объектов, осуществлять необходимые геодезические и маркшейдерские измерения, обрабатывать и интерпретировать их результат</w:t>
            </w: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r>
      <w:tr w:rsidR="000C15CA" w:rsidRPr="001A59C0" w:rsidTr="00276AA9">
        <w:tc>
          <w:tcPr>
            <w:tcW w:w="818" w:type="dxa"/>
            <w:vMerge/>
            <w:tcBorders>
              <w:left w:val="single" w:sz="4" w:space="0" w:color="auto"/>
              <w:right w:val="single" w:sz="4" w:space="0" w:color="auto"/>
            </w:tcBorders>
            <w:vAlign w:val="center"/>
          </w:tcPr>
          <w:p w:rsidR="000C15CA" w:rsidRPr="003849C7" w:rsidRDefault="000C15CA" w:rsidP="00E0333D">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0C15CA" w:rsidRPr="003849C7" w:rsidRDefault="000C15CA" w:rsidP="000C15CA">
            <w:pPr>
              <w:spacing w:after="0" w:line="264" w:lineRule="auto"/>
              <w:ind w:left="0" w:right="-1" w:firstLine="0"/>
              <w:jc w:val="center"/>
              <w:rPr>
                <w:rFonts w:ascii="Times New Roman" w:eastAsia="Times New Roman" w:hAnsi="Times New Roman" w:cs="Times New Roman"/>
                <w:b/>
                <w:bCs/>
                <w:sz w:val="20"/>
                <w:szCs w:val="20"/>
                <w:lang w:val="ru-RU"/>
              </w:rPr>
            </w:pPr>
            <w:r w:rsidRPr="003849C7">
              <w:rPr>
                <w:rFonts w:ascii="Times New Roman" w:eastAsia="Times New Roman" w:hAnsi="Times New Roman" w:cs="Times New Roman"/>
                <w:b/>
                <w:bCs/>
                <w:sz w:val="20"/>
                <w:szCs w:val="20"/>
                <w:lang w:val="ru-RU"/>
              </w:rPr>
              <w:t>ОПК-13</w:t>
            </w:r>
          </w:p>
        </w:tc>
        <w:tc>
          <w:tcPr>
            <w:tcW w:w="6232"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line="244" w:lineRule="auto"/>
              <w:ind w:left="0" w:right="0" w:firstLine="0"/>
              <w:rPr>
                <w:rFonts w:ascii="Times New Roman" w:eastAsia="Times New Roman" w:hAnsi="Times New Roman" w:cs="Times New Roman"/>
                <w:bCs/>
                <w:sz w:val="20"/>
                <w:szCs w:val="20"/>
                <w:lang w:val="ru-RU"/>
              </w:rPr>
            </w:pPr>
            <w:r w:rsidRPr="003849C7">
              <w:rPr>
                <w:rFonts w:ascii="Times New Roman" w:eastAsia="Times New Roman" w:hAnsi="Times New Roman" w:cs="Times New Roman"/>
                <w:bCs/>
                <w:sz w:val="20"/>
                <w:szCs w:val="20"/>
                <w:lang w:val="ru-RU"/>
              </w:rPr>
              <w:t>Способен оперативно устранять нарушения производственных процессов, вести первичный учет выполняемых работ, анализировать оперативные и текущие показатели производства, обосновывать предложения по совершенствованию организации производства</w:t>
            </w: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r>
      <w:tr w:rsidR="000C15CA" w:rsidRPr="001A59C0" w:rsidTr="00276AA9">
        <w:tc>
          <w:tcPr>
            <w:tcW w:w="818" w:type="dxa"/>
            <w:vMerge/>
            <w:tcBorders>
              <w:left w:val="single" w:sz="4" w:space="0" w:color="auto"/>
              <w:right w:val="single" w:sz="4" w:space="0" w:color="auto"/>
            </w:tcBorders>
            <w:vAlign w:val="center"/>
          </w:tcPr>
          <w:p w:rsidR="000C15CA" w:rsidRPr="003849C7" w:rsidRDefault="000C15CA" w:rsidP="00E0333D">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jc w:val="center"/>
              <w:rPr>
                <w:rFonts w:ascii="Times New Roman" w:eastAsia="Times New Roman" w:hAnsi="Times New Roman" w:cs="Times New Roman"/>
                <w:b/>
                <w:bCs/>
                <w:sz w:val="20"/>
                <w:szCs w:val="20"/>
                <w:lang w:val="ru-RU"/>
              </w:rPr>
            </w:pPr>
            <w:r w:rsidRPr="003849C7">
              <w:rPr>
                <w:rFonts w:ascii="Times New Roman" w:eastAsia="Times New Roman" w:hAnsi="Times New Roman" w:cs="Times New Roman"/>
                <w:b/>
                <w:bCs/>
                <w:sz w:val="20"/>
                <w:szCs w:val="20"/>
                <w:lang w:val="ru-RU"/>
              </w:rPr>
              <w:t>ОПК-14</w:t>
            </w:r>
          </w:p>
        </w:tc>
        <w:tc>
          <w:tcPr>
            <w:tcW w:w="6232" w:type="dxa"/>
            <w:tcBorders>
              <w:top w:val="single" w:sz="4" w:space="0" w:color="auto"/>
              <w:left w:val="single" w:sz="4" w:space="0" w:color="auto"/>
              <w:bottom w:val="single" w:sz="4" w:space="0" w:color="auto"/>
              <w:right w:val="single" w:sz="4" w:space="0" w:color="auto"/>
            </w:tcBorders>
          </w:tcPr>
          <w:p w:rsidR="000C15CA" w:rsidRPr="003849C7" w:rsidRDefault="000C15CA" w:rsidP="000C15CA">
            <w:pPr>
              <w:spacing w:line="244" w:lineRule="auto"/>
              <w:ind w:left="0" w:right="0" w:firstLine="0"/>
              <w:rPr>
                <w:rFonts w:ascii="Times New Roman" w:eastAsia="Times New Roman" w:hAnsi="Times New Roman" w:cs="Times New Roman"/>
                <w:bCs/>
                <w:sz w:val="20"/>
                <w:szCs w:val="20"/>
                <w:lang w:val="ru-RU"/>
              </w:rPr>
            </w:pPr>
            <w:r w:rsidRPr="003849C7">
              <w:rPr>
                <w:rFonts w:ascii="Times New Roman" w:eastAsia="Times New Roman" w:hAnsi="Times New Roman" w:cs="Times New Roman"/>
                <w:bCs/>
                <w:sz w:val="20"/>
                <w:szCs w:val="20"/>
                <w:lang w:val="ru-RU"/>
              </w:rPr>
              <w:t>Способен разрабатывать проектные инновационные решения по эксплуатационной разведке, добыче, переработке твердых полезных ископаемых, строительству и эксплуатации подземных объектов.</w:t>
            </w: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r>
      <w:tr w:rsidR="000C15CA" w:rsidRPr="001A59C0" w:rsidTr="00276AA9">
        <w:tc>
          <w:tcPr>
            <w:tcW w:w="818" w:type="dxa"/>
            <w:vMerge/>
            <w:tcBorders>
              <w:left w:val="single" w:sz="4" w:space="0" w:color="auto"/>
              <w:right w:val="single" w:sz="4" w:space="0" w:color="auto"/>
            </w:tcBorders>
            <w:vAlign w:val="center"/>
          </w:tcPr>
          <w:p w:rsidR="000C15CA" w:rsidRPr="003849C7" w:rsidRDefault="000C15CA" w:rsidP="00E0333D">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0C15CA" w:rsidRPr="003849C7" w:rsidRDefault="000C15CA" w:rsidP="000C15CA">
            <w:pPr>
              <w:spacing w:after="0" w:line="264" w:lineRule="auto"/>
              <w:ind w:left="0" w:right="-1" w:firstLine="0"/>
              <w:jc w:val="center"/>
              <w:rPr>
                <w:rFonts w:ascii="Times New Roman" w:eastAsia="Times New Roman" w:hAnsi="Times New Roman" w:cs="Times New Roman"/>
                <w:b/>
                <w:bCs/>
                <w:sz w:val="20"/>
                <w:szCs w:val="20"/>
                <w:lang w:val="ru-RU"/>
              </w:rPr>
            </w:pPr>
            <w:r w:rsidRPr="003849C7">
              <w:rPr>
                <w:rFonts w:ascii="Times New Roman" w:eastAsia="Times New Roman" w:hAnsi="Times New Roman" w:cs="Times New Roman"/>
                <w:b/>
                <w:bCs/>
                <w:sz w:val="20"/>
                <w:szCs w:val="20"/>
                <w:lang w:val="ru-RU"/>
              </w:rPr>
              <w:t>ОПК-15</w:t>
            </w:r>
          </w:p>
        </w:tc>
        <w:tc>
          <w:tcPr>
            <w:tcW w:w="6232"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line="244" w:lineRule="auto"/>
              <w:ind w:left="0" w:right="0" w:firstLine="0"/>
              <w:rPr>
                <w:rFonts w:ascii="Times New Roman" w:eastAsia="Times New Roman" w:hAnsi="Times New Roman" w:cs="Times New Roman"/>
                <w:bCs/>
                <w:sz w:val="20"/>
                <w:szCs w:val="20"/>
                <w:lang w:val="ru-RU"/>
              </w:rPr>
            </w:pPr>
            <w:r w:rsidRPr="003849C7">
              <w:rPr>
                <w:rFonts w:ascii="Times New Roman" w:eastAsia="Times New Roman" w:hAnsi="Times New Roman" w:cs="Times New Roman"/>
                <w:bCs/>
                <w:sz w:val="20"/>
                <w:szCs w:val="20"/>
                <w:lang w:val="ru-RU"/>
              </w:rPr>
              <w:t>Способен в составе творческих коллективов и самостоятельно, контролировать соответствие проектов требованиям стандартов, техническим условиям и документам промышленной безопасности, разрабатывать, согласовывать и утверждать в установленном порядке технические и методические документы, регламентирующие порядок, качество и безопасность выполнения горных, горно-строительных и взрывных работ</w:t>
            </w: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r>
      <w:tr w:rsidR="000C15CA" w:rsidRPr="001A59C0" w:rsidTr="00276AA9">
        <w:tc>
          <w:tcPr>
            <w:tcW w:w="818" w:type="dxa"/>
            <w:vMerge/>
            <w:tcBorders>
              <w:left w:val="single" w:sz="4" w:space="0" w:color="auto"/>
              <w:right w:val="single" w:sz="4" w:space="0" w:color="auto"/>
            </w:tcBorders>
            <w:vAlign w:val="center"/>
          </w:tcPr>
          <w:p w:rsidR="000C15CA" w:rsidRPr="003849C7" w:rsidRDefault="000C15CA" w:rsidP="00E0333D">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jc w:val="center"/>
              <w:rPr>
                <w:rFonts w:ascii="Times New Roman" w:eastAsia="Times New Roman" w:hAnsi="Times New Roman" w:cs="Times New Roman"/>
                <w:b/>
                <w:bCs/>
                <w:sz w:val="20"/>
                <w:szCs w:val="20"/>
                <w:lang w:val="ru-RU"/>
              </w:rPr>
            </w:pPr>
            <w:r w:rsidRPr="003849C7">
              <w:rPr>
                <w:rFonts w:ascii="Times New Roman" w:eastAsia="Times New Roman" w:hAnsi="Times New Roman" w:cs="Times New Roman"/>
                <w:b/>
                <w:bCs/>
                <w:sz w:val="20"/>
                <w:szCs w:val="20"/>
                <w:lang w:val="ru-RU"/>
              </w:rPr>
              <w:t>ОПК-16</w:t>
            </w:r>
          </w:p>
        </w:tc>
        <w:tc>
          <w:tcPr>
            <w:tcW w:w="6232" w:type="dxa"/>
            <w:tcBorders>
              <w:top w:val="single" w:sz="4" w:space="0" w:color="auto"/>
              <w:left w:val="single" w:sz="4" w:space="0" w:color="auto"/>
              <w:bottom w:val="single" w:sz="4" w:space="0" w:color="auto"/>
              <w:right w:val="single" w:sz="4" w:space="0" w:color="auto"/>
            </w:tcBorders>
          </w:tcPr>
          <w:p w:rsidR="000C15CA" w:rsidRPr="003849C7" w:rsidRDefault="000C15CA" w:rsidP="000C15CA">
            <w:pPr>
              <w:spacing w:line="244" w:lineRule="auto"/>
              <w:ind w:left="0" w:right="0" w:firstLine="0"/>
              <w:rPr>
                <w:rFonts w:ascii="Times New Roman" w:eastAsia="Times New Roman" w:hAnsi="Times New Roman" w:cs="Times New Roman"/>
                <w:bCs/>
                <w:sz w:val="20"/>
                <w:szCs w:val="20"/>
                <w:lang w:val="ru-RU"/>
              </w:rPr>
            </w:pPr>
            <w:r w:rsidRPr="003849C7">
              <w:rPr>
                <w:rFonts w:ascii="Times New Roman" w:eastAsia="Times New Roman" w:hAnsi="Times New Roman" w:cs="Times New Roman"/>
                <w:bCs/>
                <w:sz w:val="20"/>
                <w:szCs w:val="20"/>
                <w:lang w:val="ru-RU"/>
              </w:rPr>
              <w:t xml:space="preserve">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 добыче и переработке твердых полезных ископаемых, строительству и эксплуатации подземных объектов. </w:t>
            </w: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r>
      <w:tr w:rsidR="000C15CA" w:rsidRPr="001A59C0" w:rsidTr="00276AA9">
        <w:tc>
          <w:tcPr>
            <w:tcW w:w="818" w:type="dxa"/>
            <w:vMerge/>
            <w:tcBorders>
              <w:left w:val="single" w:sz="4" w:space="0" w:color="auto"/>
              <w:right w:val="single" w:sz="4" w:space="0" w:color="auto"/>
            </w:tcBorders>
            <w:vAlign w:val="center"/>
          </w:tcPr>
          <w:p w:rsidR="000C15CA" w:rsidRPr="003849C7" w:rsidRDefault="000C15CA" w:rsidP="00E0333D">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jc w:val="center"/>
              <w:rPr>
                <w:rFonts w:ascii="Times New Roman" w:eastAsia="Times New Roman" w:hAnsi="Times New Roman" w:cs="Times New Roman"/>
                <w:b/>
                <w:bCs/>
                <w:sz w:val="20"/>
                <w:szCs w:val="20"/>
                <w:lang w:val="ru-RU"/>
              </w:rPr>
            </w:pPr>
            <w:r w:rsidRPr="003849C7">
              <w:rPr>
                <w:rFonts w:ascii="Times New Roman" w:eastAsia="Times New Roman" w:hAnsi="Times New Roman" w:cs="Times New Roman"/>
                <w:b/>
                <w:bCs/>
                <w:sz w:val="20"/>
                <w:szCs w:val="20"/>
                <w:lang w:val="ru-RU"/>
              </w:rPr>
              <w:t>ОПК-17</w:t>
            </w:r>
          </w:p>
        </w:tc>
        <w:tc>
          <w:tcPr>
            <w:tcW w:w="6232"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line="244" w:lineRule="auto"/>
              <w:ind w:left="0" w:right="0" w:firstLine="0"/>
              <w:rPr>
                <w:rFonts w:ascii="Times New Roman" w:eastAsia="Times New Roman" w:hAnsi="Times New Roman" w:cs="Times New Roman"/>
                <w:bCs/>
                <w:sz w:val="20"/>
                <w:szCs w:val="20"/>
                <w:lang w:val="ru-RU"/>
              </w:rPr>
            </w:pPr>
            <w:r w:rsidRPr="003849C7">
              <w:rPr>
                <w:rFonts w:ascii="Times New Roman" w:eastAsia="Times New Roman" w:hAnsi="Times New Roman" w:cs="Times New Roman"/>
                <w:bCs/>
                <w:sz w:val="20"/>
                <w:szCs w:val="20"/>
                <w:lang w:val="ru-RU"/>
              </w:rPr>
              <w:t>Способен применять методы обеспечения промышленной безопасности, в том числе в условиях чрезвычайных ситуаций, при производстве работ по эксплуатационной разведке, добыче и переработке твердых полезных ископаемых, строительству и эксплуатации подземных объектов</w:t>
            </w: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r>
      <w:tr w:rsidR="000C15CA" w:rsidRPr="001A59C0" w:rsidTr="00276AA9">
        <w:tc>
          <w:tcPr>
            <w:tcW w:w="818" w:type="dxa"/>
            <w:vMerge/>
            <w:tcBorders>
              <w:left w:val="single" w:sz="4" w:space="0" w:color="auto"/>
              <w:right w:val="single" w:sz="4" w:space="0" w:color="auto"/>
            </w:tcBorders>
            <w:vAlign w:val="center"/>
          </w:tcPr>
          <w:p w:rsidR="000C15CA" w:rsidRPr="003849C7" w:rsidRDefault="000C15CA" w:rsidP="00E0333D">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jc w:val="center"/>
              <w:rPr>
                <w:rFonts w:ascii="Times New Roman" w:eastAsia="Times New Roman" w:hAnsi="Times New Roman" w:cs="Times New Roman"/>
                <w:b/>
                <w:bCs/>
                <w:sz w:val="20"/>
                <w:szCs w:val="20"/>
                <w:lang w:val="ru-RU"/>
              </w:rPr>
            </w:pPr>
            <w:r w:rsidRPr="003849C7">
              <w:rPr>
                <w:rFonts w:ascii="Times New Roman" w:eastAsia="Times New Roman" w:hAnsi="Times New Roman" w:cs="Times New Roman"/>
                <w:b/>
                <w:bCs/>
                <w:sz w:val="20"/>
                <w:szCs w:val="20"/>
                <w:lang w:val="ru-RU"/>
              </w:rPr>
              <w:t>ОПК-18</w:t>
            </w:r>
          </w:p>
        </w:tc>
        <w:tc>
          <w:tcPr>
            <w:tcW w:w="6232"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line="244" w:lineRule="auto"/>
              <w:ind w:left="0" w:right="0" w:firstLine="0"/>
              <w:rPr>
                <w:rFonts w:ascii="Times New Roman" w:eastAsia="Times New Roman" w:hAnsi="Times New Roman" w:cs="Times New Roman"/>
                <w:bCs/>
                <w:sz w:val="20"/>
                <w:szCs w:val="20"/>
                <w:lang w:val="ru-RU"/>
              </w:rPr>
            </w:pPr>
            <w:r w:rsidRPr="003849C7">
              <w:rPr>
                <w:rFonts w:ascii="Times New Roman" w:eastAsia="Times New Roman" w:hAnsi="Times New Roman" w:cs="Times New Roman"/>
                <w:bCs/>
                <w:sz w:val="20"/>
                <w:szCs w:val="20"/>
                <w:lang w:val="ru-RU"/>
              </w:rPr>
              <w:t>Способен участвовать в исследованиях объектов профессиональной деятельности и их структурных элементов.</w:t>
            </w: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r>
      <w:tr w:rsidR="000C15CA" w:rsidRPr="001A59C0" w:rsidTr="00276AA9">
        <w:tc>
          <w:tcPr>
            <w:tcW w:w="818" w:type="dxa"/>
            <w:vMerge/>
            <w:tcBorders>
              <w:left w:val="single" w:sz="4" w:space="0" w:color="auto"/>
              <w:right w:val="single" w:sz="4" w:space="0" w:color="auto"/>
            </w:tcBorders>
            <w:vAlign w:val="center"/>
          </w:tcPr>
          <w:p w:rsidR="000C15CA" w:rsidRPr="003849C7" w:rsidRDefault="000C15CA" w:rsidP="00E0333D">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jc w:val="center"/>
              <w:rPr>
                <w:rFonts w:ascii="Times New Roman" w:eastAsia="Times New Roman" w:hAnsi="Times New Roman" w:cs="Times New Roman"/>
                <w:b/>
                <w:bCs/>
                <w:sz w:val="20"/>
                <w:szCs w:val="20"/>
                <w:lang w:val="ru-RU"/>
              </w:rPr>
            </w:pPr>
            <w:r w:rsidRPr="003849C7">
              <w:rPr>
                <w:rFonts w:ascii="Times New Roman" w:eastAsia="Times New Roman" w:hAnsi="Times New Roman" w:cs="Times New Roman"/>
                <w:b/>
                <w:bCs/>
                <w:sz w:val="20"/>
                <w:szCs w:val="20"/>
                <w:lang w:val="ru-RU"/>
              </w:rPr>
              <w:t>ОПК-19</w:t>
            </w:r>
          </w:p>
        </w:tc>
        <w:tc>
          <w:tcPr>
            <w:tcW w:w="6232"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line="244" w:lineRule="auto"/>
              <w:ind w:left="0" w:right="0" w:firstLine="0"/>
              <w:rPr>
                <w:rFonts w:ascii="Times New Roman" w:eastAsia="Times New Roman" w:hAnsi="Times New Roman" w:cs="Times New Roman"/>
                <w:bCs/>
                <w:sz w:val="20"/>
                <w:szCs w:val="20"/>
                <w:lang w:val="ru-RU"/>
              </w:rPr>
            </w:pPr>
            <w:r w:rsidRPr="003849C7">
              <w:rPr>
                <w:rFonts w:ascii="Times New Roman" w:eastAsia="Times New Roman" w:hAnsi="Times New Roman" w:cs="Times New Roman"/>
                <w:bCs/>
                <w:sz w:val="20"/>
                <w:szCs w:val="20"/>
                <w:lang w:val="ru-RU"/>
              </w:rPr>
              <w:t>Способен выполнять маркетинговые исследования, проводить экономический анализ затрат для реализации технологических процессов и производства в целом</w:t>
            </w: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r>
      <w:tr w:rsidR="000C15CA" w:rsidRPr="001A59C0" w:rsidTr="00276AA9">
        <w:tc>
          <w:tcPr>
            <w:tcW w:w="818" w:type="dxa"/>
            <w:vMerge/>
            <w:tcBorders>
              <w:left w:val="single" w:sz="4" w:space="0" w:color="auto"/>
              <w:right w:val="single" w:sz="4" w:space="0" w:color="auto"/>
            </w:tcBorders>
            <w:vAlign w:val="center"/>
          </w:tcPr>
          <w:p w:rsidR="000C15CA" w:rsidRPr="003849C7" w:rsidRDefault="000C15CA" w:rsidP="00E0333D">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jc w:val="center"/>
              <w:rPr>
                <w:rFonts w:ascii="Times New Roman" w:eastAsia="Times New Roman" w:hAnsi="Times New Roman" w:cs="Times New Roman"/>
                <w:b/>
                <w:bCs/>
                <w:sz w:val="20"/>
                <w:szCs w:val="20"/>
                <w:lang w:val="ru-RU"/>
              </w:rPr>
            </w:pPr>
            <w:r w:rsidRPr="003849C7">
              <w:rPr>
                <w:rFonts w:ascii="Times New Roman" w:eastAsia="Times New Roman" w:hAnsi="Times New Roman" w:cs="Times New Roman"/>
                <w:b/>
                <w:bCs/>
                <w:sz w:val="20"/>
                <w:szCs w:val="20"/>
                <w:lang w:val="ru-RU"/>
              </w:rPr>
              <w:t>ОПК-20</w:t>
            </w:r>
          </w:p>
        </w:tc>
        <w:tc>
          <w:tcPr>
            <w:tcW w:w="6232"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line="244" w:lineRule="auto"/>
              <w:ind w:left="0" w:right="0" w:firstLine="0"/>
              <w:rPr>
                <w:rFonts w:ascii="Times New Roman" w:eastAsia="Times New Roman" w:hAnsi="Times New Roman" w:cs="Times New Roman"/>
                <w:bCs/>
                <w:sz w:val="20"/>
                <w:szCs w:val="20"/>
                <w:lang w:val="ru-RU"/>
              </w:rPr>
            </w:pPr>
            <w:r w:rsidRPr="003849C7">
              <w:rPr>
                <w:rFonts w:ascii="Times New Roman" w:eastAsia="Times New Roman" w:hAnsi="Times New Roman" w:cs="Times New Roman"/>
                <w:bCs/>
                <w:sz w:val="20"/>
                <w:szCs w:val="20"/>
                <w:lang w:val="ru-RU"/>
              </w:rPr>
              <w:t xml:space="preserve">Способен участвовать в разработке и реализации образовательных программ в сфере своей профессиональной деятельности, используя </w:t>
            </w:r>
            <w:r w:rsidRPr="003849C7">
              <w:rPr>
                <w:rFonts w:ascii="Times New Roman" w:eastAsia="Times New Roman" w:hAnsi="Times New Roman" w:cs="Times New Roman"/>
                <w:bCs/>
                <w:sz w:val="20"/>
                <w:szCs w:val="20"/>
                <w:lang w:val="ru-RU"/>
              </w:rPr>
              <w:lastRenderedPageBreak/>
              <w:t>специальные научные знания</w:t>
            </w: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r>
      <w:tr w:rsidR="000C15CA" w:rsidRPr="001A59C0" w:rsidTr="00276AA9">
        <w:tc>
          <w:tcPr>
            <w:tcW w:w="818" w:type="dxa"/>
            <w:vMerge/>
            <w:tcBorders>
              <w:left w:val="single" w:sz="4" w:space="0" w:color="auto"/>
              <w:bottom w:val="single" w:sz="4" w:space="0" w:color="auto"/>
              <w:right w:val="single" w:sz="4" w:space="0" w:color="auto"/>
            </w:tcBorders>
            <w:vAlign w:val="center"/>
          </w:tcPr>
          <w:p w:rsidR="000C15CA" w:rsidRPr="003849C7" w:rsidRDefault="000C15CA" w:rsidP="00E0333D">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jc w:val="center"/>
              <w:rPr>
                <w:rFonts w:ascii="Times New Roman" w:eastAsia="Times New Roman" w:hAnsi="Times New Roman" w:cs="Times New Roman"/>
                <w:b/>
                <w:bCs/>
                <w:sz w:val="20"/>
                <w:szCs w:val="20"/>
                <w:lang w:val="ru-RU"/>
              </w:rPr>
            </w:pPr>
            <w:r w:rsidRPr="003849C7">
              <w:rPr>
                <w:rFonts w:ascii="Times New Roman" w:eastAsia="Times New Roman" w:hAnsi="Times New Roman" w:cs="Times New Roman"/>
                <w:b/>
                <w:bCs/>
                <w:sz w:val="20"/>
                <w:szCs w:val="20"/>
                <w:lang w:val="ru-RU"/>
              </w:rPr>
              <w:t>ОПК-21</w:t>
            </w:r>
          </w:p>
        </w:tc>
        <w:tc>
          <w:tcPr>
            <w:tcW w:w="6232"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line="244" w:lineRule="auto"/>
              <w:ind w:left="0" w:right="0" w:firstLine="0"/>
              <w:rPr>
                <w:rFonts w:ascii="Times New Roman" w:eastAsia="Times New Roman" w:hAnsi="Times New Roman" w:cs="Times New Roman"/>
                <w:bCs/>
                <w:sz w:val="20"/>
                <w:szCs w:val="20"/>
                <w:lang w:val="ru-RU"/>
              </w:rPr>
            </w:pPr>
            <w:r w:rsidRPr="003849C7">
              <w:rPr>
                <w:rFonts w:ascii="Times New Roman" w:eastAsia="Times New Roman" w:hAnsi="Times New Roman" w:cs="Times New Roman"/>
                <w:bCs/>
                <w:sz w:val="20"/>
                <w:szCs w:val="20"/>
                <w:lang w:val="ru-RU"/>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0C15CA" w:rsidRPr="003849C7" w:rsidRDefault="000C15CA" w:rsidP="00E0333D">
            <w:pPr>
              <w:spacing w:after="0" w:line="264" w:lineRule="auto"/>
              <w:ind w:left="0" w:right="-1" w:firstLine="0"/>
              <w:rPr>
                <w:rFonts w:ascii="Times New Roman" w:eastAsia="Times New Roman" w:hAnsi="Times New Roman" w:cs="Times New Roman"/>
                <w:sz w:val="20"/>
                <w:szCs w:val="20"/>
                <w:lang w:val="ru-RU"/>
              </w:rPr>
            </w:pPr>
          </w:p>
        </w:tc>
      </w:tr>
      <w:tr w:rsidR="00E0333D" w:rsidRPr="001A59C0" w:rsidTr="00E0333D">
        <w:tc>
          <w:tcPr>
            <w:tcW w:w="8043" w:type="dxa"/>
            <w:gridSpan w:val="3"/>
            <w:tcBorders>
              <w:top w:val="single" w:sz="4" w:space="0" w:color="auto"/>
              <w:left w:val="single" w:sz="4" w:space="0" w:color="auto"/>
              <w:bottom w:val="single" w:sz="4" w:space="0" w:color="auto"/>
              <w:right w:val="single" w:sz="4" w:space="0" w:color="auto"/>
            </w:tcBorders>
            <w:hideMark/>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r w:rsidRPr="003849C7">
              <w:rPr>
                <w:rFonts w:ascii="Times New Roman" w:eastAsia="Times New Roman" w:hAnsi="Times New Roman" w:cs="Times New Roman"/>
                <w:sz w:val="20"/>
                <w:szCs w:val="20"/>
                <w:lang w:val="ru-RU"/>
              </w:rPr>
              <w:t>ИТОГОВАЯ ОЦЕНКА (определяется средним значением оценок по всем пунктам)</w:t>
            </w:r>
          </w:p>
        </w:tc>
        <w:tc>
          <w:tcPr>
            <w:tcW w:w="1533" w:type="dxa"/>
            <w:gridSpan w:val="4"/>
            <w:tcBorders>
              <w:top w:val="single" w:sz="4" w:space="0" w:color="auto"/>
              <w:left w:val="single" w:sz="4" w:space="0" w:color="auto"/>
              <w:bottom w:val="single" w:sz="4" w:space="0" w:color="auto"/>
              <w:right w:val="single" w:sz="4" w:space="0" w:color="auto"/>
            </w:tcBorders>
          </w:tcPr>
          <w:p w:rsidR="00E0333D" w:rsidRPr="003849C7" w:rsidRDefault="00E0333D" w:rsidP="00E0333D">
            <w:pPr>
              <w:spacing w:after="0" w:line="264" w:lineRule="auto"/>
              <w:ind w:left="0" w:right="-1" w:firstLine="0"/>
              <w:rPr>
                <w:rFonts w:ascii="Times New Roman" w:eastAsia="Times New Roman" w:hAnsi="Times New Roman" w:cs="Times New Roman"/>
                <w:sz w:val="20"/>
                <w:szCs w:val="20"/>
                <w:lang w:val="ru-RU"/>
              </w:rPr>
            </w:pPr>
          </w:p>
          <w:p w:rsidR="00E0333D" w:rsidRPr="003849C7" w:rsidRDefault="00E0333D" w:rsidP="00E0333D">
            <w:pPr>
              <w:spacing w:after="0" w:line="264" w:lineRule="auto"/>
              <w:ind w:left="0" w:right="-1" w:firstLine="0"/>
              <w:jc w:val="center"/>
              <w:rPr>
                <w:rFonts w:ascii="Times New Roman" w:eastAsia="Times New Roman" w:hAnsi="Times New Roman" w:cs="Times New Roman"/>
                <w:sz w:val="20"/>
                <w:szCs w:val="20"/>
                <w:lang w:val="ru-RU"/>
              </w:rPr>
            </w:pPr>
          </w:p>
        </w:tc>
      </w:tr>
    </w:tbl>
    <w:p w:rsidR="00E0333D" w:rsidRPr="003849C7" w:rsidRDefault="00E0333D" w:rsidP="00E0333D">
      <w:pPr>
        <w:autoSpaceDE w:val="0"/>
        <w:autoSpaceDN w:val="0"/>
        <w:adjustRightInd w:val="0"/>
        <w:spacing w:after="0" w:line="264" w:lineRule="auto"/>
        <w:ind w:left="0" w:right="-1" w:firstLine="0"/>
        <w:jc w:val="left"/>
        <w:rPr>
          <w:rFonts w:ascii="Times New Roman" w:eastAsia="TimesNewRomanPSMT" w:hAnsi="Times New Roman" w:cs="Times New Roman"/>
          <w:sz w:val="24"/>
          <w:szCs w:val="24"/>
          <w:lang w:val="ru-RU"/>
        </w:rPr>
      </w:pPr>
    </w:p>
    <w:p w:rsidR="00E0333D" w:rsidRPr="003849C7" w:rsidRDefault="00E0333D" w:rsidP="00E0333D">
      <w:pPr>
        <w:autoSpaceDE w:val="0"/>
        <w:autoSpaceDN w:val="0"/>
        <w:adjustRightInd w:val="0"/>
        <w:spacing w:after="0" w:line="264" w:lineRule="auto"/>
        <w:ind w:left="0" w:right="-1" w:firstLine="0"/>
        <w:jc w:val="left"/>
        <w:rPr>
          <w:rFonts w:ascii="Times New Roman" w:eastAsia="TimesNewRomanPSMT" w:hAnsi="Times New Roman" w:cs="Times New Roman"/>
          <w:sz w:val="24"/>
          <w:szCs w:val="24"/>
          <w:lang w:val="ru-RU"/>
        </w:rPr>
      </w:pPr>
      <w:r w:rsidRPr="003849C7">
        <w:rPr>
          <w:rFonts w:ascii="Times New Roman" w:eastAsia="TimesNewRomanPSMT" w:hAnsi="Times New Roman" w:cs="Times New Roman"/>
          <w:sz w:val="24"/>
          <w:szCs w:val="24"/>
          <w:lang w:val="ru-RU"/>
        </w:rPr>
        <w:t>Замечания и пожелания _________________________________________________________</w:t>
      </w:r>
    </w:p>
    <w:p w:rsidR="00E0333D" w:rsidRPr="003849C7" w:rsidRDefault="00E0333D" w:rsidP="00E0333D">
      <w:pPr>
        <w:autoSpaceDE w:val="0"/>
        <w:autoSpaceDN w:val="0"/>
        <w:adjustRightInd w:val="0"/>
        <w:spacing w:after="0" w:line="264" w:lineRule="auto"/>
        <w:ind w:left="0" w:right="-1" w:firstLine="0"/>
        <w:rPr>
          <w:rFonts w:ascii="Times New Roman" w:eastAsia="TimesNewRomanPSMT" w:hAnsi="Times New Roman" w:cs="Times New Roman"/>
          <w:sz w:val="24"/>
          <w:szCs w:val="24"/>
          <w:lang w:val="ru-RU"/>
        </w:rPr>
      </w:pPr>
      <w:r w:rsidRPr="003849C7">
        <w:rPr>
          <w:rFonts w:ascii="Times New Roman" w:eastAsia="TimesNewRomanPSMT" w:hAnsi="Times New Roman" w:cs="Times New Roman"/>
          <w:sz w:val="24"/>
          <w:szCs w:val="24"/>
          <w:lang w:val="ru-RU"/>
        </w:rPr>
        <w:t>__________________________________________________________________________________________________________________________________________________________</w:t>
      </w:r>
    </w:p>
    <w:p w:rsidR="00E0333D" w:rsidRPr="003849C7" w:rsidRDefault="00E0333D" w:rsidP="00E0333D">
      <w:pPr>
        <w:spacing w:line="264" w:lineRule="auto"/>
        <w:ind w:left="1198" w:right="1189" w:hanging="10"/>
        <w:rPr>
          <w:rFonts w:ascii="Times New Roman" w:eastAsia="Times New Roman" w:hAnsi="Times New Roman" w:cs="Times New Roman"/>
          <w:sz w:val="24"/>
          <w:szCs w:val="24"/>
          <w:lang w:val="ru-RU"/>
        </w:rPr>
      </w:pPr>
    </w:p>
    <w:p w:rsidR="00E0333D" w:rsidRPr="003849C7" w:rsidRDefault="00E0333D" w:rsidP="00E0333D">
      <w:pPr>
        <w:spacing w:after="0" w:line="240" w:lineRule="auto"/>
        <w:ind w:left="284" w:right="1189" w:hanging="10"/>
        <w:outlineLvl w:val="0"/>
        <w:rPr>
          <w:rFonts w:ascii="Times New Roman" w:eastAsia="Times New Roman" w:hAnsi="Times New Roman" w:cs="Times New Roman"/>
          <w:sz w:val="24"/>
          <w:szCs w:val="24"/>
          <w:lang w:val="ru-RU"/>
        </w:rPr>
      </w:pPr>
      <w:r w:rsidRPr="003849C7">
        <w:rPr>
          <w:rFonts w:ascii="Times New Roman" w:eastAsia="Times New Roman" w:hAnsi="Times New Roman" w:cs="Times New Roman"/>
          <w:sz w:val="24"/>
          <w:szCs w:val="24"/>
          <w:lang w:val="ru-RU"/>
        </w:rPr>
        <w:t xml:space="preserve">Руководитель практики </w:t>
      </w:r>
    </w:p>
    <w:p w:rsidR="00E0333D" w:rsidRPr="003849C7" w:rsidRDefault="00E0333D" w:rsidP="00E0333D">
      <w:pPr>
        <w:spacing w:after="0" w:line="240" w:lineRule="auto"/>
        <w:ind w:left="284" w:right="1189" w:hanging="10"/>
        <w:rPr>
          <w:rFonts w:ascii="Times New Roman" w:eastAsia="Times New Roman" w:hAnsi="Times New Roman" w:cs="Times New Roman"/>
          <w:sz w:val="24"/>
          <w:szCs w:val="24"/>
          <w:lang w:val="ru-RU"/>
        </w:rPr>
      </w:pPr>
      <w:r w:rsidRPr="003849C7">
        <w:rPr>
          <w:rFonts w:ascii="Times New Roman" w:eastAsia="Times New Roman" w:hAnsi="Times New Roman" w:cs="Times New Roman"/>
          <w:sz w:val="24"/>
          <w:szCs w:val="24"/>
          <w:lang w:val="ru-RU"/>
        </w:rPr>
        <w:t xml:space="preserve">от университета НПР КузГТУ </w:t>
      </w:r>
    </w:p>
    <w:tbl>
      <w:tblPr>
        <w:tblW w:w="9322" w:type="dxa"/>
        <w:tblInd w:w="284"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4360"/>
        <w:gridCol w:w="2976"/>
        <w:gridCol w:w="1986"/>
      </w:tblGrid>
      <w:tr w:rsidR="00E0333D" w:rsidRPr="003849C7" w:rsidTr="00E0333D">
        <w:trPr>
          <w:trHeight w:val="312"/>
        </w:trPr>
        <w:tc>
          <w:tcPr>
            <w:tcW w:w="4360" w:type="dxa"/>
            <w:tcBorders>
              <w:top w:val="nil"/>
              <w:left w:val="nil"/>
              <w:bottom w:val="nil"/>
              <w:right w:val="nil"/>
            </w:tcBorders>
            <w:hideMark/>
          </w:tcPr>
          <w:p w:rsidR="00E0333D" w:rsidRPr="003849C7" w:rsidRDefault="00E0333D" w:rsidP="00E0333D">
            <w:pPr>
              <w:spacing w:line="264" w:lineRule="auto"/>
              <w:ind w:left="0" w:right="1189" w:firstLine="0"/>
              <w:rPr>
                <w:rFonts w:ascii="Times New Roman" w:eastAsia="Times New Roman" w:hAnsi="Times New Roman" w:cs="Times New Roman"/>
                <w:sz w:val="24"/>
                <w:szCs w:val="24"/>
                <w:lang w:val="ru-RU"/>
              </w:rPr>
            </w:pPr>
            <w:r w:rsidRPr="003849C7">
              <w:rPr>
                <w:rFonts w:ascii="Times New Roman" w:eastAsia="Times New Roman" w:hAnsi="Times New Roman" w:cs="Times New Roman"/>
                <w:sz w:val="24"/>
                <w:szCs w:val="24"/>
                <w:lang w:val="ru-RU"/>
              </w:rPr>
              <w:t>должность, уч. степень</w:t>
            </w:r>
          </w:p>
        </w:tc>
        <w:tc>
          <w:tcPr>
            <w:tcW w:w="2976" w:type="dxa"/>
            <w:tcBorders>
              <w:top w:val="nil"/>
              <w:left w:val="nil"/>
              <w:bottom w:val="single" w:sz="4" w:space="0" w:color="000000"/>
              <w:right w:val="nil"/>
            </w:tcBorders>
          </w:tcPr>
          <w:p w:rsidR="00E0333D" w:rsidRPr="003849C7" w:rsidRDefault="00E0333D" w:rsidP="00E0333D">
            <w:pPr>
              <w:spacing w:line="264" w:lineRule="auto"/>
              <w:ind w:left="1198" w:right="1189" w:hanging="10"/>
              <w:rPr>
                <w:rFonts w:ascii="Times New Roman" w:eastAsia="Times New Roman" w:hAnsi="Times New Roman" w:cs="Times New Roman"/>
                <w:sz w:val="24"/>
                <w:szCs w:val="24"/>
                <w:lang w:val="ru-RU"/>
              </w:rPr>
            </w:pPr>
          </w:p>
        </w:tc>
        <w:tc>
          <w:tcPr>
            <w:tcW w:w="1986" w:type="dxa"/>
            <w:tcBorders>
              <w:top w:val="nil"/>
              <w:left w:val="nil"/>
              <w:bottom w:val="nil"/>
              <w:right w:val="nil"/>
            </w:tcBorders>
            <w:hideMark/>
          </w:tcPr>
          <w:p w:rsidR="00E0333D" w:rsidRPr="003849C7" w:rsidRDefault="00E0333D" w:rsidP="00E0333D">
            <w:pPr>
              <w:spacing w:line="264" w:lineRule="auto"/>
              <w:ind w:left="-107" w:right="0" w:firstLine="107"/>
              <w:jc w:val="center"/>
              <w:rPr>
                <w:rFonts w:ascii="Times New Roman" w:eastAsia="Times New Roman" w:hAnsi="Times New Roman" w:cs="Times New Roman"/>
                <w:sz w:val="24"/>
                <w:szCs w:val="24"/>
                <w:lang w:val="ru-RU"/>
              </w:rPr>
            </w:pPr>
            <w:r w:rsidRPr="003849C7">
              <w:rPr>
                <w:rFonts w:ascii="Times New Roman" w:eastAsia="Times New Roman" w:hAnsi="Times New Roman" w:cs="Times New Roman"/>
                <w:sz w:val="24"/>
                <w:szCs w:val="24"/>
                <w:lang w:val="ru-RU"/>
              </w:rPr>
              <w:t>ФИО</w:t>
            </w:r>
          </w:p>
        </w:tc>
      </w:tr>
    </w:tbl>
    <w:p w:rsidR="00E0333D" w:rsidRPr="003849C7" w:rsidRDefault="00E0333D" w:rsidP="00E0333D">
      <w:pPr>
        <w:spacing w:line="264" w:lineRule="auto"/>
        <w:ind w:left="142" w:right="1189" w:hanging="10"/>
        <w:jc w:val="center"/>
        <w:rPr>
          <w:rFonts w:ascii="Times New Roman" w:eastAsia="Times New Roman" w:hAnsi="Times New Roman" w:cs="Times New Roman"/>
          <w:i/>
          <w:sz w:val="16"/>
          <w:szCs w:val="16"/>
          <w:lang w:val="ru-RU"/>
        </w:rPr>
      </w:pPr>
      <w:r w:rsidRPr="003849C7">
        <w:rPr>
          <w:rFonts w:ascii="Times New Roman" w:eastAsia="Times New Roman" w:hAnsi="Times New Roman" w:cs="Times New Roman"/>
          <w:i/>
          <w:sz w:val="16"/>
          <w:szCs w:val="16"/>
          <w:lang w:val="ru-RU"/>
        </w:rPr>
        <w:t xml:space="preserve">                                                                                                   ( подпись)</w:t>
      </w:r>
    </w:p>
    <w:p w:rsidR="00E0333D" w:rsidRPr="003849C7" w:rsidRDefault="00E0333D" w:rsidP="00E0333D">
      <w:pPr>
        <w:autoSpaceDE w:val="0"/>
        <w:autoSpaceDN w:val="0"/>
        <w:adjustRightInd w:val="0"/>
        <w:spacing w:after="0" w:line="264" w:lineRule="auto"/>
        <w:ind w:left="0" w:right="-1" w:firstLine="0"/>
        <w:rPr>
          <w:rFonts w:ascii="Times New Roman" w:eastAsia="TimesNewRomanPSMT" w:hAnsi="Times New Roman" w:cs="Times New Roman"/>
          <w:sz w:val="24"/>
          <w:szCs w:val="24"/>
          <w:lang w:val="ru-RU"/>
        </w:rPr>
      </w:pPr>
    </w:p>
    <w:p w:rsidR="00E0333D" w:rsidRPr="003849C7" w:rsidRDefault="00E0333D" w:rsidP="00E0333D">
      <w:pPr>
        <w:autoSpaceDE w:val="0"/>
        <w:autoSpaceDN w:val="0"/>
        <w:adjustRightInd w:val="0"/>
        <w:spacing w:after="0" w:line="264" w:lineRule="auto"/>
        <w:ind w:left="0" w:right="-1" w:firstLine="0"/>
        <w:rPr>
          <w:rFonts w:ascii="Times New Roman" w:eastAsia="TimesNewRomanPSMT" w:hAnsi="Times New Roman" w:cs="Times New Roman"/>
          <w:sz w:val="24"/>
          <w:szCs w:val="24"/>
          <w:lang w:val="ru-RU"/>
        </w:rPr>
      </w:pPr>
    </w:p>
    <w:p w:rsidR="00E0333D" w:rsidRPr="003849C7" w:rsidRDefault="00E0333D" w:rsidP="00E0333D">
      <w:pPr>
        <w:autoSpaceDE w:val="0"/>
        <w:autoSpaceDN w:val="0"/>
        <w:adjustRightInd w:val="0"/>
        <w:spacing w:after="0" w:line="264" w:lineRule="auto"/>
        <w:ind w:left="0" w:right="-1" w:firstLine="0"/>
        <w:rPr>
          <w:rFonts w:ascii="Times New Roman" w:eastAsia="TimesNewRomanPSMT" w:hAnsi="Times New Roman" w:cs="Times New Roman"/>
          <w:sz w:val="24"/>
          <w:szCs w:val="24"/>
          <w:lang w:val="ru-RU"/>
        </w:rPr>
      </w:pPr>
    </w:p>
    <w:p w:rsidR="00E0333D" w:rsidRPr="003849C7" w:rsidRDefault="00E0333D" w:rsidP="00E0333D">
      <w:pPr>
        <w:autoSpaceDE w:val="0"/>
        <w:autoSpaceDN w:val="0"/>
        <w:adjustRightInd w:val="0"/>
        <w:spacing w:after="0" w:line="264" w:lineRule="auto"/>
        <w:ind w:left="0" w:right="-1" w:firstLine="0"/>
        <w:rPr>
          <w:rFonts w:ascii="Times New Roman" w:eastAsia="TimesNewRomanPSMT" w:hAnsi="Times New Roman" w:cs="Times New Roman"/>
          <w:sz w:val="24"/>
          <w:szCs w:val="24"/>
          <w:lang w:val="ru-RU"/>
        </w:rPr>
      </w:pPr>
    </w:p>
    <w:p w:rsidR="00E0333D" w:rsidRPr="003849C7" w:rsidRDefault="00E0333D" w:rsidP="00E0333D">
      <w:pPr>
        <w:autoSpaceDE w:val="0"/>
        <w:autoSpaceDN w:val="0"/>
        <w:adjustRightInd w:val="0"/>
        <w:spacing w:after="0" w:line="264" w:lineRule="auto"/>
        <w:ind w:left="0" w:right="-1" w:firstLine="0"/>
        <w:rPr>
          <w:rFonts w:ascii="Times New Roman" w:eastAsia="TimesNewRomanPSMT" w:hAnsi="Times New Roman" w:cs="Times New Roman"/>
          <w:sz w:val="24"/>
          <w:szCs w:val="24"/>
          <w:lang w:val="ru-RU"/>
        </w:rPr>
      </w:pPr>
    </w:p>
    <w:p w:rsidR="00E0333D" w:rsidRPr="003849C7" w:rsidRDefault="00E0333D" w:rsidP="00E0333D">
      <w:pPr>
        <w:autoSpaceDE w:val="0"/>
        <w:autoSpaceDN w:val="0"/>
        <w:adjustRightInd w:val="0"/>
        <w:spacing w:after="0" w:line="264" w:lineRule="auto"/>
        <w:ind w:left="0" w:right="-1" w:firstLine="0"/>
        <w:rPr>
          <w:rFonts w:ascii="Times New Roman" w:eastAsia="TimesNewRomanPSMT" w:hAnsi="Times New Roman" w:cs="Times New Roman"/>
          <w:sz w:val="24"/>
          <w:szCs w:val="24"/>
          <w:lang w:val="ru-RU"/>
        </w:rPr>
      </w:pPr>
    </w:p>
    <w:p w:rsidR="00E0333D" w:rsidRPr="003849C7" w:rsidRDefault="00E0333D" w:rsidP="00E0333D">
      <w:pPr>
        <w:autoSpaceDE w:val="0"/>
        <w:autoSpaceDN w:val="0"/>
        <w:adjustRightInd w:val="0"/>
        <w:spacing w:after="0" w:line="264" w:lineRule="auto"/>
        <w:ind w:left="0" w:right="-1" w:firstLine="0"/>
        <w:rPr>
          <w:rFonts w:ascii="Times New Roman" w:eastAsia="TimesNewRomanPSMT" w:hAnsi="Times New Roman" w:cs="Times New Roman"/>
          <w:sz w:val="24"/>
          <w:szCs w:val="24"/>
          <w:lang w:val="ru-RU"/>
        </w:rPr>
      </w:pPr>
    </w:p>
    <w:p w:rsidR="00E0333D" w:rsidRPr="003849C7" w:rsidRDefault="00E0333D" w:rsidP="00E0333D">
      <w:pPr>
        <w:tabs>
          <w:tab w:val="left" w:pos="284"/>
        </w:tabs>
        <w:spacing w:line="264" w:lineRule="auto"/>
        <w:ind w:left="284" w:right="1189" w:hanging="10"/>
        <w:rPr>
          <w:rFonts w:ascii="Times New Roman" w:eastAsia="Times New Roman" w:hAnsi="Times New Roman" w:cs="Times New Roman"/>
          <w:sz w:val="24"/>
          <w:szCs w:val="24"/>
          <w:lang w:val="ru-RU"/>
        </w:rPr>
      </w:pPr>
      <w:r w:rsidRPr="003849C7">
        <w:rPr>
          <w:rFonts w:ascii="Times New Roman" w:eastAsia="Times New Roman" w:hAnsi="Times New Roman" w:cs="Times New Roman"/>
          <w:sz w:val="24"/>
          <w:szCs w:val="24"/>
          <w:lang w:val="ru-RU"/>
        </w:rPr>
        <w:t>«___»___________20____г.</w:t>
      </w:r>
    </w:p>
    <w:p w:rsidR="00E0333D" w:rsidRPr="003849C7" w:rsidRDefault="00E0333D" w:rsidP="00E0333D">
      <w:pPr>
        <w:spacing w:line="264" w:lineRule="auto"/>
        <w:ind w:left="1198" w:right="1189" w:hanging="10"/>
        <w:rPr>
          <w:rFonts w:ascii="Times New Roman" w:eastAsia="Times New Roman" w:hAnsi="Times New Roman" w:cs="Times New Roman"/>
          <w:sz w:val="24"/>
          <w:szCs w:val="24"/>
          <w:lang w:val="ru-RU"/>
        </w:rPr>
      </w:pPr>
    </w:p>
    <w:p w:rsidR="00E0333D" w:rsidRPr="003849C7" w:rsidRDefault="00E0333D" w:rsidP="00E0333D">
      <w:pPr>
        <w:spacing w:line="264" w:lineRule="auto"/>
        <w:ind w:left="1198" w:right="1189" w:hanging="10"/>
        <w:rPr>
          <w:rFonts w:ascii="Times New Roman" w:eastAsia="Times New Roman" w:hAnsi="Times New Roman" w:cs="Times New Roman"/>
          <w:sz w:val="24"/>
          <w:szCs w:val="24"/>
          <w:lang w:val="ru-RU"/>
        </w:rPr>
      </w:pPr>
    </w:p>
    <w:p w:rsidR="00E0333D" w:rsidRPr="003849C7" w:rsidRDefault="00E0333D" w:rsidP="00E0333D">
      <w:pPr>
        <w:spacing w:after="0" w:line="240" w:lineRule="auto"/>
        <w:ind w:left="284" w:right="1189" w:firstLine="0"/>
        <w:outlineLvl w:val="0"/>
        <w:rPr>
          <w:rFonts w:ascii="Times New Roman" w:eastAsia="Times New Roman" w:hAnsi="Times New Roman" w:cs="Times New Roman"/>
          <w:sz w:val="24"/>
          <w:szCs w:val="24"/>
          <w:lang w:val="ru-RU"/>
        </w:rPr>
      </w:pPr>
      <w:r w:rsidRPr="003849C7">
        <w:rPr>
          <w:rFonts w:ascii="Times New Roman" w:eastAsia="Times New Roman" w:hAnsi="Times New Roman" w:cs="Times New Roman"/>
          <w:sz w:val="24"/>
          <w:szCs w:val="24"/>
          <w:lang w:val="ru-RU"/>
        </w:rPr>
        <w:t xml:space="preserve">Руководитель практики  от профильной </w:t>
      </w:r>
    </w:p>
    <w:p w:rsidR="00E0333D" w:rsidRPr="003849C7" w:rsidRDefault="00E0333D" w:rsidP="00E0333D">
      <w:pPr>
        <w:tabs>
          <w:tab w:val="left" w:pos="284"/>
        </w:tabs>
        <w:spacing w:after="0" w:line="240" w:lineRule="auto"/>
        <w:ind w:left="284" w:right="1189" w:firstLine="0"/>
        <w:rPr>
          <w:rFonts w:ascii="Times New Roman" w:eastAsia="Times New Roman" w:hAnsi="Times New Roman" w:cs="Times New Roman"/>
          <w:sz w:val="24"/>
          <w:szCs w:val="24"/>
          <w:lang w:val="ru-RU"/>
        </w:rPr>
      </w:pPr>
      <w:r w:rsidRPr="003849C7">
        <w:rPr>
          <w:rFonts w:ascii="Times New Roman" w:eastAsia="Times New Roman" w:hAnsi="Times New Roman" w:cs="Times New Roman"/>
          <w:sz w:val="24"/>
          <w:szCs w:val="24"/>
          <w:lang w:val="ru-RU"/>
        </w:rPr>
        <w:t xml:space="preserve">организации  </w:t>
      </w:r>
    </w:p>
    <w:p w:rsidR="00E0333D" w:rsidRPr="003849C7" w:rsidRDefault="00E0333D" w:rsidP="00E0333D">
      <w:pPr>
        <w:tabs>
          <w:tab w:val="left" w:pos="284"/>
        </w:tabs>
        <w:spacing w:after="0" w:line="240" w:lineRule="auto"/>
        <w:ind w:left="284" w:right="1189" w:firstLine="0"/>
        <w:rPr>
          <w:rFonts w:ascii="Times New Roman" w:eastAsia="Times New Roman" w:hAnsi="Times New Roman" w:cs="Times New Roman"/>
          <w:sz w:val="24"/>
          <w:szCs w:val="24"/>
          <w:lang w:val="ru-RU"/>
        </w:rPr>
      </w:pPr>
    </w:p>
    <w:p w:rsidR="00E0333D" w:rsidRPr="003849C7" w:rsidRDefault="00E0333D" w:rsidP="00E0333D">
      <w:pPr>
        <w:tabs>
          <w:tab w:val="left" w:pos="284"/>
        </w:tabs>
        <w:spacing w:after="0" w:line="240" w:lineRule="auto"/>
        <w:ind w:left="284" w:right="1189" w:firstLine="0"/>
        <w:rPr>
          <w:rFonts w:ascii="Times New Roman" w:eastAsia="Times New Roman" w:hAnsi="Times New Roman" w:cs="Times New Roman"/>
          <w:sz w:val="24"/>
          <w:szCs w:val="24"/>
          <w:lang w:val="ru-RU"/>
        </w:rPr>
      </w:pPr>
    </w:p>
    <w:p w:rsidR="00E0333D" w:rsidRPr="003849C7" w:rsidRDefault="00E0333D" w:rsidP="00E0333D">
      <w:pPr>
        <w:tabs>
          <w:tab w:val="left" w:pos="284"/>
        </w:tabs>
        <w:spacing w:after="0" w:line="240" w:lineRule="auto"/>
        <w:ind w:left="284" w:right="1189" w:firstLine="0"/>
        <w:rPr>
          <w:rFonts w:ascii="Times New Roman" w:eastAsia="Times New Roman" w:hAnsi="Times New Roman" w:cs="Times New Roman"/>
          <w:sz w:val="24"/>
          <w:szCs w:val="24"/>
          <w:lang w:val="ru-RU"/>
        </w:rPr>
      </w:pPr>
    </w:p>
    <w:p w:rsidR="00E0333D" w:rsidRPr="003849C7" w:rsidRDefault="00E0333D" w:rsidP="00E0333D">
      <w:pPr>
        <w:tabs>
          <w:tab w:val="left" w:pos="284"/>
        </w:tabs>
        <w:spacing w:after="0" w:line="240" w:lineRule="auto"/>
        <w:ind w:left="284" w:right="1189" w:firstLine="0"/>
        <w:rPr>
          <w:rFonts w:ascii="Times New Roman" w:eastAsia="Times New Roman" w:hAnsi="Times New Roman" w:cs="Times New Roman"/>
          <w:sz w:val="24"/>
          <w:szCs w:val="24"/>
          <w:lang w:val="ru-RU"/>
        </w:rPr>
      </w:pPr>
    </w:p>
    <w:p w:rsidR="00E0333D" w:rsidRPr="003849C7" w:rsidRDefault="00E0333D" w:rsidP="00E0333D">
      <w:pPr>
        <w:tabs>
          <w:tab w:val="left" w:pos="284"/>
        </w:tabs>
        <w:spacing w:after="0" w:line="240" w:lineRule="auto"/>
        <w:ind w:left="284" w:right="-1" w:firstLine="0"/>
        <w:jc w:val="right"/>
        <w:rPr>
          <w:rFonts w:ascii="Times New Roman" w:eastAsia="Times New Roman" w:hAnsi="Times New Roman" w:cs="Times New Roman"/>
          <w:i/>
          <w:sz w:val="16"/>
          <w:szCs w:val="16"/>
          <w:lang w:val="ru-RU"/>
        </w:rPr>
      </w:pPr>
      <w:r w:rsidRPr="003849C7">
        <w:rPr>
          <w:rFonts w:ascii="Times New Roman" w:eastAsia="Times New Roman" w:hAnsi="Times New Roman" w:cs="Times New Roman"/>
          <w:i/>
          <w:sz w:val="16"/>
          <w:szCs w:val="16"/>
          <w:lang w:val="ru-RU"/>
        </w:rPr>
        <w:t xml:space="preserve">                                                                                                   ( подпись) </w:t>
      </w:r>
    </w:p>
    <w:p w:rsidR="00E0333D" w:rsidRPr="003849C7" w:rsidRDefault="00E0333D" w:rsidP="00E0333D">
      <w:pPr>
        <w:autoSpaceDE w:val="0"/>
        <w:autoSpaceDN w:val="0"/>
        <w:adjustRightInd w:val="0"/>
        <w:spacing w:after="0" w:line="264" w:lineRule="auto"/>
        <w:ind w:left="0" w:right="-1" w:firstLine="0"/>
        <w:rPr>
          <w:rFonts w:ascii="Times New Roman" w:eastAsia="TimesNewRomanPSMT" w:hAnsi="Times New Roman" w:cs="Times New Roman"/>
          <w:sz w:val="24"/>
          <w:szCs w:val="24"/>
          <w:lang w:val="ru-RU"/>
        </w:rPr>
      </w:pPr>
      <w:r w:rsidRPr="003849C7">
        <w:rPr>
          <w:rFonts w:ascii="Times New Roman" w:eastAsia="TimesNewRomanPSMT" w:hAnsi="Times New Roman" w:cs="Times New Roman"/>
          <w:sz w:val="24"/>
          <w:szCs w:val="24"/>
          <w:lang w:val="ru-RU"/>
        </w:rPr>
        <w:t xml:space="preserve">Печать </w:t>
      </w:r>
    </w:p>
    <w:p w:rsidR="00E0333D" w:rsidRPr="003849C7" w:rsidRDefault="00E0333D" w:rsidP="00E0333D">
      <w:pPr>
        <w:autoSpaceDE w:val="0"/>
        <w:autoSpaceDN w:val="0"/>
        <w:adjustRightInd w:val="0"/>
        <w:spacing w:after="0" w:line="264" w:lineRule="auto"/>
        <w:ind w:left="0" w:right="-1" w:firstLine="0"/>
        <w:rPr>
          <w:rFonts w:ascii="Times New Roman" w:eastAsia="TimesNewRomanPSMT" w:hAnsi="Times New Roman" w:cs="Times New Roman"/>
          <w:sz w:val="24"/>
          <w:szCs w:val="24"/>
          <w:lang w:val="ru-RU"/>
        </w:rPr>
      </w:pPr>
    </w:p>
    <w:p w:rsidR="00E0333D" w:rsidRPr="003849C7" w:rsidRDefault="00E0333D" w:rsidP="00E0333D">
      <w:pPr>
        <w:autoSpaceDE w:val="0"/>
        <w:autoSpaceDN w:val="0"/>
        <w:adjustRightInd w:val="0"/>
        <w:spacing w:after="0" w:line="264" w:lineRule="auto"/>
        <w:ind w:left="0" w:right="-1" w:firstLine="0"/>
        <w:rPr>
          <w:rFonts w:ascii="Times New Roman" w:eastAsia="TimesNewRomanPSMT" w:hAnsi="Times New Roman" w:cs="Times New Roman"/>
          <w:sz w:val="24"/>
          <w:szCs w:val="24"/>
          <w:lang w:val="ru-RU"/>
        </w:rPr>
      </w:pPr>
    </w:p>
    <w:p w:rsidR="00E0333D" w:rsidRPr="003849C7" w:rsidRDefault="00E0333D" w:rsidP="00E0333D">
      <w:pPr>
        <w:spacing w:after="3" w:line="264" w:lineRule="auto"/>
        <w:ind w:left="0" w:right="1174" w:firstLine="0"/>
        <w:jc w:val="center"/>
        <w:rPr>
          <w:rFonts w:ascii="Times New Roman" w:eastAsia="Times New Roman" w:hAnsi="Times New Roman" w:cs="Times New Roman"/>
          <w:b/>
          <w:color w:val="auto"/>
          <w:sz w:val="24"/>
          <w:szCs w:val="24"/>
          <w:lang w:val="ru-RU" w:eastAsia="ru-RU"/>
        </w:rPr>
      </w:pPr>
      <w:r w:rsidRPr="003849C7">
        <w:rPr>
          <w:rFonts w:ascii="Times New Roman" w:eastAsia="TimesNewRomanPSMT" w:hAnsi="Times New Roman" w:cs="Times New Roman"/>
          <w:sz w:val="24"/>
          <w:szCs w:val="24"/>
          <w:lang w:val="ru-RU"/>
        </w:rPr>
        <w:br w:type="page"/>
      </w:r>
      <w:r w:rsidRPr="003849C7">
        <w:rPr>
          <w:rFonts w:ascii="Times New Roman" w:eastAsia="Times New Roman" w:hAnsi="Times New Roman" w:cs="Times New Roman"/>
          <w:b/>
          <w:color w:val="auto"/>
          <w:sz w:val="24"/>
          <w:szCs w:val="24"/>
          <w:lang w:val="ru-RU" w:eastAsia="ru-RU"/>
        </w:rPr>
        <w:lastRenderedPageBreak/>
        <w:t>ОТЗЫВ-ХАРАКТЕРИСТИКА</w:t>
      </w:r>
    </w:p>
    <w:p w:rsidR="00E0333D" w:rsidRPr="003849C7" w:rsidRDefault="00E0333D" w:rsidP="00E0333D">
      <w:pPr>
        <w:spacing w:after="3" w:line="276" w:lineRule="auto"/>
        <w:ind w:left="0" w:right="1174" w:firstLine="0"/>
        <w:jc w:val="center"/>
        <w:rPr>
          <w:rFonts w:ascii="Times New Roman" w:eastAsia="Times New Roman" w:hAnsi="Times New Roman" w:cs="Times New Roman"/>
          <w:color w:val="auto"/>
          <w:sz w:val="22"/>
          <w:szCs w:val="18"/>
          <w:lang w:val="ru-RU" w:eastAsia="ru-RU"/>
        </w:rPr>
      </w:pPr>
    </w:p>
    <w:p w:rsidR="00E0333D" w:rsidRPr="003849C7" w:rsidRDefault="00E0333D" w:rsidP="00E0333D">
      <w:pPr>
        <w:spacing w:after="3" w:line="276" w:lineRule="auto"/>
        <w:ind w:left="0" w:right="1174" w:firstLine="0"/>
        <w:jc w:val="center"/>
        <w:rPr>
          <w:rFonts w:ascii="Times New Roman" w:eastAsia="Times New Roman" w:hAnsi="Times New Roman" w:cs="Times New Roman"/>
          <w:color w:val="auto"/>
          <w:sz w:val="22"/>
          <w:szCs w:val="18"/>
          <w:lang w:val="ru-RU" w:eastAsia="ru-RU"/>
        </w:rPr>
      </w:pPr>
    </w:p>
    <w:p w:rsidR="00E0333D" w:rsidRPr="003849C7" w:rsidRDefault="00E0333D" w:rsidP="00E0333D">
      <w:pPr>
        <w:spacing w:after="3" w:line="276" w:lineRule="auto"/>
        <w:ind w:left="0" w:right="1174" w:firstLine="0"/>
        <w:jc w:val="left"/>
        <w:rPr>
          <w:rFonts w:ascii="Times New Roman" w:eastAsia="Times New Roman" w:hAnsi="Times New Roman" w:cs="Times New Roman"/>
          <w:color w:val="auto"/>
          <w:sz w:val="22"/>
          <w:szCs w:val="18"/>
          <w:lang w:val="ru-RU" w:eastAsia="ru-RU"/>
        </w:rPr>
      </w:pPr>
    </w:p>
    <w:p w:rsidR="00E0333D" w:rsidRPr="003849C7" w:rsidRDefault="00E0333D" w:rsidP="00E0333D">
      <w:pPr>
        <w:spacing w:after="3" w:line="276" w:lineRule="auto"/>
        <w:ind w:left="0" w:right="1174" w:firstLine="0"/>
        <w:jc w:val="center"/>
        <w:rPr>
          <w:rFonts w:ascii="Times New Roman" w:eastAsia="Times New Roman" w:hAnsi="Times New Roman" w:cs="Times New Roman"/>
          <w:color w:val="auto"/>
          <w:sz w:val="22"/>
          <w:szCs w:val="18"/>
          <w:lang w:val="ru-RU" w:eastAsia="ru-RU"/>
        </w:rPr>
      </w:pPr>
    </w:p>
    <w:p w:rsidR="00E0333D" w:rsidRPr="003849C7" w:rsidRDefault="00E0333D" w:rsidP="00E0333D">
      <w:pPr>
        <w:spacing w:after="3" w:line="276" w:lineRule="auto"/>
        <w:ind w:left="0" w:right="1174" w:firstLine="0"/>
        <w:jc w:val="center"/>
        <w:rPr>
          <w:rFonts w:ascii="Times New Roman" w:eastAsia="Times New Roman" w:hAnsi="Times New Roman" w:cs="Times New Roman"/>
          <w:color w:val="auto"/>
          <w:sz w:val="24"/>
          <w:szCs w:val="24"/>
          <w:lang w:val="ru-RU" w:eastAsia="ru-RU"/>
        </w:rPr>
      </w:pP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993"/>
        <w:gridCol w:w="6128"/>
        <w:gridCol w:w="676"/>
      </w:tblGrid>
      <w:tr w:rsidR="00E0333D" w:rsidRPr="003849C7" w:rsidTr="003C2466">
        <w:trPr>
          <w:trHeight w:val="221"/>
        </w:trPr>
        <w:tc>
          <w:tcPr>
            <w:tcW w:w="2268" w:type="dxa"/>
            <w:gridSpan w:val="2"/>
            <w:tcBorders>
              <w:top w:val="nil"/>
              <w:left w:val="nil"/>
              <w:bottom w:val="nil"/>
              <w:right w:val="nil"/>
            </w:tcBorders>
            <w:shd w:val="clear" w:color="auto" w:fill="auto"/>
            <w:hideMark/>
          </w:tcPr>
          <w:p w:rsidR="00E0333D" w:rsidRPr="003849C7" w:rsidRDefault="00E0333D" w:rsidP="003C2466">
            <w:pPr>
              <w:spacing w:after="3" w:line="240" w:lineRule="auto"/>
              <w:ind w:left="0" w:right="14" w:firstLine="0"/>
              <w:rPr>
                <w:rFonts w:ascii="Times New Roman" w:eastAsia="Times New Roman" w:hAnsi="Times New Roman" w:cs="Times New Roman"/>
                <w:color w:val="auto"/>
                <w:sz w:val="24"/>
                <w:szCs w:val="24"/>
                <w:lang w:val="ru-RU" w:eastAsia="ru-RU"/>
              </w:rPr>
            </w:pPr>
            <w:r w:rsidRPr="003849C7">
              <w:rPr>
                <w:rFonts w:ascii="Times New Roman" w:eastAsia="Times New Roman" w:hAnsi="Times New Roman" w:cs="Times New Roman"/>
                <w:color w:val="auto"/>
                <w:sz w:val="24"/>
                <w:szCs w:val="24"/>
                <w:lang w:val="ru-RU" w:eastAsia="ru-RU"/>
              </w:rPr>
              <w:t>На студента (ку)</w:t>
            </w:r>
          </w:p>
        </w:tc>
        <w:tc>
          <w:tcPr>
            <w:tcW w:w="6804" w:type="dxa"/>
            <w:gridSpan w:val="2"/>
            <w:tcBorders>
              <w:top w:val="nil"/>
              <w:left w:val="nil"/>
              <w:bottom w:val="single" w:sz="4" w:space="0" w:color="000000"/>
              <w:right w:val="nil"/>
            </w:tcBorders>
            <w:shd w:val="clear" w:color="auto" w:fill="auto"/>
            <w:hideMark/>
          </w:tcPr>
          <w:p w:rsidR="00E0333D" w:rsidRPr="003849C7" w:rsidRDefault="00E0333D" w:rsidP="003C2466">
            <w:pPr>
              <w:spacing w:after="3" w:line="240" w:lineRule="auto"/>
              <w:ind w:left="176" w:right="1174" w:firstLine="0"/>
              <w:jc w:val="left"/>
              <w:rPr>
                <w:rFonts w:ascii="Times New Roman" w:eastAsia="Times New Roman" w:hAnsi="Times New Roman" w:cs="Times New Roman"/>
                <w:b/>
                <w:color w:val="auto"/>
                <w:sz w:val="24"/>
                <w:szCs w:val="24"/>
                <w:lang w:val="ru-RU" w:eastAsia="ru-RU"/>
              </w:rPr>
            </w:pPr>
            <w:r w:rsidRPr="003849C7">
              <w:rPr>
                <w:rFonts w:ascii="Times New Roman" w:eastAsia="Times New Roman" w:hAnsi="Times New Roman" w:cs="Times New Roman"/>
                <w:b/>
                <w:color w:val="auto"/>
                <w:sz w:val="24"/>
                <w:szCs w:val="24"/>
                <w:lang w:val="ru-RU" w:eastAsia="ru-RU"/>
              </w:rPr>
              <w:t xml:space="preserve">             </w:t>
            </w:r>
          </w:p>
        </w:tc>
      </w:tr>
      <w:tr w:rsidR="00E0333D" w:rsidRPr="003849C7" w:rsidTr="003C2466">
        <w:trPr>
          <w:gridAfter w:val="1"/>
          <w:wAfter w:w="142" w:type="dxa"/>
          <w:trHeight w:val="243"/>
        </w:trPr>
        <w:tc>
          <w:tcPr>
            <w:tcW w:w="1275" w:type="dxa"/>
            <w:tcBorders>
              <w:top w:val="nil"/>
              <w:left w:val="nil"/>
              <w:bottom w:val="single" w:sz="4" w:space="0" w:color="000000"/>
              <w:right w:val="nil"/>
            </w:tcBorders>
            <w:shd w:val="clear" w:color="auto" w:fill="auto"/>
          </w:tcPr>
          <w:p w:rsidR="00E0333D" w:rsidRPr="003849C7" w:rsidRDefault="00E0333D" w:rsidP="003C2466">
            <w:pPr>
              <w:spacing w:after="3" w:line="240" w:lineRule="auto"/>
              <w:ind w:left="0" w:right="1174" w:firstLine="0"/>
              <w:jc w:val="center"/>
              <w:rPr>
                <w:rFonts w:ascii="Times New Roman" w:eastAsia="Times New Roman" w:hAnsi="Times New Roman" w:cs="Times New Roman"/>
                <w:color w:val="auto"/>
                <w:sz w:val="24"/>
                <w:szCs w:val="24"/>
                <w:lang w:val="ru-RU" w:eastAsia="ru-RU"/>
              </w:rPr>
            </w:pPr>
          </w:p>
        </w:tc>
        <w:tc>
          <w:tcPr>
            <w:tcW w:w="7121" w:type="dxa"/>
            <w:gridSpan w:val="2"/>
            <w:tcBorders>
              <w:top w:val="single" w:sz="4" w:space="0" w:color="000000"/>
              <w:left w:val="nil"/>
              <w:bottom w:val="single" w:sz="4" w:space="0" w:color="000000"/>
              <w:right w:val="nil"/>
            </w:tcBorders>
            <w:shd w:val="clear" w:color="auto" w:fill="auto"/>
          </w:tcPr>
          <w:p w:rsidR="00E0333D" w:rsidRPr="003849C7" w:rsidRDefault="00E0333D" w:rsidP="003C2466">
            <w:pPr>
              <w:spacing w:after="3" w:line="240" w:lineRule="auto"/>
              <w:ind w:left="0" w:right="1174" w:firstLine="0"/>
              <w:jc w:val="center"/>
              <w:rPr>
                <w:rFonts w:ascii="Times New Roman" w:eastAsia="Times New Roman" w:hAnsi="Times New Roman" w:cs="Times New Roman"/>
                <w:color w:val="auto"/>
                <w:sz w:val="24"/>
                <w:szCs w:val="24"/>
                <w:lang w:val="ru-RU" w:eastAsia="ru-RU"/>
              </w:rPr>
            </w:pPr>
          </w:p>
          <w:p w:rsidR="00E0333D" w:rsidRPr="003849C7" w:rsidRDefault="00E0333D" w:rsidP="003C2466">
            <w:pPr>
              <w:spacing w:after="3" w:line="240" w:lineRule="auto"/>
              <w:ind w:left="0" w:right="1174" w:firstLine="0"/>
              <w:jc w:val="center"/>
              <w:rPr>
                <w:rFonts w:ascii="Times New Roman" w:eastAsia="Times New Roman" w:hAnsi="Times New Roman" w:cs="Times New Roman"/>
                <w:b/>
                <w:color w:val="auto"/>
                <w:sz w:val="24"/>
                <w:szCs w:val="24"/>
                <w:lang w:val="ru-RU" w:eastAsia="ru-RU"/>
              </w:rPr>
            </w:pPr>
          </w:p>
        </w:tc>
      </w:tr>
      <w:tr w:rsidR="00E0333D" w:rsidRPr="001A59C0" w:rsidTr="003C2466">
        <w:trPr>
          <w:trHeight w:val="122"/>
        </w:trPr>
        <w:tc>
          <w:tcPr>
            <w:tcW w:w="2268" w:type="dxa"/>
            <w:gridSpan w:val="2"/>
            <w:tcBorders>
              <w:top w:val="single" w:sz="4" w:space="0" w:color="000000"/>
              <w:left w:val="nil"/>
              <w:bottom w:val="nil"/>
              <w:right w:val="nil"/>
            </w:tcBorders>
            <w:shd w:val="clear" w:color="auto" w:fill="auto"/>
          </w:tcPr>
          <w:p w:rsidR="00E0333D" w:rsidRPr="003849C7" w:rsidRDefault="00E0333D" w:rsidP="003C2466">
            <w:pPr>
              <w:spacing w:after="3" w:line="240" w:lineRule="auto"/>
              <w:ind w:left="0" w:right="1174" w:firstLine="0"/>
              <w:jc w:val="center"/>
              <w:rPr>
                <w:rFonts w:ascii="Times New Roman" w:eastAsia="Times New Roman" w:hAnsi="Times New Roman" w:cs="Times New Roman"/>
                <w:color w:val="auto"/>
                <w:sz w:val="10"/>
                <w:szCs w:val="10"/>
                <w:lang w:val="ru-RU" w:eastAsia="ru-RU"/>
              </w:rPr>
            </w:pPr>
          </w:p>
        </w:tc>
        <w:tc>
          <w:tcPr>
            <w:tcW w:w="6804" w:type="dxa"/>
            <w:gridSpan w:val="2"/>
            <w:tcBorders>
              <w:top w:val="single" w:sz="4" w:space="0" w:color="000000"/>
              <w:left w:val="nil"/>
              <w:bottom w:val="nil"/>
              <w:right w:val="nil"/>
            </w:tcBorders>
            <w:shd w:val="clear" w:color="auto" w:fill="auto"/>
          </w:tcPr>
          <w:p w:rsidR="00E0333D" w:rsidRPr="003849C7" w:rsidRDefault="00E0333D" w:rsidP="003C2466">
            <w:pPr>
              <w:spacing w:after="0" w:line="240" w:lineRule="auto"/>
              <w:ind w:left="-108" w:right="10" w:firstLine="0"/>
              <w:jc w:val="left"/>
              <w:rPr>
                <w:rFonts w:ascii="Times New Roman" w:eastAsia="Times New Roman" w:hAnsi="Times New Roman" w:cs="Times New Roman"/>
                <w:i/>
                <w:color w:val="auto"/>
                <w:sz w:val="16"/>
                <w:szCs w:val="16"/>
                <w:lang w:val="ru-RU" w:eastAsia="ru-RU"/>
              </w:rPr>
            </w:pPr>
            <w:r w:rsidRPr="003849C7">
              <w:rPr>
                <w:rFonts w:ascii="Times New Roman" w:eastAsia="Times New Roman" w:hAnsi="Times New Roman" w:cs="Times New Roman"/>
                <w:color w:val="auto"/>
                <w:sz w:val="10"/>
                <w:szCs w:val="10"/>
                <w:lang w:val="ru-RU" w:eastAsia="ru-RU"/>
              </w:rPr>
              <w:t xml:space="preserve">                      </w:t>
            </w:r>
            <w:r w:rsidRPr="003849C7">
              <w:rPr>
                <w:rFonts w:ascii="Times New Roman" w:eastAsia="Times New Roman" w:hAnsi="Times New Roman" w:cs="Times New Roman"/>
                <w:i/>
                <w:color w:val="auto"/>
                <w:sz w:val="16"/>
                <w:szCs w:val="16"/>
                <w:lang w:val="ru-RU" w:eastAsia="ru-RU"/>
              </w:rPr>
              <w:t>(принимающей организации, где проходилась практика)</w:t>
            </w:r>
          </w:p>
          <w:p w:rsidR="00E0333D" w:rsidRPr="003849C7" w:rsidRDefault="00E0333D" w:rsidP="003C2466">
            <w:pPr>
              <w:spacing w:after="3" w:line="240" w:lineRule="auto"/>
              <w:ind w:left="0" w:right="1174" w:firstLine="0"/>
              <w:jc w:val="center"/>
              <w:rPr>
                <w:rFonts w:ascii="Times New Roman" w:eastAsia="Times New Roman" w:hAnsi="Times New Roman" w:cs="Times New Roman"/>
                <w:color w:val="auto"/>
                <w:sz w:val="10"/>
                <w:szCs w:val="10"/>
                <w:lang w:val="ru-RU" w:eastAsia="ru-RU"/>
              </w:rPr>
            </w:pPr>
          </w:p>
        </w:tc>
      </w:tr>
    </w:tbl>
    <w:p w:rsidR="00E0333D" w:rsidRPr="003849C7" w:rsidRDefault="00E0333D" w:rsidP="00E0333D">
      <w:pPr>
        <w:spacing w:after="3" w:line="276" w:lineRule="auto"/>
        <w:ind w:left="0" w:right="1174" w:firstLine="0"/>
        <w:jc w:val="left"/>
        <w:rPr>
          <w:rFonts w:ascii="Times New Roman" w:eastAsia="Times New Roman" w:hAnsi="Times New Roman" w:cs="Times New Roman"/>
          <w:color w:val="auto"/>
          <w:sz w:val="24"/>
          <w:szCs w:val="24"/>
          <w:lang w:val="ru-RU" w:eastAsia="ru-RU"/>
        </w:rPr>
      </w:pPr>
    </w:p>
    <w:p w:rsidR="00E0333D" w:rsidRPr="003849C7" w:rsidRDefault="00E0333D" w:rsidP="00E0333D">
      <w:pPr>
        <w:spacing w:after="2" w:line="254" w:lineRule="auto"/>
        <w:ind w:left="0" w:right="0" w:firstLine="0"/>
        <w:jc w:val="left"/>
        <w:rPr>
          <w:rFonts w:ascii="Times New Roman" w:eastAsia="Times New Roman" w:hAnsi="Times New Roman" w:cs="Times New Roman"/>
          <w:color w:val="auto"/>
          <w:sz w:val="24"/>
          <w:szCs w:val="24"/>
          <w:lang w:val="ru-RU" w:eastAsia="ru-RU"/>
        </w:rPr>
      </w:pPr>
      <w:r w:rsidRPr="003849C7">
        <w:rPr>
          <w:rFonts w:ascii="Times New Roman" w:eastAsia="Times New Roman" w:hAnsi="Times New Roman" w:cs="Times New Roman"/>
          <w:color w:val="auto"/>
          <w:sz w:val="24"/>
          <w:szCs w:val="24"/>
          <w:lang w:val="ru-RU" w:eastAsia="ru-RU"/>
        </w:rPr>
        <w:t xml:space="preserve">Срок прохождения практики </w:t>
      </w:r>
      <w:r w:rsidR="00082723" w:rsidRPr="003849C7">
        <w:rPr>
          <w:rFonts w:ascii="Times New Roman" w:eastAsia="Times New Roman" w:hAnsi="Times New Roman" w:cs="Times New Roman"/>
          <w:b/>
          <w:color w:val="auto"/>
          <w:sz w:val="24"/>
          <w:szCs w:val="24"/>
          <w:lang w:val="ru-RU" w:eastAsia="ru-RU" w:bidi="ru-RU"/>
        </w:rPr>
        <w:t>Производственная. Ознакомительная практика</w:t>
      </w:r>
    </w:p>
    <w:p w:rsidR="00E0333D" w:rsidRPr="003849C7" w:rsidRDefault="004B7209" w:rsidP="00E0333D">
      <w:pPr>
        <w:spacing w:after="2" w:line="254" w:lineRule="auto"/>
        <w:ind w:left="720" w:right="0" w:firstLine="0"/>
        <w:contextualSpacing/>
        <w:jc w:val="left"/>
        <w:rPr>
          <w:rFonts w:ascii="Times New Roman" w:eastAsia="Times New Roman" w:hAnsi="Times New Roman" w:cs="Times New Roman"/>
          <w:b/>
          <w:color w:val="auto"/>
          <w:sz w:val="24"/>
          <w:szCs w:val="24"/>
          <w:lang w:val="ru-RU" w:eastAsia="ru-RU"/>
        </w:rPr>
      </w:pPr>
      <w:r w:rsidRPr="003849C7">
        <w:rPr>
          <w:rFonts w:ascii="Times New Roman" w:eastAsia="Times New Roman" w:hAnsi="Times New Roman" w:cs="Times New Roman"/>
          <w:i/>
          <w:color w:val="auto"/>
          <w:sz w:val="16"/>
          <w:szCs w:val="16"/>
          <w:lang w:val="ru-RU" w:eastAsia="ru-RU"/>
        </w:rPr>
        <w:t xml:space="preserve">                                                                                                       </w:t>
      </w:r>
      <w:r w:rsidR="00E0333D" w:rsidRPr="003849C7">
        <w:rPr>
          <w:rFonts w:ascii="Times New Roman" w:eastAsia="Times New Roman" w:hAnsi="Times New Roman" w:cs="Times New Roman"/>
          <w:i/>
          <w:color w:val="auto"/>
          <w:sz w:val="16"/>
          <w:szCs w:val="16"/>
          <w:lang w:val="ru-RU" w:eastAsia="ru-RU"/>
        </w:rPr>
        <w:t>(вид практики)</w:t>
      </w:r>
    </w:p>
    <w:p w:rsidR="00E0333D" w:rsidRPr="003849C7" w:rsidRDefault="00E0333D" w:rsidP="00E0333D">
      <w:pPr>
        <w:spacing w:after="2" w:line="254" w:lineRule="auto"/>
        <w:ind w:left="720" w:right="0" w:firstLine="0"/>
        <w:contextualSpacing/>
        <w:jc w:val="left"/>
        <w:rPr>
          <w:rFonts w:ascii="Times New Roman" w:eastAsia="Times New Roman" w:hAnsi="Times New Roman" w:cs="Times New Roman"/>
          <w:color w:val="auto"/>
          <w:sz w:val="24"/>
          <w:szCs w:val="24"/>
          <w:lang w:val="ru-RU" w:eastAsia="ru-RU"/>
        </w:rPr>
      </w:pPr>
      <w:r w:rsidRPr="003849C7">
        <w:rPr>
          <w:rFonts w:ascii="Times New Roman" w:eastAsia="Times New Roman" w:hAnsi="Times New Roman" w:cs="Times New Roman"/>
          <w:color w:val="auto"/>
          <w:sz w:val="24"/>
          <w:szCs w:val="24"/>
          <w:lang w:val="ru-RU" w:eastAsia="ru-RU"/>
        </w:rPr>
        <w:t xml:space="preserve"> с  « </w:t>
      </w:r>
      <w:r w:rsidRPr="003849C7">
        <w:rPr>
          <w:rFonts w:ascii="Times New Roman" w:eastAsia="Times New Roman" w:hAnsi="Times New Roman" w:cs="Times New Roman"/>
          <w:b/>
          <w:color w:val="auto"/>
          <w:sz w:val="24"/>
          <w:szCs w:val="24"/>
          <w:lang w:val="ru-RU" w:eastAsia="ru-RU"/>
        </w:rPr>
        <w:t>___</w:t>
      </w:r>
      <w:r w:rsidRPr="003849C7">
        <w:rPr>
          <w:rFonts w:ascii="Times New Roman" w:eastAsia="Times New Roman" w:hAnsi="Times New Roman" w:cs="Times New Roman"/>
          <w:color w:val="auto"/>
          <w:sz w:val="24"/>
          <w:szCs w:val="24"/>
          <w:lang w:val="ru-RU" w:eastAsia="ru-RU"/>
        </w:rPr>
        <w:t xml:space="preserve"> » </w:t>
      </w:r>
      <w:r w:rsidRPr="003849C7">
        <w:rPr>
          <w:rFonts w:ascii="Times New Roman" w:eastAsia="Times New Roman" w:hAnsi="Times New Roman" w:cs="Times New Roman"/>
          <w:b/>
          <w:color w:val="auto"/>
          <w:sz w:val="24"/>
          <w:szCs w:val="24"/>
          <w:lang w:val="ru-RU" w:eastAsia="ru-RU"/>
        </w:rPr>
        <w:t>_____ 202_ г.</w:t>
      </w:r>
      <w:r w:rsidRPr="003849C7">
        <w:rPr>
          <w:rFonts w:ascii="Times New Roman" w:eastAsia="Times New Roman" w:hAnsi="Times New Roman" w:cs="Times New Roman"/>
          <w:color w:val="auto"/>
          <w:sz w:val="24"/>
          <w:szCs w:val="24"/>
          <w:lang w:val="ru-RU" w:eastAsia="ru-RU"/>
        </w:rPr>
        <w:t xml:space="preserve">  по    « </w:t>
      </w:r>
      <w:r w:rsidRPr="003849C7">
        <w:rPr>
          <w:rFonts w:ascii="Times New Roman" w:eastAsia="Times New Roman" w:hAnsi="Times New Roman" w:cs="Times New Roman"/>
          <w:b/>
          <w:color w:val="auto"/>
          <w:sz w:val="24"/>
          <w:szCs w:val="24"/>
          <w:lang w:val="ru-RU" w:eastAsia="ru-RU"/>
        </w:rPr>
        <w:t>____</w:t>
      </w:r>
      <w:r w:rsidRPr="003849C7">
        <w:rPr>
          <w:rFonts w:ascii="Times New Roman" w:eastAsia="Times New Roman" w:hAnsi="Times New Roman" w:cs="Times New Roman"/>
          <w:color w:val="auto"/>
          <w:sz w:val="24"/>
          <w:szCs w:val="24"/>
          <w:lang w:val="ru-RU" w:eastAsia="ru-RU"/>
        </w:rPr>
        <w:t xml:space="preserve">» </w:t>
      </w:r>
      <w:r w:rsidRPr="003849C7">
        <w:rPr>
          <w:rFonts w:ascii="Times New Roman" w:eastAsia="Times New Roman" w:hAnsi="Times New Roman" w:cs="Times New Roman"/>
          <w:b/>
          <w:color w:val="auto"/>
          <w:sz w:val="24"/>
          <w:szCs w:val="24"/>
          <w:lang w:val="ru-RU" w:eastAsia="ru-RU"/>
        </w:rPr>
        <w:t xml:space="preserve"> _____ 202_ г.</w:t>
      </w:r>
    </w:p>
    <w:p w:rsidR="00E0333D" w:rsidRPr="003849C7" w:rsidRDefault="00E0333D" w:rsidP="00E0333D">
      <w:pPr>
        <w:spacing w:after="2" w:line="254" w:lineRule="auto"/>
        <w:ind w:left="0" w:right="0" w:firstLine="0"/>
        <w:jc w:val="left"/>
        <w:rPr>
          <w:rFonts w:ascii="Times New Roman" w:eastAsia="Times New Roman" w:hAnsi="Times New Roman" w:cs="Times New Roman"/>
          <w:color w:val="auto"/>
          <w:sz w:val="16"/>
          <w:szCs w:val="16"/>
          <w:lang w:val="ru-RU" w:eastAsia="ru-RU"/>
        </w:rPr>
      </w:pPr>
    </w:p>
    <w:p w:rsidR="00E0333D" w:rsidRPr="003849C7" w:rsidRDefault="00E0333D" w:rsidP="00E0333D">
      <w:pPr>
        <w:spacing w:after="2" w:line="254" w:lineRule="auto"/>
        <w:ind w:left="0" w:right="0" w:firstLine="0"/>
        <w:jc w:val="left"/>
        <w:rPr>
          <w:rFonts w:ascii="Times New Roman" w:eastAsia="Times New Roman" w:hAnsi="Times New Roman" w:cs="Times New Roman"/>
          <w:color w:val="auto"/>
          <w:sz w:val="24"/>
          <w:szCs w:val="24"/>
          <w:lang w:val="ru-RU" w:eastAsia="ru-RU"/>
        </w:rPr>
      </w:pPr>
      <w:r w:rsidRPr="003849C7">
        <w:rPr>
          <w:rFonts w:ascii="Times New Roman" w:eastAsia="Times New Roman" w:hAnsi="Times New Roman" w:cs="Times New Roman"/>
          <w:color w:val="auto"/>
          <w:sz w:val="24"/>
          <w:szCs w:val="24"/>
          <w:lang w:val="ru-RU" w:eastAsia="ru-RU"/>
        </w:rPr>
        <w:t xml:space="preserve">Продолжительность  практики: </w:t>
      </w:r>
      <w:r w:rsidR="00082723" w:rsidRPr="003849C7">
        <w:rPr>
          <w:rFonts w:ascii="Times New Roman" w:eastAsia="Times New Roman" w:hAnsi="Times New Roman" w:cs="Times New Roman"/>
          <w:b/>
          <w:color w:val="auto"/>
          <w:sz w:val="24"/>
          <w:szCs w:val="24"/>
          <w:u w:val="single"/>
          <w:lang w:val="ru-RU" w:eastAsia="ru-RU" w:bidi="ru-RU"/>
        </w:rPr>
        <w:t>Производственная. Ознакомительная практика</w:t>
      </w:r>
      <w:r w:rsidR="00A03046" w:rsidRPr="003849C7">
        <w:rPr>
          <w:rFonts w:ascii="Times New Roman" w:eastAsia="Times New Roman" w:hAnsi="Times New Roman" w:cs="Times New Roman"/>
          <w:b/>
          <w:color w:val="auto"/>
          <w:sz w:val="24"/>
          <w:szCs w:val="24"/>
          <w:u w:val="single"/>
          <w:lang w:val="ru-RU" w:eastAsia="ru-RU" w:bidi="ru-RU"/>
        </w:rPr>
        <w:t xml:space="preserve"> </w:t>
      </w:r>
      <w:r w:rsidRPr="003849C7">
        <w:rPr>
          <w:rFonts w:ascii="Times New Roman" w:eastAsia="Times New Roman" w:hAnsi="Times New Roman" w:cs="Times New Roman"/>
          <w:color w:val="auto"/>
          <w:sz w:val="24"/>
          <w:szCs w:val="24"/>
          <w:lang w:val="ru-RU" w:eastAsia="ru-RU"/>
        </w:rPr>
        <w:t xml:space="preserve">в течение  </w:t>
      </w:r>
      <w:r w:rsidRPr="003849C7">
        <w:rPr>
          <w:rFonts w:ascii="Times New Roman" w:eastAsia="Times New Roman" w:hAnsi="Times New Roman" w:cs="Times New Roman"/>
          <w:color w:val="auto"/>
          <w:sz w:val="24"/>
          <w:szCs w:val="24"/>
          <w:u w:val="single"/>
          <w:lang w:val="ru-RU" w:eastAsia="ru-RU"/>
        </w:rPr>
        <w:t>__</w:t>
      </w:r>
      <w:r w:rsidRPr="003849C7">
        <w:rPr>
          <w:rFonts w:ascii="Times New Roman" w:eastAsia="Times New Roman" w:hAnsi="Times New Roman" w:cs="Times New Roman"/>
          <w:color w:val="auto"/>
          <w:sz w:val="24"/>
          <w:szCs w:val="24"/>
          <w:lang w:val="ru-RU" w:eastAsia="ru-RU"/>
        </w:rPr>
        <w:t xml:space="preserve"> недель (и), что </w:t>
      </w:r>
      <w:r w:rsidRPr="003849C7">
        <w:rPr>
          <w:rFonts w:ascii="Times New Roman" w:eastAsia="Times New Roman" w:hAnsi="Times New Roman" w:cs="Times New Roman"/>
          <w:i/>
          <w:color w:val="auto"/>
          <w:sz w:val="16"/>
          <w:szCs w:val="16"/>
          <w:lang w:val="ru-RU" w:eastAsia="ru-RU"/>
        </w:rPr>
        <w:t xml:space="preserve">                                                                                     (вид практики)</w:t>
      </w:r>
    </w:p>
    <w:p w:rsidR="00E0333D" w:rsidRPr="003849C7" w:rsidRDefault="00E0333D" w:rsidP="00E0333D">
      <w:pPr>
        <w:spacing w:after="2" w:line="254" w:lineRule="auto"/>
        <w:ind w:left="426" w:right="0" w:firstLine="0"/>
        <w:contextualSpacing/>
        <w:jc w:val="left"/>
        <w:rPr>
          <w:rFonts w:ascii="Times New Roman" w:eastAsia="Times New Roman" w:hAnsi="Times New Roman" w:cs="Times New Roman"/>
          <w:color w:val="auto"/>
          <w:sz w:val="24"/>
          <w:szCs w:val="24"/>
          <w:lang w:val="ru-RU" w:eastAsia="ru-RU"/>
        </w:rPr>
      </w:pPr>
      <w:r w:rsidRPr="003849C7">
        <w:rPr>
          <w:rFonts w:ascii="Times New Roman" w:eastAsia="Times New Roman" w:hAnsi="Times New Roman" w:cs="Times New Roman"/>
          <w:color w:val="auto"/>
          <w:sz w:val="24"/>
          <w:szCs w:val="24"/>
          <w:lang w:val="ru-RU" w:eastAsia="ru-RU"/>
        </w:rPr>
        <w:t>составляет _</w:t>
      </w:r>
      <w:r w:rsidRPr="003849C7">
        <w:rPr>
          <w:rFonts w:ascii="Times New Roman" w:eastAsia="Times New Roman" w:hAnsi="Times New Roman" w:cs="Times New Roman"/>
          <w:b/>
          <w:color w:val="auto"/>
          <w:sz w:val="24"/>
          <w:szCs w:val="24"/>
          <w:u w:val="single"/>
          <w:lang w:val="ru-RU" w:eastAsia="ru-RU"/>
        </w:rPr>
        <w:t>___</w:t>
      </w:r>
      <w:r w:rsidRPr="003849C7">
        <w:rPr>
          <w:rFonts w:ascii="Times New Roman" w:eastAsia="Times New Roman" w:hAnsi="Times New Roman" w:cs="Times New Roman"/>
          <w:color w:val="auto"/>
          <w:sz w:val="24"/>
          <w:szCs w:val="24"/>
          <w:u w:val="single"/>
          <w:lang w:val="ru-RU" w:eastAsia="ru-RU"/>
        </w:rPr>
        <w:t xml:space="preserve">  </w:t>
      </w:r>
      <w:r w:rsidRPr="003849C7">
        <w:rPr>
          <w:rFonts w:ascii="Times New Roman" w:eastAsia="Times New Roman" w:hAnsi="Times New Roman" w:cs="Times New Roman"/>
          <w:color w:val="auto"/>
          <w:sz w:val="24"/>
          <w:szCs w:val="24"/>
          <w:lang w:val="ru-RU" w:eastAsia="ru-RU"/>
        </w:rPr>
        <w:t>часов.</w:t>
      </w:r>
    </w:p>
    <w:p w:rsidR="00E0333D" w:rsidRPr="003849C7" w:rsidRDefault="00E0333D" w:rsidP="00E0333D">
      <w:pPr>
        <w:spacing w:after="2" w:line="254" w:lineRule="auto"/>
        <w:ind w:left="0" w:right="0" w:firstLine="0"/>
        <w:jc w:val="left"/>
        <w:rPr>
          <w:rFonts w:ascii="Times New Roman" w:eastAsia="Times New Roman" w:hAnsi="Times New Roman" w:cs="Times New Roman"/>
          <w:i/>
          <w:color w:val="auto"/>
          <w:sz w:val="16"/>
          <w:szCs w:val="16"/>
          <w:lang w:val="ru-RU" w:eastAsia="ru-RU"/>
        </w:rPr>
      </w:pPr>
      <w:r w:rsidRPr="003849C7">
        <w:rPr>
          <w:rFonts w:ascii="Times New Roman" w:eastAsia="Times New Roman" w:hAnsi="Times New Roman" w:cs="Times New Roman"/>
          <w:i/>
          <w:color w:val="auto"/>
          <w:sz w:val="16"/>
          <w:szCs w:val="16"/>
          <w:lang w:val="ru-RU" w:eastAsia="ru-RU"/>
        </w:rPr>
        <w:t xml:space="preserve">                                                                    </w:t>
      </w:r>
    </w:p>
    <w:tbl>
      <w:tblPr>
        <w:tblW w:w="9214" w:type="dxa"/>
        <w:tblInd w:w="392"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5528"/>
        <w:gridCol w:w="3686"/>
      </w:tblGrid>
      <w:tr w:rsidR="00E0333D" w:rsidRPr="001A59C0" w:rsidTr="003C2466">
        <w:tc>
          <w:tcPr>
            <w:tcW w:w="5528" w:type="dxa"/>
            <w:tcBorders>
              <w:top w:val="nil"/>
              <w:left w:val="nil"/>
              <w:bottom w:val="nil"/>
              <w:right w:val="nil"/>
            </w:tcBorders>
            <w:shd w:val="clear" w:color="auto" w:fill="auto"/>
            <w:hideMark/>
          </w:tcPr>
          <w:p w:rsidR="00E0333D" w:rsidRPr="003849C7" w:rsidRDefault="00E0333D" w:rsidP="003C2466">
            <w:pPr>
              <w:numPr>
                <w:ilvl w:val="0"/>
                <w:numId w:val="20"/>
              </w:numPr>
              <w:spacing w:after="2" w:line="254" w:lineRule="auto"/>
              <w:ind w:left="317" w:right="0" w:hanging="283"/>
              <w:contextualSpacing/>
              <w:jc w:val="left"/>
              <w:rPr>
                <w:rFonts w:ascii="Times New Roman" w:eastAsia="Times New Roman" w:hAnsi="Times New Roman" w:cs="Times New Roman"/>
                <w:color w:val="auto"/>
                <w:sz w:val="24"/>
                <w:szCs w:val="24"/>
                <w:lang w:val="ru-RU" w:eastAsia="ru-RU"/>
              </w:rPr>
            </w:pPr>
            <w:r w:rsidRPr="003849C7">
              <w:rPr>
                <w:rFonts w:ascii="Times New Roman" w:eastAsia="Times New Roman" w:hAnsi="Times New Roman" w:cs="Times New Roman"/>
                <w:color w:val="auto"/>
                <w:sz w:val="24"/>
                <w:szCs w:val="24"/>
                <w:lang w:val="ru-RU" w:eastAsia="ru-RU"/>
              </w:rPr>
              <w:t>Навыки, приобретенные за время практики:</w:t>
            </w:r>
          </w:p>
        </w:tc>
        <w:tc>
          <w:tcPr>
            <w:tcW w:w="3686" w:type="dxa"/>
            <w:tcBorders>
              <w:top w:val="nil"/>
              <w:left w:val="nil"/>
              <w:bottom w:val="single" w:sz="4" w:space="0" w:color="000000"/>
              <w:right w:val="nil"/>
            </w:tcBorders>
            <w:shd w:val="clear" w:color="auto" w:fill="auto"/>
            <w:hideMark/>
          </w:tcPr>
          <w:p w:rsidR="00E0333D" w:rsidRPr="003849C7" w:rsidRDefault="00E0333D" w:rsidP="003C2466">
            <w:pPr>
              <w:spacing w:after="2" w:line="254" w:lineRule="auto"/>
              <w:ind w:left="0" w:right="0" w:firstLine="0"/>
              <w:jc w:val="left"/>
              <w:rPr>
                <w:rFonts w:ascii="Times New Roman" w:eastAsia="Times New Roman" w:hAnsi="Times New Roman" w:cs="Times New Roman"/>
                <w:color w:val="auto"/>
                <w:sz w:val="24"/>
                <w:szCs w:val="24"/>
                <w:lang w:val="ru-RU" w:eastAsia="ru-RU"/>
              </w:rPr>
            </w:pPr>
            <w:r w:rsidRPr="003849C7">
              <w:rPr>
                <w:rFonts w:ascii="Times New Roman" w:eastAsia="Times New Roman" w:hAnsi="Times New Roman" w:cs="Times New Roman"/>
                <w:color w:val="auto"/>
                <w:sz w:val="24"/>
                <w:szCs w:val="24"/>
                <w:lang w:val="ru-RU" w:eastAsia="ru-RU"/>
              </w:rPr>
              <w:t xml:space="preserve">  </w:t>
            </w:r>
          </w:p>
        </w:tc>
      </w:tr>
      <w:tr w:rsidR="00E0333D" w:rsidRPr="001A59C0" w:rsidTr="003C2466">
        <w:tc>
          <w:tcPr>
            <w:tcW w:w="9214" w:type="dxa"/>
            <w:gridSpan w:val="2"/>
            <w:tcBorders>
              <w:top w:val="nil"/>
              <w:left w:val="nil"/>
              <w:bottom w:val="single" w:sz="4" w:space="0" w:color="000000"/>
              <w:right w:val="nil"/>
            </w:tcBorders>
            <w:shd w:val="clear" w:color="auto" w:fill="auto"/>
          </w:tcPr>
          <w:p w:rsidR="00E0333D" w:rsidRPr="003849C7" w:rsidRDefault="00E0333D" w:rsidP="003C2466">
            <w:pPr>
              <w:spacing w:after="2" w:line="254" w:lineRule="auto"/>
              <w:ind w:left="0" w:right="0" w:firstLine="0"/>
              <w:jc w:val="left"/>
              <w:rPr>
                <w:rFonts w:ascii="Times New Roman" w:eastAsia="Times New Roman" w:hAnsi="Times New Roman" w:cs="Times New Roman"/>
                <w:color w:val="auto"/>
                <w:sz w:val="24"/>
                <w:szCs w:val="24"/>
                <w:lang w:val="ru-RU" w:eastAsia="ru-RU"/>
              </w:rPr>
            </w:pPr>
          </w:p>
        </w:tc>
      </w:tr>
      <w:tr w:rsidR="00E0333D" w:rsidRPr="001A59C0" w:rsidTr="003C2466">
        <w:trPr>
          <w:trHeight w:val="368"/>
        </w:trPr>
        <w:tc>
          <w:tcPr>
            <w:tcW w:w="9214" w:type="dxa"/>
            <w:gridSpan w:val="2"/>
            <w:tcBorders>
              <w:top w:val="single" w:sz="4" w:space="0" w:color="000000"/>
              <w:left w:val="nil"/>
              <w:bottom w:val="single" w:sz="4" w:space="0" w:color="000000"/>
              <w:right w:val="nil"/>
            </w:tcBorders>
            <w:shd w:val="clear" w:color="auto" w:fill="auto"/>
          </w:tcPr>
          <w:p w:rsidR="00E0333D" w:rsidRPr="003849C7" w:rsidRDefault="00E0333D" w:rsidP="003C2466">
            <w:pPr>
              <w:spacing w:after="2" w:line="254" w:lineRule="auto"/>
              <w:ind w:left="0" w:right="0" w:firstLine="0"/>
              <w:jc w:val="left"/>
              <w:rPr>
                <w:rFonts w:ascii="Times New Roman" w:eastAsia="Times New Roman" w:hAnsi="Times New Roman" w:cs="Times New Roman"/>
                <w:color w:val="auto"/>
                <w:sz w:val="24"/>
                <w:szCs w:val="24"/>
                <w:lang w:val="ru-RU" w:eastAsia="ru-RU"/>
              </w:rPr>
            </w:pPr>
          </w:p>
        </w:tc>
      </w:tr>
      <w:tr w:rsidR="00E0333D" w:rsidRPr="001A59C0" w:rsidTr="003C2466">
        <w:trPr>
          <w:trHeight w:val="368"/>
        </w:trPr>
        <w:tc>
          <w:tcPr>
            <w:tcW w:w="9214" w:type="dxa"/>
            <w:gridSpan w:val="2"/>
            <w:tcBorders>
              <w:top w:val="single" w:sz="4" w:space="0" w:color="000000"/>
              <w:left w:val="nil"/>
              <w:bottom w:val="single" w:sz="4" w:space="0" w:color="000000"/>
              <w:right w:val="nil"/>
            </w:tcBorders>
            <w:shd w:val="clear" w:color="auto" w:fill="auto"/>
          </w:tcPr>
          <w:p w:rsidR="00E0333D" w:rsidRPr="003849C7" w:rsidRDefault="00E0333D" w:rsidP="003C2466">
            <w:pPr>
              <w:spacing w:after="2" w:line="254" w:lineRule="auto"/>
              <w:ind w:left="0" w:right="0" w:firstLine="0"/>
              <w:jc w:val="left"/>
              <w:rPr>
                <w:rFonts w:ascii="Times New Roman" w:eastAsia="Times New Roman" w:hAnsi="Times New Roman" w:cs="Times New Roman"/>
                <w:sz w:val="24"/>
                <w:szCs w:val="24"/>
                <w:lang w:val="ru-RU" w:eastAsia="ru-RU"/>
              </w:rPr>
            </w:pPr>
          </w:p>
        </w:tc>
      </w:tr>
    </w:tbl>
    <w:p w:rsidR="00E0333D" w:rsidRPr="003849C7" w:rsidRDefault="00E0333D" w:rsidP="00E0333D">
      <w:pPr>
        <w:spacing w:after="2" w:line="254" w:lineRule="auto"/>
        <w:ind w:left="0" w:right="0" w:firstLine="0"/>
        <w:jc w:val="left"/>
        <w:rPr>
          <w:rFonts w:ascii="Times New Roman" w:eastAsia="Times New Roman" w:hAnsi="Times New Roman" w:cs="Times New Roman"/>
          <w:color w:val="auto"/>
          <w:sz w:val="24"/>
          <w:szCs w:val="24"/>
          <w:lang w:val="ru-RU" w:eastAsia="ru-RU"/>
        </w:rPr>
      </w:pP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3969"/>
      </w:tblGrid>
      <w:tr w:rsidR="00E0333D" w:rsidRPr="001A59C0" w:rsidTr="003C2466">
        <w:tc>
          <w:tcPr>
            <w:tcW w:w="5245" w:type="dxa"/>
            <w:tcBorders>
              <w:top w:val="nil"/>
              <w:left w:val="nil"/>
              <w:bottom w:val="nil"/>
              <w:right w:val="nil"/>
            </w:tcBorders>
            <w:shd w:val="clear" w:color="auto" w:fill="auto"/>
            <w:hideMark/>
          </w:tcPr>
          <w:p w:rsidR="00E0333D" w:rsidRPr="003849C7" w:rsidRDefault="00E0333D" w:rsidP="003C2466">
            <w:pPr>
              <w:numPr>
                <w:ilvl w:val="0"/>
                <w:numId w:val="20"/>
              </w:numPr>
              <w:spacing w:after="2" w:line="254" w:lineRule="auto"/>
              <w:ind w:left="317" w:right="0" w:hanging="283"/>
              <w:contextualSpacing/>
              <w:jc w:val="left"/>
              <w:rPr>
                <w:rFonts w:ascii="Times New Roman" w:eastAsia="Times New Roman" w:hAnsi="Times New Roman" w:cs="Times New Roman"/>
                <w:color w:val="auto"/>
                <w:sz w:val="24"/>
                <w:szCs w:val="24"/>
                <w:lang w:val="ru-RU" w:eastAsia="ru-RU"/>
              </w:rPr>
            </w:pPr>
            <w:r w:rsidRPr="003849C7">
              <w:rPr>
                <w:rFonts w:ascii="Times New Roman" w:eastAsia="Times New Roman" w:hAnsi="Times New Roman" w:cs="Times New Roman"/>
                <w:color w:val="auto"/>
                <w:sz w:val="24"/>
                <w:szCs w:val="24"/>
                <w:lang w:val="ru-RU" w:eastAsia="ru-RU"/>
              </w:rPr>
              <w:t>Отзыв об отношении студента (ки) к работе:</w:t>
            </w:r>
          </w:p>
        </w:tc>
        <w:tc>
          <w:tcPr>
            <w:tcW w:w="3969" w:type="dxa"/>
            <w:tcBorders>
              <w:top w:val="nil"/>
              <w:left w:val="nil"/>
              <w:bottom w:val="single" w:sz="4" w:space="0" w:color="000000"/>
              <w:right w:val="nil"/>
            </w:tcBorders>
            <w:shd w:val="clear" w:color="auto" w:fill="auto"/>
          </w:tcPr>
          <w:p w:rsidR="00E0333D" w:rsidRPr="003849C7" w:rsidRDefault="00E0333D" w:rsidP="003C2466">
            <w:pPr>
              <w:spacing w:after="2" w:line="254" w:lineRule="auto"/>
              <w:ind w:left="33" w:right="0" w:hanging="33"/>
              <w:jc w:val="left"/>
              <w:rPr>
                <w:rFonts w:ascii="Times New Roman" w:eastAsia="Times New Roman" w:hAnsi="Times New Roman" w:cs="Times New Roman"/>
                <w:color w:val="auto"/>
                <w:sz w:val="24"/>
                <w:szCs w:val="24"/>
                <w:lang w:val="ru-RU" w:eastAsia="ru-RU"/>
              </w:rPr>
            </w:pPr>
          </w:p>
        </w:tc>
      </w:tr>
      <w:tr w:rsidR="00E0333D" w:rsidRPr="001A59C0" w:rsidTr="003C2466">
        <w:tc>
          <w:tcPr>
            <w:tcW w:w="9214" w:type="dxa"/>
            <w:gridSpan w:val="2"/>
            <w:tcBorders>
              <w:top w:val="nil"/>
              <w:left w:val="nil"/>
              <w:bottom w:val="single" w:sz="4" w:space="0" w:color="000000"/>
              <w:right w:val="nil"/>
            </w:tcBorders>
            <w:shd w:val="clear" w:color="auto" w:fill="auto"/>
          </w:tcPr>
          <w:p w:rsidR="00E0333D" w:rsidRPr="003849C7" w:rsidRDefault="00E0333D" w:rsidP="003C2466">
            <w:pPr>
              <w:spacing w:after="2" w:line="254" w:lineRule="auto"/>
              <w:ind w:left="0" w:right="0" w:firstLine="0"/>
              <w:jc w:val="left"/>
              <w:rPr>
                <w:rFonts w:ascii="Times New Roman" w:eastAsia="Times New Roman" w:hAnsi="Times New Roman" w:cs="Times New Roman"/>
                <w:color w:val="auto"/>
                <w:sz w:val="24"/>
                <w:szCs w:val="24"/>
                <w:lang w:val="ru-RU" w:eastAsia="ru-RU"/>
              </w:rPr>
            </w:pPr>
          </w:p>
        </w:tc>
      </w:tr>
      <w:tr w:rsidR="00E0333D" w:rsidRPr="001A59C0" w:rsidTr="003C2466">
        <w:tc>
          <w:tcPr>
            <w:tcW w:w="9214" w:type="dxa"/>
            <w:gridSpan w:val="2"/>
            <w:tcBorders>
              <w:top w:val="single" w:sz="4" w:space="0" w:color="000000"/>
              <w:left w:val="nil"/>
              <w:bottom w:val="single" w:sz="4" w:space="0" w:color="000000"/>
              <w:right w:val="nil"/>
            </w:tcBorders>
            <w:shd w:val="clear" w:color="auto" w:fill="auto"/>
          </w:tcPr>
          <w:p w:rsidR="00E0333D" w:rsidRPr="003849C7" w:rsidRDefault="00E0333D" w:rsidP="003C2466">
            <w:pPr>
              <w:spacing w:after="2" w:line="254" w:lineRule="auto"/>
              <w:ind w:left="0" w:right="0" w:firstLine="0"/>
              <w:jc w:val="left"/>
              <w:rPr>
                <w:rFonts w:ascii="Times New Roman" w:eastAsia="Times New Roman" w:hAnsi="Times New Roman" w:cs="Times New Roman"/>
                <w:color w:val="auto"/>
                <w:sz w:val="24"/>
                <w:szCs w:val="24"/>
                <w:lang w:val="ru-RU" w:eastAsia="ru-RU"/>
              </w:rPr>
            </w:pPr>
          </w:p>
        </w:tc>
      </w:tr>
      <w:tr w:rsidR="00E0333D" w:rsidRPr="001A59C0" w:rsidTr="003C2466">
        <w:tc>
          <w:tcPr>
            <w:tcW w:w="9214" w:type="dxa"/>
            <w:gridSpan w:val="2"/>
            <w:tcBorders>
              <w:top w:val="single" w:sz="4" w:space="0" w:color="000000"/>
              <w:left w:val="nil"/>
              <w:bottom w:val="single" w:sz="4" w:space="0" w:color="000000"/>
              <w:right w:val="nil"/>
            </w:tcBorders>
            <w:shd w:val="clear" w:color="auto" w:fill="auto"/>
          </w:tcPr>
          <w:p w:rsidR="00E0333D" w:rsidRPr="003849C7" w:rsidRDefault="00E0333D" w:rsidP="003C2466">
            <w:pPr>
              <w:spacing w:after="2" w:line="254" w:lineRule="auto"/>
              <w:ind w:left="0" w:right="0" w:firstLine="0"/>
              <w:jc w:val="left"/>
              <w:rPr>
                <w:rFonts w:ascii="Times New Roman" w:eastAsia="Times New Roman" w:hAnsi="Times New Roman" w:cs="Times New Roman"/>
                <w:color w:val="auto"/>
                <w:sz w:val="24"/>
                <w:szCs w:val="24"/>
                <w:lang w:val="ru-RU" w:eastAsia="ru-RU"/>
              </w:rPr>
            </w:pPr>
          </w:p>
        </w:tc>
      </w:tr>
    </w:tbl>
    <w:p w:rsidR="00E0333D" w:rsidRPr="003849C7" w:rsidRDefault="00E0333D" w:rsidP="00E0333D">
      <w:pPr>
        <w:spacing w:after="2" w:line="254" w:lineRule="auto"/>
        <w:ind w:left="0" w:right="0" w:firstLine="0"/>
        <w:jc w:val="left"/>
        <w:rPr>
          <w:rFonts w:ascii="Times New Roman" w:eastAsia="Times New Roman" w:hAnsi="Times New Roman" w:cs="Times New Roman"/>
          <w:color w:val="auto"/>
          <w:sz w:val="24"/>
          <w:szCs w:val="24"/>
          <w:lang w:val="ru-RU" w:eastAsia="ru-RU"/>
        </w:rPr>
      </w:pP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804"/>
      </w:tblGrid>
      <w:tr w:rsidR="00E0333D" w:rsidRPr="003849C7" w:rsidTr="003C2466">
        <w:tc>
          <w:tcPr>
            <w:tcW w:w="2410" w:type="dxa"/>
            <w:tcBorders>
              <w:top w:val="nil"/>
              <w:left w:val="nil"/>
              <w:bottom w:val="nil"/>
              <w:right w:val="nil"/>
            </w:tcBorders>
            <w:shd w:val="clear" w:color="auto" w:fill="auto"/>
            <w:hideMark/>
          </w:tcPr>
          <w:p w:rsidR="00E0333D" w:rsidRPr="003849C7" w:rsidRDefault="00E0333D" w:rsidP="003C2466">
            <w:pPr>
              <w:spacing w:after="2" w:line="254" w:lineRule="auto"/>
              <w:ind w:left="0" w:right="0" w:firstLine="0"/>
              <w:jc w:val="left"/>
              <w:rPr>
                <w:rFonts w:ascii="Times New Roman" w:eastAsia="Times New Roman" w:hAnsi="Times New Roman" w:cs="Times New Roman"/>
                <w:color w:val="auto"/>
                <w:sz w:val="24"/>
                <w:szCs w:val="24"/>
                <w:lang w:val="ru-RU" w:eastAsia="ru-RU"/>
              </w:rPr>
            </w:pPr>
            <w:r w:rsidRPr="003849C7">
              <w:rPr>
                <w:rFonts w:ascii="Times New Roman" w:eastAsia="Times New Roman" w:hAnsi="Times New Roman" w:cs="Times New Roman"/>
                <w:color w:val="auto"/>
                <w:sz w:val="24"/>
                <w:szCs w:val="24"/>
                <w:lang w:val="ru-RU" w:eastAsia="ru-RU"/>
              </w:rPr>
              <w:t>Оценка за практику:</w:t>
            </w:r>
          </w:p>
        </w:tc>
        <w:tc>
          <w:tcPr>
            <w:tcW w:w="6804" w:type="dxa"/>
            <w:tcBorders>
              <w:top w:val="nil"/>
              <w:left w:val="nil"/>
              <w:bottom w:val="single" w:sz="4" w:space="0" w:color="000000"/>
              <w:right w:val="nil"/>
            </w:tcBorders>
            <w:shd w:val="clear" w:color="auto" w:fill="auto"/>
            <w:hideMark/>
          </w:tcPr>
          <w:p w:rsidR="00E0333D" w:rsidRPr="003849C7" w:rsidRDefault="00E0333D" w:rsidP="003C2466">
            <w:pPr>
              <w:spacing w:after="2" w:line="254" w:lineRule="auto"/>
              <w:ind w:left="0" w:right="0" w:firstLine="0"/>
              <w:jc w:val="left"/>
              <w:rPr>
                <w:rFonts w:ascii="Times New Roman" w:eastAsia="Times New Roman" w:hAnsi="Times New Roman" w:cs="Times New Roman"/>
                <w:color w:val="auto"/>
                <w:sz w:val="24"/>
                <w:szCs w:val="24"/>
                <w:lang w:val="ru-RU" w:eastAsia="ru-RU"/>
              </w:rPr>
            </w:pPr>
            <w:r w:rsidRPr="003849C7">
              <w:rPr>
                <w:rFonts w:ascii="Times New Roman" w:eastAsia="Times New Roman" w:hAnsi="Times New Roman" w:cs="Times New Roman"/>
                <w:color w:val="auto"/>
                <w:sz w:val="24"/>
                <w:szCs w:val="24"/>
                <w:lang w:val="ru-RU" w:eastAsia="ru-RU"/>
              </w:rPr>
              <w:t xml:space="preserve">. </w:t>
            </w:r>
          </w:p>
        </w:tc>
      </w:tr>
      <w:tr w:rsidR="00E0333D" w:rsidRPr="003849C7" w:rsidTr="003C2466">
        <w:tc>
          <w:tcPr>
            <w:tcW w:w="9214" w:type="dxa"/>
            <w:gridSpan w:val="2"/>
            <w:tcBorders>
              <w:top w:val="nil"/>
              <w:left w:val="nil"/>
              <w:bottom w:val="single" w:sz="4" w:space="0" w:color="000000"/>
              <w:right w:val="nil"/>
            </w:tcBorders>
            <w:shd w:val="clear" w:color="auto" w:fill="auto"/>
          </w:tcPr>
          <w:p w:rsidR="00E0333D" w:rsidRPr="003849C7" w:rsidRDefault="00E0333D" w:rsidP="003C2466">
            <w:pPr>
              <w:spacing w:after="2" w:line="254" w:lineRule="auto"/>
              <w:ind w:left="0" w:right="0" w:firstLine="0"/>
              <w:jc w:val="left"/>
              <w:rPr>
                <w:rFonts w:ascii="Times New Roman" w:eastAsia="Times New Roman" w:hAnsi="Times New Roman" w:cs="Times New Roman"/>
                <w:color w:val="auto"/>
                <w:sz w:val="24"/>
                <w:szCs w:val="24"/>
                <w:lang w:val="ru-RU" w:eastAsia="ru-RU"/>
              </w:rPr>
            </w:pPr>
          </w:p>
        </w:tc>
      </w:tr>
      <w:tr w:rsidR="00E0333D" w:rsidRPr="003849C7" w:rsidTr="003C2466">
        <w:tc>
          <w:tcPr>
            <w:tcW w:w="9214" w:type="dxa"/>
            <w:gridSpan w:val="2"/>
            <w:tcBorders>
              <w:top w:val="single" w:sz="4" w:space="0" w:color="000000"/>
              <w:left w:val="nil"/>
              <w:bottom w:val="single" w:sz="4" w:space="0" w:color="000000"/>
              <w:right w:val="nil"/>
            </w:tcBorders>
            <w:shd w:val="clear" w:color="auto" w:fill="auto"/>
          </w:tcPr>
          <w:p w:rsidR="00E0333D" w:rsidRPr="003849C7" w:rsidRDefault="00E0333D" w:rsidP="003C2466">
            <w:pPr>
              <w:spacing w:after="2" w:line="254" w:lineRule="auto"/>
              <w:ind w:left="0" w:right="0" w:firstLine="0"/>
              <w:jc w:val="left"/>
              <w:rPr>
                <w:rFonts w:ascii="Times New Roman" w:eastAsia="Times New Roman" w:hAnsi="Times New Roman" w:cs="Times New Roman"/>
                <w:color w:val="auto"/>
                <w:sz w:val="24"/>
                <w:szCs w:val="24"/>
                <w:lang w:val="ru-RU" w:eastAsia="ru-RU"/>
              </w:rPr>
            </w:pPr>
          </w:p>
        </w:tc>
      </w:tr>
    </w:tbl>
    <w:p w:rsidR="00E0333D" w:rsidRPr="003849C7" w:rsidRDefault="00E0333D" w:rsidP="00E0333D">
      <w:pPr>
        <w:spacing w:after="2" w:line="254" w:lineRule="auto"/>
        <w:ind w:left="0" w:right="0" w:firstLine="0"/>
        <w:jc w:val="left"/>
        <w:rPr>
          <w:rFonts w:ascii="Times New Roman" w:eastAsia="Times New Roman" w:hAnsi="Times New Roman" w:cs="Times New Roman"/>
          <w:color w:val="auto"/>
          <w:sz w:val="24"/>
          <w:szCs w:val="24"/>
          <w:lang w:val="ru-RU" w:eastAsia="ru-RU"/>
        </w:rPr>
      </w:pPr>
    </w:p>
    <w:p w:rsidR="00E0333D" w:rsidRPr="003849C7" w:rsidRDefault="00E0333D" w:rsidP="00E0333D">
      <w:pPr>
        <w:spacing w:after="2" w:line="254" w:lineRule="auto"/>
        <w:ind w:left="0" w:right="0" w:firstLine="0"/>
        <w:jc w:val="left"/>
        <w:rPr>
          <w:rFonts w:ascii="Times New Roman" w:eastAsia="Times New Roman" w:hAnsi="Times New Roman" w:cs="Times New Roman"/>
          <w:color w:val="auto"/>
          <w:sz w:val="24"/>
          <w:szCs w:val="24"/>
          <w:lang w:val="ru-RU" w:eastAsia="ru-RU"/>
        </w:rPr>
      </w:pPr>
    </w:p>
    <w:p w:rsidR="00E0333D" w:rsidRPr="003849C7" w:rsidRDefault="00E0333D" w:rsidP="00E0333D">
      <w:pPr>
        <w:spacing w:after="2" w:line="254" w:lineRule="auto"/>
        <w:ind w:left="0" w:right="0" w:firstLine="0"/>
        <w:jc w:val="left"/>
        <w:rPr>
          <w:rFonts w:ascii="Times New Roman" w:eastAsia="Times New Roman" w:hAnsi="Times New Roman" w:cs="Times New Roman"/>
          <w:color w:val="auto"/>
          <w:sz w:val="24"/>
          <w:szCs w:val="24"/>
          <w:lang w:val="ru-RU" w:eastAsia="ru-RU"/>
        </w:rPr>
      </w:pPr>
    </w:p>
    <w:p w:rsidR="00E0333D" w:rsidRPr="003849C7" w:rsidRDefault="00E0333D" w:rsidP="00E0333D">
      <w:pPr>
        <w:spacing w:after="200" w:line="276" w:lineRule="auto"/>
        <w:ind w:left="0" w:right="0" w:firstLine="0"/>
        <w:jc w:val="left"/>
        <w:rPr>
          <w:rFonts w:ascii="Times New Roman" w:eastAsia="Times New Roman" w:hAnsi="Times New Roman" w:cs="Times New Roman"/>
          <w:color w:val="auto"/>
          <w:sz w:val="24"/>
          <w:szCs w:val="24"/>
          <w:lang w:val="ru-RU" w:eastAsia="ru-RU"/>
        </w:rPr>
      </w:pPr>
    </w:p>
    <w:p w:rsidR="00E0333D" w:rsidRPr="003849C7" w:rsidRDefault="00E0333D" w:rsidP="00E0333D">
      <w:pPr>
        <w:tabs>
          <w:tab w:val="left" w:pos="284"/>
        </w:tabs>
        <w:spacing w:after="200" w:line="276" w:lineRule="auto"/>
        <w:ind w:left="284" w:right="0" w:firstLine="0"/>
        <w:jc w:val="left"/>
        <w:rPr>
          <w:rFonts w:ascii="Times New Roman" w:eastAsia="Times New Roman" w:hAnsi="Times New Roman" w:cs="Times New Roman"/>
          <w:color w:val="auto"/>
          <w:sz w:val="24"/>
          <w:szCs w:val="24"/>
          <w:lang w:val="ru-RU" w:eastAsia="ru-RU"/>
        </w:rPr>
      </w:pPr>
      <w:r w:rsidRPr="003849C7">
        <w:rPr>
          <w:rFonts w:ascii="Times New Roman" w:eastAsia="Times New Roman" w:hAnsi="Times New Roman" w:cs="Times New Roman"/>
          <w:color w:val="auto"/>
          <w:sz w:val="24"/>
          <w:szCs w:val="24"/>
          <w:lang w:val="ru-RU" w:eastAsia="ru-RU"/>
        </w:rPr>
        <w:t>«___»___________20____г.</w:t>
      </w:r>
    </w:p>
    <w:p w:rsidR="00E0333D" w:rsidRPr="003849C7" w:rsidRDefault="00E0333D" w:rsidP="00E0333D">
      <w:pPr>
        <w:spacing w:after="200" w:line="276" w:lineRule="auto"/>
        <w:ind w:left="0" w:right="0" w:firstLine="0"/>
        <w:jc w:val="left"/>
        <w:rPr>
          <w:rFonts w:ascii="Times New Roman" w:eastAsia="Times New Roman" w:hAnsi="Times New Roman" w:cs="Times New Roman"/>
          <w:color w:val="auto"/>
          <w:sz w:val="24"/>
          <w:szCs w:val="24"/>
          <w:lang w:val="ru-RU" w:eastAsia="ru-RU"/>
        </w:rPr>
      </w:pPr>
    </w:p>
    <w:p w:rsidR="00E0333D" w:rsidRPr="003849C7" w:rsidRDefault="00E0333D" w:rsidP="00E0333D">
      <w:pPr>
        <w:spacing w:after="200" w:line="276" w:lineRule="auto"/>
        <w:ind w:left="0" w:right="0" w:firstLine="0"/>
        <w:jc w:val="left"/>
        <w:rPr>
          <w:rFonts w:ascii="Times New Roman" w:eastAsia="Times New Roman" w:hAnsi="Times New Roman" w:cs="Times New Roman"/>
          <w:color w:val="auto"/>
          <w:sz w:val="24"/>
          <w:szCs w:val="24"/>
          <w:lang w:val="ru-RU" w:eastAsia="ru-RU"/>
        </w:rPr>
      </w:pPr>
    </w:p>
    <w:p w:rsidR="00E0333D" w:rsidRPr="003849C7" w:rsidRDefault="00E0333D" w:rsidP="00E0333D">
      <w:pPr>
        <w:spacing w:after="0" w:line="240" w:lineRule="auto"/>
        <w:ind w:left="284" w:right="0" w:firstLine="0"/>
        <w:rPr>
          <w:rFonts w:ascii="Times New Roman" w:eastAsia="Times New Roman" w:hAnsi="Times New Roman" w:cs="Times New Roman"/>
          <w:i/>
          <w:color w:val="auto"/>
          <w:sz w:val="16"/>
          <w:szCs w:val="16"/>
          <w:lang w:val="ru-RU" w:eastAsia="ru-RU"/>
        </w:rPr>
      </w:pPr>
      <w:r w:rsidRPr="003849C7">
        <w:rPr>
          <w:rFonts w:ascii="Times New Roman" w:eastAsia="Times New Roman" w:hAnsi="Times New Roman" w:cs="Times New Roman"/>
          <w:color w:val="auto"/>
          <w:sz w:val="24"/>
          <w:szCs w:val="24"/>
          <w:lang w:val="ru-RU" w:eastAsia="ru-RU"/>
        </w:rPr>
        <w:t xml:space="preserve">Руководитель практики от организации                       </w:t>
      </w:r>
      <w:r w:rsidRPr="003849C7">
        <w:rPr>
          <w:rFonts w:ascii="Times New Roman" w:eastAsia="Times New Roman" w:hAnsi="Times New Roman" w:cs="Times New Roman"/>
          <w:i/>
          <w:color w:val="auto"/>
          <w:sz w:val="16"/>
          <w:szCs w:val="16"/>
          <w:lang w:val="ru-RU" w:eastAsia="ru-RU"/>
        </w:rPr>
        <w:t xml:space="preserve">                                                        ( подпись)</w:t>
      </w:r>
    </w:p>
    <w:p w:rsidR="00E0333D" w:rsidRPr="003849C7" w:rsidRDefault="00E0333D" w:rsidP="00E0333D">
      <w:pPr>
        <w:autoSpaceDE w:val="0"/>
        <w:autoSpaceDN w:val="0"/>
        <w:adjustRightInd w:val="0"/>
        <w:spacing w:after="0" w:line="264" w:lineRule="auto"/>
        <w:ind w:left="0" w:right="-1" w:firstLine="0"/>
        <w:rPr>
          <w:rFonts w:ascii="Times New Roman" w:eastAsia="TimesNewRomanPSMT" w:hAnsi="Times New Roman" w:cs="Times New Roman"/>
          <w:sz w:val="24"/>
          <w:szCs w:val="24"/>
          <w:lang w:val="ru-RU"/>
        </w:rPr>
      </w:pPr>
    </w:p>
    <w:p w:rsidR="00E0333D" w:rsidRPr="006F1532" w:rsidRDefault="00E0333D" w:rsidP="00E0333D">
      <w:pPr>
        <w:autoSpaceDE w:val="0"/>
        <w:autoSpaceDN w:val="0"/>
        <w:adjustRightInd w:val="0"/>
        <w:spacing w:after="0" w:line="264" w:lineRule="auto"/>
        <w:ind w:left="0" w:right="-1" w:firstLine="0"/>
        <w:rPr>
          <w:rFonts w:ascii="Times New Roman" w:eastAsia="TimesNewRomanPSMT" w:hAnsi="Times New Roman" w:cs="Times New Roman"/>
          <w:sz w:val="24"/>
          <w:szCs w:val="24"/>
          <w:lang w:val="ru-RU"/>
        </w:rPr>
      </w:pPr>
      <w:r w:rsidRPr="003849C7">
        <w:rPr>
          <w:rFonts w:ascii="Times New Roman" w:eastAsia="TimesNewRomanPSMT" w:hAnsi="Times New Roman" w:cs="Times New Roman"/>
          <w:sz w:val="24"/>
          <w:szCs w:val="24"/>
          <w:lang w:val="ru-RU"/>
        </w:rPr>
        <w:t>Печать</w:t>
      </w:r>
    </w:p>
    <w:p w:rsidR="00E0333D" w:rsidRPr="006F1532" w:rsidRDefault="00E0333D" w:rsidP="00E0333D">
      <w:pPr>
        <w:autoSpaceDE w:val="0"/>
        <w:autoSpaceDN w:val="0"/>
        <w:adjustRightInd w:val="0"/>
        <w:spacing w:after="0" w:line="264" w:lineRule="auto"/>
        <w:ind w:left="0" w:right="-1" w:firstLine="0"/>
        <w:rPr>
          <w:rFonts w:ascii="Times New Roman" w:eastAsia="TimesNewRomanPSMT" w:hAnsi="Times New Roman" w:cs="Times New Roman"/>
          <w:sz w:val="24"/>
          <w:szCs w:val="24"/>
          <w:lang w:val="ru-RU"/>
        </w:rPr>
      </w:pPr>
    </w:p>
    <w:p w:rsidR="00890884" w:rsidRPr="006F1532" w:rsidRDefault="00890884" w:rsidP="00E0333D">
      <w:pPr>
        <w:spacing w:after="0" w:line="240" w:lineRule="auto"/>
        <w:ind w:left="0" w:right="0" w:firstLine="426"/>
        <w:rPr>
          <w:rFonts w:ascii="Times New Roman" w:hAnsi="Times New Roman" w:cs="Times New Roman"/>
          <w:szCs w:val="18"/>
          <w:lang w:val="ru-RU"/>
        </w:rPr>
      </w:pPr>
    </w:p>
    <w:sectPr w:rsidR="00890884" w:rsidRPr="006F1532" w:rsidSect="00B109C6">
      <w:pgSz w:w="11906" w:h="16838"/>
      <w:pgMar w:top="1140" w:right="837" w:bottom="1135" w:left="1701"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B9A" w:rsidRDefault="00AF2B9A">
      <w:pPr>
        <w:spacing w:after="0" w:line="240" w:lineRule="auto"/>
      </w:pPr>
      <w:r>
        <w:separator/>
      </w:r>
    </w:p>
  </w:endnote>
  <w:endnote w:type="continuationSeparator" w:id="0">
    <w:p w:rsidR="00AF2B9A" w:rsidRDefault="00AF2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Trebuchet MS">
    <w:panose1 w:val="020B0603020202020204"/>
    <w:charset w:val="CC"/>
    <w:family w:val="swiss"/>
    <w:pitch w:val="variable"/>
    <w:sig w:usb0="00000687" w:usb1="00000000" w:usb2="00000000" w:usb3="00000000" w:csb0="0000009F" w:csb1="00000000"/>
  </w:font>
  <w:font w:name="TimesNewRomanPSMT">
    <w:altName w:val="MS Mincho"/>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0DF" w:rsidRDefault="00CE00DF">
    <w:pPr>
      <w:spacing w:after="2" w:line="259" w:lineRule="auto"/>
      <w:ind w:left="0" w:right="13" w:firstLine="0"/>
      <w:jc w:val="center"/>
    </w:pPr>
    <w:r>
      <w:rPr>
        <w:noProof/>
        <w:lang w:val="ru-RU" w:eastAsia="ru-RU"/>
      </w:rPr>
      <mc:AlternateContent>
        <mc:Choice Requires="wpg">
          <w:drawing>
            <wp:anchor distT="0" distB="0" distL="114300" distR="114300" simplePos="0" relativeHeight="251657216" behindDoc="0" locked="0" layoutInCell="1" allowOverlap="1" wp14:anchorId="5895311D" wp14:editId="6E8A19AC">
              <wp:simplePos x="0" y="0"/>
              <wp:positionH relativeFrom="page">
                <wp:posOffset>3357245</wp:posOffset>
              </wp:positionH>
              <wp:positionV relativeFrom="page">
                <wp:posOffset>9667875</wp:posOffset>
              </wp:positionV>
              <wp:extent cx="1385570" cy="360045"/>
              <wp:effectExtent l="0" t="0" r="0" b="0"/>
              <wp:wrapSquare wrapText="bothSides"/>
              <wp:docPr id="28103" name="Group 28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9255" name="Shape 29255"/>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56" name="Shape 29256"/>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57" name="Shape 29257"/>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258" name="Shape 29258"/>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259" name="Shape 29259"/>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60" name="Shape 29260"/>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261" name="Shape 29261"/>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62" name="Shape 29262"/>
                      <wps:cNvSpPr/>
                      <wps:spPr>
                        <a:xfrm>
                          <a:off x="34290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263" name="Shape 29263"/>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64" name="Shape 29264"/>
                      <wps:cNvSpPr/>
                      <wps:spPr>
                        <a:xfrm>
                          <a:off x="45262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65" name="Shape 29265"/>
                      <wps:cNvSpPr/>
                      <wps:spPr>
                        <a:xfrm>
                          <a:off x="48006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66" name="Shape 29266"/>
                      <wps:cNvSpPr/>
                      <wps:spPr>
                        <a:xfrm>
                          <a:off x="53492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67" name="Shape 29267"/>
                      <wps:cNvSpPr/>
                      <wps:spPr>
                        <a:xfrm>
                          <a:off x="60350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268" name="Shape 29268"/>
                      <wps:cNvSpPr/>
                      <wps:spPr>
                        <a:xfrm>
                          <a:off x="6720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69" name="Shape 29269"/>
                      <wps:cNvSpPr/>
                      <wps:spPr>
                        <a:xfrm>
                          <a:off x="69951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70" name="Shape 29270"/>
                      <wps:cNvSpPr/>
                      <wps:spPr>
                        <a:xfrm>
                          <a:off x="7543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71" name="Shape 29271"/>
                      <wps:cNvSpPr/>
                      <wps:spPr>
                        <a:xfrm>
                          <a:off x="8092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72" name="Shape 29272"/>
                      <wps:cNvSpPr/>
                      <wps:spPr>
                        <a:xfrm>
                          <a:off x="8366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273" name="Shape 29273"/>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74" name="Shape 29274"/>
                      <wps:cNvSpPr/>
                      <wps:spPr>
                        <a:xfrm>
                          <a:off x="9464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75" name="Shape 29275"/>
                      <wps:cNvSpPr/>
                      <wps:spPr>
                        <a:xfrm>
                          <a:off x="10149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76" name="Shape 29276"/>
                      <wps:cNvSpPr/>
                      <wps:spPr>
                        <a:xfrm>
                          <a:off x="10561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77" name="Shape 29277"/>
                      <wps:cNvSpPr/>
                      <wps:spPr>
                        <a:xfrm>
                          <a:off x="111099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78" name="Shape 29278"/>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79" name="Shape 29279"/>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80" name="Shape 29280"/>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281" name="Shape 29281"/>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82" name="Shape 29282"/>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132" name="Shape 28132"/>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8133" name="Shape 28133"/>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0B4993B" id="Group 28103" o:spid="_x0000_s1026" style="position:absolute;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0O+ngUAAA5aAAAOAAAAZHJzL2Uyb0RvYy54bWzsnF9zmzgQwN9v5r4Dw/vFCJAAT5w+XK95&#10;6dx1pu0HIBjbzAFigNjOt7+V+Ocg3KI0benc5sEBIYS0+mlZaRfdvjlnqXGMyyrh+cYkN5ZpxHnE&#10;t0m+35ifP737wzeNqg7zbZjyPN6YT3Flvrn7/bfbU7GObX7g6TYuDSgkr9anYmMe6rpYr1ZVdIiz&#10;sLrhRZzDxR0vs7CG03K/2pbhCUrP0pVtWWx14uW2KHkUVxWkvm0umney/N0ujup/drsqro10Y0Ld&#10;avlbyt8H8bu6uw3X+zIsDknUViN8QS2yMMnhoX1Rb8M6NB7LRCkqS6KSV3xX30Q8W/HdLoli2QZo&#10;DbFGrbkv+WMh27Jfn/ZFLyYQ7UhOLy42+vv4oTSS7ca0fWI5ppGHGXSTfLLRJIGITsV+DTnvy+Jj&#10;8aFs2gmH73n0bwWXV+Pr4nw/ZD7vykzcBM01zlL2T73s43NtRJBIHJ9SD7oogmsOsyyXNp0THaAH&#10;lduiw18XNzqEtTfSIAhcceMqXDePlZXrK3MqgLNqEGX1baL8eAiLWPZQJQTUiTKwKe1EKbMYtkyS&#10;opQ5hRzbs6oV6Rwp2Z7r2FebGq6jx6q+j7mUdnh8X9XwDIBy2x2Fh+4oOufdYQmj5IvjowhrcZ8o&#10;ShwaJ6ClqcgB+qoRubiY8WP8icts9ajHoDuGq2l+mastqkMCcnbXu/+FLG3I1z4S2nY1M4AkOLrE&#10;oSut+9+U2mSUiqAvDA5EO2Xxfdsh8VK6FU+T7bskTUVzq3L/8GdaGsdQqBn51zL4LFuaC9EJxkNQ&#10;dbs0rKXOyLkoR/ZUltSgDtMkgwFhe1BQW0yai8fEUqE13QZYV+sGHXH0wLdPkiiZDoSLQfuDUIex&#10;12iNAXUm6i0qAIPi66i7hLjwnugIgIb2Y9v7wsh+3iHfFXfiyIq8Bu5tUV1je+gG7Bswh3yzKZ6d&#10;ccBKDETEfeLde12zeyrunhbuvm0HMGY6Agbc23Eg34CXmqt7M1zqn++Ke1uR18B9NLav4j7km03x&#10;7IyI+1dNzeu4g2Iea3dfC3dCLd+b5J26PnOXYM20FXkN3tuiusF9lfch32yMZ2dE3r+B90DlPdDi&#10;3SaBSyd5b1/pP1+/ozmD1ruc8wc2g+nISL9Dko71brvM9yfNd7RntCahqN9/wMIMIyrvRIt3xyIe&#10;hUWY7hU/2O+o35H3pa3OMCB1rN9tPd5dO4CFqAneUb8j74vjvfdh9KuRzNHjPfA8MS1V9TuuviPv&#10;i+MdSB3rd+kAm7/6Tm1mT9rvaM8g74vjXXWsMukpns+7D3EDk/YM8o68L4531bvK9Lyr1HEDG+2Z&#10;PqoAowmWHE3AVPcqJOmsRzLLodYk7+hvQv2+OP2u+leZnn+VebblT/KO9gzyvjjeVf8q0/OvsiCg&#10;IipMXZ9B3pH3pfEuQppH6zOQpGPPeNR1fJyvjuz3dqyDEpjtNp2dEeNnXh4/46n+VUjS4d23YLqK&#10;9gzy/ktEv3uqfxWStHh3GMP4yHH4O8ZHLvNrD0/1r0KSDu+BRW2MjxzzjvbMQnkHS2Rsv+v5VwOX&#10;udPrkRhPgPPVxc1XVf+qp+dfJRZxA1yQRAX/a3y+KkzvsYLXc7ASizIiPstWVyRRw6OGX5yGVz2s&#10;np6HlRBiBdOfsCLwCPzigFddrJ6ei5UQRv3pmDEEHoFfHPCqj9XT87ES24LdRyaDghF4BH5pwAv3&#10;6MiGhySdRUnYbYdS/Ip1PGnFXTmWuSrpq15WSNIC3nFgi7XJSSuG0aCGX5yGV92svp6blTjU86eX&#10;JdGkQeCXBbwv1xOfmTQySU/D+1RujKkuS4K59JM3oZmz1dKzeK1ru0deBMZd7LUUpbyKQVi4td38&#10;re0AsLFvXyYhc2Or+P/AnNw2FzYdlmOo3SBZ7Gp8eQ7Hl9s43/0HAAD//wMAUEsDBBQABgAIAAAA&#10;IQBkI9xu4wAAAA0BAAAPAAAAZHJzL2Rvd25yZXYueG1sTI/BTsMwDIbvSLxDZCRuLG2g61aaTtME&#10;nKZJbEiIW9Z4bbUmqZqs7d4e7wRH+//0+3O+mkzLBux946yEeBYBQ1s63dhKwtfh/WkBzAdltWqd&#10;RQlX9LAq7u9ylWk32k8c9qFiVGJ9piTUIXQZ576s0Sg/cx1ayk6uNyrQ2Fdc92qkctNyEUVzblRj&#10;6UKtOtzUWJ73FyPhY1Tj+jl+G7bn0+b6c0h239sYpXx8mNavwAJO4Q+Gmz6pQ0FOR3ex2rNWQiIW&#10;KaEUJEIkwAhJX+ZLYMfbKl0K4EXO/39R/AIAAP//AwBQSwECLQAUAAYACAAAACEAtoM4kv4AAADh&#10;AQAAEwAAAAAAAAAAAAAAAAAAAAAAW0NvbnRlbnRfVHlwZXNdLnhtbFBLAQItABQABgAIAAAAIQA4&#10;/SH/1gAAAJQBAAALAAAAAAAAAAAAAAAAAC8BAABfcmVscy8ucmVsc1BLAQItABQABgAIAAAAIQDe&#10;w0O+ngUAAA5aAAAOAAAAAAAAAAAAAAAAAC4CAABkcnMvZTJvRG9jLnhtbFBLAQItABQABgAIAAAA&#10;IQBkI9xu4wAAAA0BAAAPAAAAAAAAAAAAAAAAAPgHAABkcnMvZG93bnJldi54bWxQSwUGAAAAAAQA&#10;BADzAAAACAkAAAAA&#10;">
              <v:shape id="Shape 29255"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9aJsMA&#10;AADeAAAADwAAAGRycy9kb3ducmV2LnhtbESP3YrCMBSE74V9h3AWvNPUgn9d07II4t768wCH5mxb&#10;bE5Kk42tT78RBC+HmfmG2RWDaUWg3jWWFSzmCQji0uqGKwXXy2G2AeE8ssbWMikYyUGRf0x2mGl7&#10;5xOFs69EhLDLUEHtfZdJ6cqaDLq57Yij92t7gz7KvpK6x3uEm1amSbKSBhuOCzV2tK+pvJ3/jAJ5&#10;letjGjo+JI8Qjr5qHutxVGr6OXx/gfA0+Hf41f7RCtJtulzC8068Aj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9aJsMAAADeAAAADwAAAAAAAAAAAAAAAACYAgAAZHJzL2Rv&#10;d25yZXYueG1sUEsFBgAAAAAEAAQA9QAAAIgDAAAAAA==&#10;" path="m,l27432,r,359994l,359994,,e" fillcolor="black" stroked="f" strokeweight="0">
                <v:stroke miterlimit="83231f" joinstyle="miter"/>
                <v:path arrowok="t" textboxrect="0,0,27432,359994"/>
              </v:shape>
              <v:shape id="Shape 29256"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i1BMcA&#10;AADeAAAADwAAAGRycy9kb3ducmV2LnhtbESPUUvDMBSF3wX/Q7iCby414rDdsiGFoiADNzfY411z&#10;15Y1NyWJW/33iyD4eDjnfIczX462F2fyoXOs4XGSgSCunem40bD9qh5eQISIbLB3TBp+KMBycXsz&#10;x8K4C6/pvImNSBAOBWpoYxwKKUPdksUwcQNx8o7OW4xJ+kYaj5cEt71UWTaVFjtOCy0OVLZUnzbf&#10;VkP5tFN+9ZHn6rD31Wd4q0p2O63v78bXGYhIY/wP/7XfjQaVq+cp/N5JV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4tQTHAAAA3gAAAA8AAAAAAAAAAAAAAAAAmAIAAGRy&#10;cy9kb3ducmV2LnhtbFBLBQYAAAAABAAEAPUAAACMAwAAAAA=&#10;" path="m,l13716,r,359994l,359994,,e" fillcolor="black" stroked="f" strokeweight="0">
                <v:stroke miterlimit="83231f" joinstyle="miter"/>
                <v:path arrowok="t" textboxrect="0,0,13716,359994"/>
              </v:shape>
              <v:shape id="Shape 29257"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433sUA&#10;AADeAAAADwAAAGRycy9kb3ducmV2LnhtbESP0WrCQBRE3wX/YbmFvummAatG12AqpQWfjH7AJXtN&#10;gtm7S3YbY7++Wyj0cZiZM8w2H00nBup9a1nByzwBQVxZ3XKt4HJ+n61A+ICssbNMCh7kId9NJ1vM&#10;tL3ziYYy1CJC2GeooAnBZVL6qiGDfm4dcfSutjcYouxrqXu8R7jpZJokr9Jgy3GhQUdvDVW38sso&#10;sEONx+/D9SZpLKoP9ygdF6VSz0/jfgMi0Bj+w3/tT60gXaeLJfzeiV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vjfexQAAAN4AAAAPAAAAAAAAAAAAAAAAAJgCAABkcnMv&#10;ZG93bnJldi54bWxQSwUGAAAAAAQABAD1AAAAigMAAAAA&#10;" path="m,l41148,r,359994l,359994,,e" fillcolor="black" stroked="f" strokeweight="0">
                <v:stroke miterlimit="83231f" joinstyle="miter"/>
                <v:path arrowok="t" textboxrect="0,0,41148,359994"/>
              </v:shape>
              <v:shape id="Shape 29258"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sUisAA&#10;AADeAAAADwAAAGRycy9kb3ducmV2LnhtbERPyQrCMBC9C/5DGMGbphYUrUZxQRD04nLxNjRjW2wm&#10;pYla/XpzEDw+3j5bNKYUT6pdYVnBoB+BIE6tLjhTcDlve2MQziNrLC2Tgjc5WMzbrRkm2r74SM+T&#10;z0QIYZeggtz7KpHSpTkZdH1bEQfuZmuDPsA6k7rGVwg3pYyjaCQNFhwacqxonVN6Pz2Mgma1zQ5e&#10;TqLNfvi58mP0GRzcWalup1lOQXhq/F/8c++0gngSD8PecCdcAT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sUisAAAADeAAAADwAAAAAAAAAAAAAAAACYAgAAZHJzL2Rvd25y&#10;ZXYueG1sUEsFBgAAAAAEAAQA9QAAAIUDAAAAAA==&#10;" path="m,l54864,r,359994l,359994,,e" fillcolor="black" stroked="f" strokeweight="0">
                <v:stroke miterlimit="83231f" joinstyle="miter"/>
                <v:path arrowok="t" textboxrect="0,0,54864,359994"/>
              </v:shape>
              <v:shape id="Shape 29259"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chdscA&#10;AADeAAAADwAAAGRycy9kb3ducmV2LnhtbESPUUvDMBSF3wX/Q7jC3ly6DMV2y4YUigMRdDrY411z&#10;15Y1NyXJtvrvjSD4eDjnfIezXI+2FxfyoXOsYTbNQBDXznTcaPj6rO6fQISIbLB3TBq+KcB6dXuz&#10;xMK4K3/QZRsbkSAcCtTQxjgUUoa6JYth6gbi5B2dtxiT9I00Hq8JbnupsuxRWuw4LbQ4UNlSfdqe&#10;rYZyvlP+7TXP1WHvq/fwUpXsdlpP7sbnBYhIY/wP/7U3RoPK1UMOv3fSF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nIXbHAAAA3gAAAA8AAAAAAAAAAAAAAAAAmAIAAGRy&#10;cy9kb3ducmV2LnhtbFBLBQYAAAAABAAEAPUAAACMAwAAAAA=&#10;" path="m,l13716,r,359994l,359994,,e" fillcolor="black" stroked="f" strokeweight="0">
                <v:stroke miterlimit="83231f" joinstyle="miter"/>
                <v:path arrowok="t" textboxrect="0,0,13716,359994"/>
              </v:shape>
              <v:shape id="Shape 29260"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tlF8MA&#10;AADeAAAADwAAAGRycy9kb3ducmV2LnhtbESPy2rCQBSG9wXfYTgFd3XSLKSmTqRRxEJXpn2AQ+bk&#10;gpkzQ2ZMok/fWQguf/4b33Y3m16MNPjOsoL3VQKCuLK640bB3+/x7QOED8gae8uk4EYedvniZYuZ&#10;thOfaSxDI+II+wwVtCG4TEpftWTQr6wjjl5tB4MhyqGResApjptepkmylgY7jg8tOtq3VF3Kq1Fg&#10;xwZ/7of6ImkuqpO7lY6LUqnl6/z1CSLQHJ7hR/tbK0g36ToCRJyIAj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tlF8MAAADeAAAADwAAAAAAAAAAAAAAAACYAgAAZHJzL2Rv&#10;d25yZXYueG1sUEsFBgAAAAAEAAQA9QAAAIgDAAAAAA==&#10;" path="m,l41148,r,359994l,359994,,e" fillcolor="black" stroked="f" strokeweight="0">
                <v:stroke miterlimit="83231f" joinstyle="miter"/>
                <v:path arrowok="t" textboxrect="0,0,41148,359994"/>
              </v:shape>
              <v:shape id="Shape 29261"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3nzccA&#10;AADeAAAADwAAAGRycy9kb3ducmV2LnhtbESPUWvCMBSF3wf7D+EO9jZTI4jtjDIKZcIYqJuwx7vm&#10;ri1rbkqSaffvjSD4eDjnfIezXI+2F0fyoXOsYTrJQBDXznTcaPj8qJ4WIEJENtg7Jg3/FGC9ur9b&#10;YmHciXd03MdGJAiHAjW0MQ6FlKFuyWKYuIE4eT/OW4xJ+kYaj6cEt71UWTaXFjtOCy0OVLZU/+7/&#10;rIZydlD+/S3P1feXr7bhtSrZHbR+fBhfnkFEGuMtfG1vjAaVq/kULnfSFZCr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9583HAAAA3gAAAA8AAAAAAAAAAAAAAAAAmAIAAGRy&#10;cy9kb3ducmV2LnhtbFBLBQYAAAAABAAEAPUAAACMAwAAAAA=&#10;" path="m,l13716,r,359994l,359994,,e" fillcolor="black" stroked="f" strokeweight="0">
                <v:stroke miterlimit="83231f" joinstyle="miter"/>
                <v:path arrowok="t" textboxrect="0,0,13716,359994"/>
              </v:shape>
              <v:shape id="Shape 29262" o:spid="_x0000_s1034" style="position:absolute;left:342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Ve+8QA&#10;AADeAAAADwAAAGRycy9kb3ducmV2LnhtbESPzWrDMBCE74G+g9hCb7EcH0LrWglJS2mgpzp9gMVa&#10;/xBrJSzVP336KhDIcZiZb5hiP5tejDT4zrKCTZKCIK6s7rhR8HP+WD+D8AFZY2+ZFCzkYb97WBWY&#10;azvxN41laESEsM9RQRuCy6X0VUsGfWIdcfRqOxgMUQ6N1ANOEW56maXpVhrsOC606OitpepS/hoF&#10;dmzw6++9vkiaj9WnW0rHx1Kpp8f58Aoi0Bzu4Vv7pBVkL9k2g+udeAXk7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lXvvEAAAA3gAAAA8AAAAAAAAAAAAAAAAAmAIAAGRycy9k&#10;b3ducmV2LnhtbFBLBQYAAAAABAAEAPUAAACJAwAAAAA=&#10;" path="m,l41148,r,359994l,359994,,e" fillcolor="black" stroked="f" strokeweight="0">
                <v:stroke miterlimit="83231f" joinstyle="miter"/>
                <v:path arrowok="t" textboxrect="0,0,41148,359994"/>
              </v:shape>
              <v:shape id="Shape 29263"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atdMQA&#10;AADeAAAADwAAAGRycy9kb3ducmV2LnhtbESPwWrDMBBE74X8g9hAbo0cF+zWiRJCIbjXuvmAxdrY&#10;JtbKWIpi5+ujQqHHYWbeMLvDZHoRaHSdZQWbdQKCuLa640bB+ef0+g7CeWSNvWVSMJODw37xssNC&#10;2zt/U6h8IyKEXYEKWu+HQkpXt2TQre1AHL2LHQ36KMdG6hHvEW56mSZJJg12HBdaHOizpfpa3YwC&#10;eZZ5mYaBT8kjhNI33SOfZ6VWy+m4BeFp8v/hv/aXVpB+pNkb/N6JV0D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2rXTEAAAA3gAAAA8AAAAAAAAAAAAAAAAAmAIAAGRycy9k&#10;b3ducmV2LnhtbFBLBQYAAAAABAAEAPUAAACJAwAAAAA=&#10;" path="m,l27432,r,359994l,359994,,e" fillcolor="black" stroked="f" strokeweight="0">
                <v:stroke miterlimit="83231f" joinstyle="miter"/>
                <v:path arrowok="t" textboxrect="0,0,27432,359994"/>
              </v:shape>
              <v:shape id="Shape 29264" o:spid="_x0000_s1036" style="position:absolute;left:452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pEVccA&#10;AADeAAAADwAAAGRycy9kb3ducmV2LnhtbESPUUvDMBSF3wX/Q7iCby41yrDdsiGFoiADNzfY411z&#10;15Y1NyWJW/33iyD4eDjnfIczX462F2fyoXOs4XGSgSCunem40bD9qh5eQISIbLB3TBp+KMBycXsz&#10;x8K4C6/pvImNSBAOBWpoYxwKKUPdksUwcQNx8o7OW4xJ+kYaj5cEt71UWTaVFjtOCy0OVLZUnzbf&#10;VkP5tFN+9ZHn6rD31Wd4q0p2O63v78bXGYhIY/wP/7XfjQaVq+kz/N5JV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KRFXHAAAA3gAAAA8AAAAAAAAAAAAAAAAAmAIAAGRy&#10;cy9kb3ducmV2LnhtbFBLBQYAAAAABAAEAPUAAACMAwAAAAA=&#10;" path="m,l13716,r,359994l,359994,,e" fillcolor="black" stroked="f" strokeweight="0">
                <v:stroke miterlimit="83231f" joinstyle="miter"/>
                <v:path arrowok="t" textboxrect="0,0,13716,359994"/>
              </v:shape>
              <v:shape id="Shape 29265" o:spid="_x0000_s1037" style="position:absolute;left:4800;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bhzscA&#10;AADeAAAADwAAAGRycy9kb3ducmV2LnhtbESPUUvDMBSF3wX/Q7iCby414rDdsiGFoiADNzfY411z&#10;15Y1NyWJW/33iyD4eDjnfIczX462F2fyoXOs4XGSgSCunem40bD9qh5eQISIbLB3TBp+KMBycXsz&#10;x8K4C6/pvImNSBAOBWpoYxwKKUPdksUwcQNx8o7OW4xJ+kYaj5cEt71UWTaVFjtOCy0OVLZUnzbf&#10;VkP5tFN+9ZHn6rD31Wd4q0p2O63v78bXGYhIY/wP/7XfjQaVq+kz/N5JV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8G4c7HAAAA3gAAAA8AAAAAAAAAAAAAAAAAmAIAAGRy&#10;cy9kb3ducmV2LnhtbFBLBQYAAAAABAAEAPUAAACMAwAAAAA=&#10;" path="m,l13716,r,359994l,359994,,e" fillcolor="black" stroked="f" strokeweight="0">
                <v:stroke miterlimit="83231f" joinstyle="miter"/>
                <v:path arrowok="t" textboxrect="0,0,13716,359994"/>
              </v:shape>
              <v:shape id="Shape 29266" o:spid="_x0000_s1038" style="position:absolute;left:5349;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EO7MMA&#10;AADeAAAADwAAAGRycy9kb3ducmV2LnhtbESPQYvCMBSE78L+h/AWvGm6PVTtGkWEotdVf8CjedsW&#10;m5fSZNPWX28WBI/DzHzDbPejaUWg3jWWFXwtExDEpdUNVwpu12KxBuE8ssbWMimYyMF+9zHbYq7t&#10;wD8ULr4SEcIuRwW1910upStrMuiWtiOO3q/tDfoo+0rqHocIN61MkySTBhuOCzV2dKypvF/+jAJ5&#10;k6tTGjoukkcIJ181j9U0KTX/HA/fIDyN/h1+tc9aQbpJswz+78QrIH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EO7MMAAADeAAAADwAAAAAAAAAAAAAAAACYAgAAZHJzL2Rv&#10;d25yZXYueG1sUEsFBgAAAAAEAAQA9QAAAIgDAAAAAA==&#10;" path="m,l27432,r,359994l,359994,,e" fillcolor="black" stroked="f" strokeweight="0">
                <v:stroke miterlimit="83231f" joinstyle="miter"/>
                <v:path arrowok="t" textboxrect="0,0,27432,359994"/>
              </v:shape>
              <v:shape id="Shape 29267" o:spid="_x0000_s1039" style="position:absolute;left:6035;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hKRcYA&#10;AADeAAAADwAAAGRycy9kb3ducmV2LnhtbESPS4vCQBCE74L/YWjB2zoxYFajo/hAENaLj4u3JtMm&#10;wUxPyIwa/fU7Cwsei6r6ipotWlOJBzWutKxgOIhAEGdWl5wrOJ+2X2MQziNrrCyTghc5WMy7nRmm&#10;2j75QI+jz0WAsEtRQeF9nUrpsoIMuoGtiYN3tY1BH2STS93gM8BNJeMoSqTBksNCgTWtC8pux7tR&#10;0K62+d7LSbT5Gb0vfE/ew707KdXvtcspCE+t/4T/2zutIJ7EyTf83QlX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hKRcYAAADeAAAADwAAAAAAAAAAAAAAAACYAgAAZHJz&#10;L2Rvd25yZXYueG1sUEsFBgAAAAAEAAQA9QAAAIsDAAAAAA==&#10;" path="m,l54864,r,359994l,359994,,e" fillcolor="black" stroked="f" strokeweight="0">
                <v:stroke miterlimit="83231f" joinstyle="miter"/>
                <v:path arrowok="t" textboxrect="0,0,54864,359994"/>
              </v:shape>
              <v:shape id="Shape 29268" o:spid="_x0000_s1040" style="position:absolute;left:6720;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dOUMMA&#10;AADeAAAADwAAAGRycy9kb3ducmV2LnhtbERPXWvCMBR9H/gfwhV8m6kZyFqNIoXiQAabTtjjtblr&#10;y5qbkkTt/v3yMNjj4Xyvt6PtxY186BxrWMwzEMS1Mx03Gj5O1eMziBCRDfaOScMPBdhuJg9rLIy7&#10;8zvdjrERKYRDgRraGIdCylC3ZDHM3UCcuC/nLcYEfSONx3sKt71UWbaUFjtODS0OVLZUfx+vVkP5&#10;dFb+9ZDn6vLpq7ewr0p2Z61n03G3AhFpjP/iP/eL0aBytUx70510Be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dOUMMAAADeAAAADwAAAAAAAAAAAAAAAACYAgAAZHJzL2Rv&#10;d25yZXYueG1sUEsFBgAAAAAEAAQA9QAAAIgDAAAAAA==&#10;" path="m,l13716,r,359994l,359994,,e" fillcolor="black" stroked="f" strokeweight="0">
                <v:stroke miterlimit="83231f" joinstyle="miter"/>
                <v:path arrowok="t" textboxrect="0,0,13716,359994"/>
              </v:shape>
              <v:shape id="Shape 29269" o:spid="_x0000_s1041" style="position:absolute;left:699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vry8YA&#10;AADeAAAADwAAAGRycy9kb3ducmV2LnhtbESPUWvCMBSF3wf7D+EOfJupGchajSKFsoEIm5uwx2tz&#10;15Y1NyXJtP77RRD2eDjnfIezXI+2FyfyoXOsYTbNQBDXznTcaPj8qB6fQYSIbLB3TBouFGC9ur9b&#10;YmHcmd/ptI+NSBAOBWpoYxwKKUPdksUwdQNx8r6dtxiT9I00Hs8JbnupsmwuLXacFlocqGyp/tn/&#10;Wg3l00H53TbP1fHLV2/hpSrZHbSePIybBYhIY/wP39qvRoPK1TyH6510Be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vry8YAAADeAAAADwAAAAAAAAAAAAAAAACYAgAAZHJz&#10;L2Rvd25yZXYueG1sUEsFBgAAAAAEAAQA9QAAAIsDAAAAAA==&#10;" path="m,l13716,r,359994l,359994,,e" fillcolor="black" stroked="f" strokeweight="0">
                <v:stroke miterlimit="83231f" joinstyle="miter"/>
                <v:path arrowok="t" textboxrect="0,0,13716,359994"/>
              </v:shape>
              <v:shape id="Shape 29270" o:spid="_x0000_s1042" style="position:absolute;left:754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Ui8YA&#10;AADeAAAADwAAAGRycy9kb3ducmV2LnhtbESPXWvCMBSG7wf7D+EMdjfTRXBrNcooFAdjMJ2Cl8fm&#10;2Babk5JkWv/9cjHY5cv7xbNYjbYXF/Khc6zheZKBIK6d6bjRsPuunl5BhIhssHdMGm4UYLW8v1tg&#10;YdyVN3TZxkakEQ4FamhjHAopQ92SxTBxA3HyTs5bjEn6RhqP1zRue6mybCYtdpweWhyobKk+b3+s&#10;hnK6V/7zI8/V8eCrr7CuSnZ7rR8fxrc5iEhj/A//td+NBpWrlwSQcBIK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Ui8YAAADeAAAADwAAAAAAAAAAAAAAAACYAgAAZHJz&#10;L2Rvd25yZXYueG1sUEsFBgAAAAAEAAQA9QAAAIsDAAAAAA==&#10;" path="m,l13716,r,359994l,359994,,e" fillcolor="black" stroked="f" strokeweight="0">
                <v:stroke miterlimit="83231f" joinstyle="miter"/>
                <v:path arrowok="t" textboxrect="0,0,13716,359994"/>
              </v:shape>
              <v:shape id="Shape 29271" o:spid="_x0000_s1043" style="position:absolute;left:809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xEMcA&#10;AADeAAAADwAAAGRycy9kb3ducmV2LnhtbESPUUvDMBSF3wX/Q7iCb1u6CGq7ZUMKRUEENzfY411z&#10;15Y1NyWJW/33Rhj4eDjnfIezWI22F2fyoXOsYTbNQBDXznTcaNh+VZNnECEiG+wdk4YfCrBa3t4s&#10;sDDuwms6b2IjEoRDgRraGIdCylC3ZDFM3UCcvKPzFmOSvpHG4yXBbS9Vlj1Kix2nhRYHKluqT5tv&#10;q6F82Cn/8Z7n6rD31Wd4rUp2O63v78aXOYhIY/wPX9tvRoPK1dMM/u6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kcRDHAAAA3gAAAA8AAAAAAAAAAAAAAAAAmAIAAGRy&#10;cy9kb3ducmV2LnhtbFBLBQYAAAAABAAEAPUAAACMAwAAAAA=&#10;" path="m,l13716,r,359994l,359994,,e" fillcolor="black" stroked="f" strokeweight="0">
                <v:stroke miterlimit="83231f" joinstyle="miter"/>
                <v:path arrowok="t" textboxrect="0,0,13716,359994"/>
              </v:shape>
              <v:shape id="Shape 29272" o:spid="_x0000_s1044" style="position:absolute;left:8366;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AMUA&#10;AADeAAAADwAAAGRycy9kb3ducmV2LnhtbESPS6vCMBSE94L/IRzBnaYWfFWj+EAQdONj4+7QnNuW&#10;25yUJmr115sLF1wOM/MNM182phQPql1hWcGgH4EgTq0uOFNwvex6ExDOI2ssLZOCFzlYLtqtOSba&#10;PvlEj7PPRICwS1BB7n2VSOnSnAy6vq2Ig/dja4M+yDqTusZngJtSxlE0kgYLDgs5VrTJKf09342C&#10;Zr3Ljl5Oo+1h+L7xffQeHN1FqW6nWc1AeGr8N/zf3msF8TQex/B3J1wBuf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Zn8AxQAAAN4AAAAPAAAAAAAAAAAAAAAAAJgCAABkcnMv&#10;ZG93bnJldi54bWxQSwUGAAAAAAQABAD1AAAAigMAAAAA&#10;" path="m,l54864,r,359994l,359994,,e" fillcolor="black" stroked="f" strokeweight="0">
                <v:stroke miterlimit="83231f" joinstyle="miter"/>
                <v:path arrowok="t" textboxrect="0,0,54864,359994"/>
              </v:shape>
              <v:shape id="Shape 29273"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K/McA&#10;AADeAAAADwAAAGRycy9kb3ducmV2LnhtbESPUUvDMBSF34X9h3AF31xqBnOty8YoFAdDcJsDH6/N&#10;tS02NyXJtvrvjSD4eDjnfIezXI+2FxfyoXOs4WGagSCunem40fB2rO4XIEJENtg7Jg3fFGC9mtws&#10;sTDuynu6HGIjEoRDgRraGIdCylC3ZDFM3UCcvE/nLcYkfSONx2uC216qLJtLix2nhRYHKluqvw5n&#10;q6GcnZR/2eW5+nj31Wt4rkp2J63vbsfNE4hIY/wP/7W3RoPK1eMM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6SvzHAAAA3gAAAA8AAAAAAAAAAAAAAAAAmAIAAGRy&#10;cy9kb3ducmV2LnhtbFBLBQYAAAAABAAEAPUAAACMAwAAAAA=&#10;" path="m,l13716,r,359994l,359994,,e" fillcolor="black" stroked="f" strokeweight="0">
                <v:stroke miterlimit="83231f" joinstyle="miter"/>
                <v:path arrowok="t" textboxrect="0,0,13716,359994"/>
              </v:shape>
              <v:shape id="Shape 29274" o:spid="_x0000_s1046" style="position:absolute;left:9464;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aj3cQA&#10;AADeAAAADwAAAGRycy9kb3ducmV2LnhtbESPzWrDMBCE74W8g9hCb41cU+rEjRJCwLjXpn6AxdrY&#10;ptbKWIr88/RVodDjMDPfMIfTbHoRaHSdZQUv2wQEcW11x42C6qt43oFwHlljb5kULOTgdNw8HDDX&#10;duJPClffiAhhl6OC1vshl9LVLRl0WzsQR+9mR4M+yrGResQpwk0v0yR5kwY7jgstDnRpqf6+3o0C&#10;WcmsTMPARbKGUPqmW7NlUerpcT6/g/A0+//wX/tDK0j3afYKv3fiFZ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Go93EAAAA3gAAAA8AAAAAAAAAAAAAAAAAmAIAAGRycy9k&#10;b3ducmV2LnhtbFBLBQYAAAAABAAEAPUAAACJAwAAAAA=&#10;" path="m,l27432,r,359994l,359994,,e" fillcolor="black" stroked="f" strokeweight="0">
                <v:stroke miterlimit="83231f" joinstyle="miter"/>
                <v:path arrowok="t" textboxrect="0,0,27432,359994"/>
              </v:shape>
              <v:shape id="Shape 29275" o:spid="_x0000_s1047" style="position:absolute;left:1014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93E8cA&#10;AADeAAAADwAAAGRycy9kb3ducmV2LnhtbESPUUvDMBSF3wX/Q7iCby5dZGrrsiGFssEQ5nTg47W5&#10;a4vNTUmyrfv3RhB8PJxzvsOZL0fbixP50DnWMJ1kIIhrZzpuNHy8V3dPIEJENtg7Jg0XCrBcXF/N&#10;sTDuzG902sVGJAiHAjW0MQ6FlKFuyWKYuIE4eQfnLcYkfSONx3OC216qLHuQFjtOCy0OVLZUf++O&#10;VkN5v1f+dZPn6uvTV9uwqkp2e61vb8aXZxCRxvgf/muvjQaVq8cZ/N5JV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fdxPHAAAA3gAAAA8AAAAAAAAAAAAAAAAAmAIAAGRy&#10;cy9kb3ducmV2LnhtbFBLBQYAAAAABAAEAPUAAACMAwAAAAA=&#10;" path="m,l13716,r,359994l,359994,,e" fillcolor="black" stroked="f" strokeweight="0">
                <v:stroke miterlimit="83231f" joinstyle="miter"/>
                <v:path arrowok="t" textboxrect="0,0,13716,359994"/>
              </v:shape>
              <v:shape id="Shape 29276" o:spid="_x0000_s1048" style="position:absolute;left:1056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iYMcMA&#10;AADeAAAADwAAAGRycy9kb3ducmV2LnhtbESPwWrDMBBE74X8g9hAb40cH+zGiWxKIaTXpP6AxdrY&#10;ptbKWIpi5+urQKHHYWbeMIdqNoMINLnesoLtJgFB3Fjdc6ug/j6+vYNwHlnjYJkULOSgKlcvByy0&#10;vfOZwsW3IkLYFaig834spHRNRwbdxo7E0bvayaCPcmqlnvAe4WaQaZJk0mDPcaHDkT47an4uN6NA&#10;1jI/pWHkY/II4eTb/pEvi1Kv6/ljD8LT7P/Df+0vrSDdpXkGzzvxCs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iYMcMAAADeAAAADwAAAAAAAAAAAAAAAACYAgAAZHJzL2Rv&#10;d25yZXYueG1sUEsFBgAAAAAEAAQA9QAAAIgDAAAAAA==&#10;" path="m,l27432,r,359994l,359994,,e" fillcolor="black" stroked="f" strokeweight="0">
                <v:stroke miterlimit="83231f" joinstyle="miter"/>
                <v:path arrowok="t" textboxrect="0,0,27432,359994"/>
              </v:shape>
              <v:shape id="Shape 29277" o:spid="_x0000_s1049" style="position:absolute;left:1110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Q9qsIA&#10;AADeAAAADwAAAGRycy9kb3ducmV2LnhtbESPzarCMBSE94LvEI7gTlO7sN5qFBFEt/48wKE5ty02&#10;J6WJsfXpjXDhLoeZ+YbZ7HrTiECdqy0rWMwTEMSF1TWXCu6342wFwnlkjY1lUjCQg912PNpgru2L&#10;LxSuvhQRwi5HBZX3bS6lKyoy6Oa2JY7er+0M+ii7UuoOXxFuGpkmyVIarDkuVNjSoaLicX0aBfIu&#10;s1MaWj4m7xBOvqzf2TAoNZ30+zUIT73/D/+1z1pB+pNmGXzvxCsgt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1D2qwgAAAN4AAAAPAAAAAAAAAAAAAAAAAJgCAABkcnMvZG93&#10;bnJldi54bWxQSwUGAAAAAAQABAD1AAAAhwMAAAAA&#10;" path="m,l27432,r,359994l,359994,,e" fillcolor="black" stroked="f" strokeweight="0">
                <v:stroke miterlimit="83231f" joinstyle="miter"/>
                <v:path arrowok="t" textboxrect="0,0,27432,359994"/>
              </v:shape>
              <v:shape id="Shape 29278"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up2L4A&#10;AADeAAAADwAAAGRycy9kb3ducmV2LnhtbERPy6rCMBDdC/5DGMGdpnZhtRpFLohufXzA0IxtsZmU&#10;JsbWr79ZCC4P573d96YRgTpXW1awmCcgiAuray4V3G/H2QqE88gaG8ukYCAH+914tMVc2zdfKFx9&#10;KWIIuxwVVN63uZSuqMigm9uWOHIP2xn0EXal1B2+Y7hpZJokS2mw5thQYUt/FRXP68sokHeZndLQ&#10;8jH5hHDyZf3JhkGp6aQ/bEB46v1P/HWftYJ0nWZxb7wTr4Dc/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BLqdi+AAAA3gAAAA8AAAAAAAAAAAAAAAAAmAIAAGRycy9kb3ducmV2&#10;LnhtbFBLBQYAAAAABAAEAPUAAACDAwAAAAA=&#10;" path="m,l27432,r,359994l,359994,,e" fillcolor="black" stroked="f" strokeweight="0">
                <v:stroke miterlimit="83231f" joinstyle="miter"/>
                <v:path arrowok="t" textboxrect="0,0,27432,359994"/>
              </v:shape>
              <v:shape id="Shape 29279"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cMQ8MA&#10;AADeAAAADwAAAGRycy9kb3ducmV2LnhtbESP3YrCMBSE7wXfIRxh7zS1F1vtGossiHvrzwMcmmNb&#10;tjkpTTZtffqNIHg5zMw3zK4YTSsC9a6xrGC9SkAQl1Y3XCm4XY/LDQjnkTW2lknBRA6K/Xy2w1zb&#10;gc8ULr4SEcIuRwW1910upStrMuhWtiOO3t32Bn2UfSV1j0OEm1amSfIpDTYcF2rs6Lum8vfyZxTI&#10;m8xOaej4mDxCOPmqeWTTpNTHYjx8gfA0+nf41f7RCtJtmm3heSd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cMQ8MAAADeAAAADwAAAAAAAAAAAAAAAACYAgAAZHJzL2Rv&#10;d25yZXYueG1sUEsFBgAAAAAEAAQA9QAAAIgDAAAAAA==&#10;" path="m,l27432,r,359994l,359994,,e" fillcolor="black" stroked="f" strokeweight="0">
                <v:stroke miterlimit="83231f" joinstyle="miter"/>
                <v:path arrowok="t" textboxrect="0,0,27432,359994"/>
              </v:shape>
              <v:shape id="Shape 29280"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D7cIA&#10;AADeAAAADwAAAGRycy9kb3ducmV2LnhtbESPzYrCMBSF9wO+Q7iCuzG1C3GqsaiDOOBqqg9waa5t&#10;aXMTmkytPr1ZDLg8nD++TT6aTgzU+8aygsU8AUFcWt1wpeB6OX6uQPiArLGzTAoe5CHfTj42mGl7&#10;518ailCJOMI+QwV1CC6T0pc1GfRz64ijd7O9wRBlX0nd4z2Om06mSbKUBhuODzU6OtRUtsWfUWCH&#10;Cs/P71sradyXJ/coHO8LpWbTcbcGEWgM7/B/+0crSL/SVQSIOBEF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N4PtwgAAAN4AAAAPAAAAAAAAAAAAAAAAAJgCAABkcnMvZG93&#10;bnJldi54bWxQSwUGAAAAAAQABAD1AAAAhwMAAAAA&#10;" path="m,l41148,r,359994l,359994,,e" fillcolor="black" stroked="f" strokeweight="0">
                <v:stroke miterlimit="83231f" joinstyle="miter"/>
                <v:path arrowok="t" textboxrect="0,0,41148,359994"/>
              </v:shape>
              <v:shape id="Shape 29281"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BN8cA&#10;AADeAAAADwAAAGRycy9kb3ducmV2LnhtbESPzWrDMBCE74W+g9hCbo0cFUrsRAnFYFoIhTY/kOPG&#10;2tim1spIauK+fVUo5DjMzDfMcj3aXlzIh86xhtk0A0FcO9Nxo2G/qx7nIEJENtg7Jg0/FGC9ur9b&#10;YmHclT/pso2NSBAOBWpoYxwKKUPdksUwdQNx8s7OW4xJ+kYaj9cEt71UWfYsLXacFlocqGyp/tp+&#10;Ww3l00H5902eq9PRVx/htSrZHbSePIwvCxCRxngL/7ffjAaVq/kM/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xATfHAAAA3gAAAA8AAAAAAAAAAAAAAAAAmAIAAGRy&#10;cy9kb3ducmV2LnhtbFBLBQYAAAAABAAEAPUAAACMAwAAAAA=&#10;" path="m,l13716,r,359994l,359994,,e" fillcolor="black" stroked="f" strokeweight="0">
                <v:stroke miterlimit="83231f" joinstyle="miter"/>
                <v:path arrowok="t" textboxrect="0,0,13716,359994"/>
              </v:shape>
              <v:shape id="Shape 29282"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buFcIA&#10;AADeAAAADwAAAGRycy9kb3ducmV2LnhtbESP3YrCMBSE7xd8h3AE79bUXPhTjSILore6PsChObbF&#10;5qQ0MbY+/UYQ9nKYmW+Yza63jYjU+dqxhtk0A0FcOFNzqeH6e/hegvAB2WDjmDQM5GG3HX1tMDfu&#10;yWeKl1CKBGGfo4YqhDaX0hcVWfRT1xIn7+Y6iyHJrpSmw2eC20aqLJtLizWnhQpb+qmouF8eVoO8&#10;ysVRxZYP2SvGYyjr12IYtJ6M+/0aRKA+/Ic/7ZPRoFZqqeB9J10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u4VwgAAAN4AAAAPAAAAAAAAAAAAAAAAAJgCAABkcnMvZG93&#10;bnJldi54bWxQSwUGAAAAAAQABAD1AAAAhwMAAAAA&#10;" path="m,l27432,r,359994l,359994,,e" fillcolor="black" stroked="f" strokeweight="0">
                <v:stroke miterlimit="83231f" joinstyle="miter"/>
                <v:path arrowok="t" textboxrect="0,0,27432,359994"/>
              </v:shape>
              <v:shape id="Shape 28132"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uLP8QA&#10;AADeAAAADwAAAGRycy9kb3ducmV2LnhtbESPQYvCMBSE7wv+h/AEL6KpXVhKNYouVLx4sLs/4Nk8&#10;22LzUpKs1n9vFgSPw8x8w6w2g+nEjZxvLStYzBMQxJXVLdcKfn+KWQbCB2SNnWVS8CAPm/XoY4W5&#10;tnc+0a0MtYgQ9jkqaELocyl91ZBBP7c9cfQu1hkMUbpaaof3CDedTJPkSxpsOS402NN3Q9W1/DMK&#10;iv10p6usnB7Pp+RSOKcd749KTcbDdgki0BDe4Vf7oBWk2eIzhf878QrI9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biz/EAAAA3gAAAA8AAAAAAAAAAAAAAAAAmAIAAGRycy9k&#10;b3ducmV2LnhtbFBLBQYAAAAABAAEAPUAAACJAwAAAAA=&#10;" path="m,359994l,,,359994xe" fillcolor="black" stroked="f" strokeweight="0">
                <v:stroke miterlimit="83231f" joinstyle="miter"/>
                <v:path arrowok="t" textboxrect="0,0,0,359994"/>
              </v:shape>
              <v:shape id="Shape 28133"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upMUA&#10;AADeAAAADwAAAGRycy9kb3ducmV2LnhtbESPQYvCMBSE7wv+h/AEL7KmKiylaxQVKl48WPcHvG2e&#10;bbF5KUms3X+/EQSPw8x8w6w2g2lFT843lhXMZwkI4tLqhisFP5f8MwXhA7LG1jIp+CMPm/XoY4WZ&#10;tg8+U1+ESkQI+wwV1CF0mZS+rMmgn9mOOHpX6wyGKF0ltcNHhJtWLpLkSxpsOC7U2NG+pvJW3I2C&#10;/DDd6TItpqffc3LNndOODyelJuNh+w0i0BDe4Vf7qBUs0vlyCc878Qr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Fy6k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1633979407</w:t>
    </w:r>
  </w:p>
  <w:p w:rsidR="00CE00DF" w:rsidRDefault="00CE00DF">
    <w:pPr>
      <w:spacing w:after="0" w:line="259" w:lineRule="auto"/>
      <w:ind w:left="0" w:right="13"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0DF" w:rsidRDefault="00CE00DF">
    <w:pPr>
      <w:spacing w:after="0" w:line="259" w:lineRule="auto"/>
      <w:ind w:left="0" w:right="13" w:firstLine="0"/>
      <w:jc w:val="center"/>
    </w:pPr>
    <w:r>
      <w:fldChar w:fldCharType="begin"/>
    </w:r>
    <w:r>
      <w:instrText xml:space="preserve"> PAGE   \* MERGEFORMAT </w:instrText>
    </w:r>
    <w:r>
      <w:fldChar w:fldCharType="separate"/>
    </w:r>
    <w:r w:rsidR="001A59C0">
      <w:rPr>
        <w:noProof/>
      </w:rPr>
      <w:t>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0DF" w:rsidRDefault="00CE00DF">
    <w:pPr>
      <w:spacing w:after="2" w:line="259" w:lineRule="auto"/>
      <w:ind w:left="0" w:right="13" w:firstLine="0"/>
      <w:jc w:val="center"/>
    </w:pPr>
    <w:r>
      <w:rPr>
        <w:noProof/>
        <w:lang w:val="ru-RU" w:eastAsia="ru-RU"/>
      </w:rPr>
      <mc:AlternateContent>
        <mc:Choice Requires="wpg">
          <w:drawing>
            <wp:anchor distT="0" distB="0" distL="114300" distR="114300" simplePos="0" relativeHeight="251658240" behindDoc="0" locked="0" layoutInCell="1" allowOverlap="1" wp14:anchorId="4307CA27" wp14:editId="1CE31EF3">
              <wp:simplePos x="0" y="0"/>
              <wp:positionH relativeFrom="page">
                <wp:posOffset>3357245</wp:posOffset>
              </wp:positionH>
              <wp:positionV relativeFrom="page">
                <wp:posOffset>9667875</wp:posOffset>
              </wp:positionV>
              <wp:extent cx="1385570" cy="360045"/>
              <wp:effectExtent l="0" t="0" r="0" b="0"/>
              <wp:wrapSquare wrapText="bothSides"/>
              <wp:docPr id="28023" name="Group 28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9143" name="Shape 29143"/>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144" name="Shape 29144"/>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45" name="Shape 29145"/>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146" name="Shape 29146"/>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147" name="Shape 29147"/>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48" name="Shape 29148"/>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149" name="Shape 29149"/>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50" name="Shape 29150"/>
                      <wps:cNvSpPr/>
                      <wps:spPr>
                        <a:xfrm>
                          <a:off x="34290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151" name="Shape 29151"/>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152" name="Shape 29152"/>
                      <wps:cNvSpPr/>
                      <wps:spPr>
                        <a:xfrm>
                          <a:off x="45262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53" name="Shape 29153"/>
                      <wps:cNvSpPr/>
                      <wps:spPr>
                        <a:xfrm>
                          <a:off x="48006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54" name="Shape 29154"/>
                      <wps:cNvSpPr/>
                      <wps:spPr>
                        <a:xfrm>
                          <a:off x="53492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155" name="Shape 29155"/>
                      <wps:cNvSpPr/>
                      <wps:spPr>
                        <a:xfrm>
                          <a:off x="60350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156" name="Shape 29156"/>
                      <wps:cNvSpPr/>
                      <wps:spPr>
                        <a:xfrm>
                          <a:off x="6720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57" name="Shape 29157"/>
                      <wps:cNvSpPr/>
                      <wps:spPr>
                        <a:xfrm>
                          <a:off x="69951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58" name="Shape 29158"/>
                      <wps:cNvSpPr/>
                      <wps:spPr>
                        <a:xfrm>
                          <a:off x="7543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59" name="Shape 29159"/>
                      <wps:cNvSpPr/>
                      <wps:spPr>
                        <a:xfrm>
                          <a:off x="8092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60" name="Shape 29160"/>
                      <wps:cNvSpPr/>
                      <wps:spPr>
                        <a:xfrm>
                          <a:off x="8366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161" name="Shape 29161"/>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62" name="Shape 29162"/>
                      <wps:cNvSpPr/>
                      <wps:spPr>
                        <a:xfrm>
                          <a:off x="9464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163" name="Shape 29163"/>
                      <wps:cNvSpPr/>
                      <wps:spPr>
                        <a:xfrm>
                          <a:off x="10149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64" name="Shape 29164"/>
                      <wps:cNvSpPr/>
                      <wps:spPr>
                        <a:xfrm>
                          <a:off x="10561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165" name="Shape 29165"/>
                      <wps:cNvSpPr/>
                      <wps:spPr>
                        <a:xfrm>
                          <a:off x="111099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166" name="Shape 29166"/>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167" name="Shape 29167"/>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168" name="Shape 29168"/>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169" name="Shape 29169"/>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70" name="Shape 29170"/>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52" name="Shape 28052"/>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8053" name="Shape 28053"/>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32AF5FE" id="Group 28023" o:spid="_x0000_s1026" style="position:absolute;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k8mgUAAA5aAAAOAAAAZHJzL2Uyb0RvYy54bWzsnFFzmzgQgN9v5v4Dw/vFCJAAT5w+XK95&#10;6dx1pu0PUDC2mQPEAInTf38rAcZBuEVp2tC5zYODhRDS6tNqpV3r+s1jnlkPSVWnotjY5MqxraSI&#10;xTYt9hv786d3f4S2VTe82PJMFMnG/pLU9pub33+7PpbrxBUHkW2TyoJCinp9LDf2oWnK9WpVx4ck&#10;5/WVKJMCbu5ElfMGvlb71bbiRyg9z1au47DVUVTbshJxUteQ+ra9ad+o8ne7JG7+2e3qpLGyjQ11&#10;a9RnpT7v5Ofq5pqv9xUvD2ncVYM/oxY5Twt46amot7zh1n2VakXlaVyJWuyaq1jkK7HbpXGi2gCt&#10;Ic6oNbeVuC9VW/br4748iQlEO5LTs4uN/374UFnpdmO7oeN6tlXwHLpJvdlqk0BEx3K/hpy3Vfmx&#10;/FC17YTL9yL+t4bbq/F9+X0/ZH7cVbl8CJprPSrZfznJPnlsrBgSiRdSGkAXxXDPY47j07Zz4gP0&#10;oPZYfPjr7EGPsO5BGkWRLx9c8XX7WlW5U2WOJXBWD6Ksv0+UHw+8TFQP1VJAvSgj4p9EqbJYrkpS&#10;olQ5pRy7b3Un0jlScgPfcy82la/j+7q5TYSSNn94XzfwDoBy21/xQ38VPxb9ZQWj5Kvjo+SNfE4W&#10;JS+tI9DSVuQAfdWKXN7MxUPySahszajHoDuGu1lxnqsrqkcCcvb3+/+lKm3I170S2nYxM4AkOTrH&#10;oS+t/9+W2mZUiuBUGFzIdqriT22HxHPp1iJLt+/SLJPNrav93Z9ZZT1wqWbUX8fgk2xZIUUnGeeg&#10;6nYZb5TOKIQsR/VUnjagDrM0hwHhBlBQV0xWyNckSqG13QZY1+sWHXl1J7ZfFFEqHQiXg/Ynoe73&#10;WmNAXQ1BWQEYFN9G3SfEh3miJwAaehrbwVdG9tMO+aG4E09V5CVw74rqG3uCbsC+BXPIN5vi2RkH&#10;rORARNwn5t7Lmp3quKupajbuoetGMF/1BAy4d+NAzYDnmqufGc71zw/FvavIS+A+GtsXcR/yzaZ4&#10;dkbE/Zum5mXcgdTWJhy0O5Oz0mzcCXXCYJJ36ocMJo/X572ryEvw3hXVD+6LvA/5ZmM8OyPy/h28&#10;BzrvgRHvLol8Osl7N6W/Pu9ozqD1rtb8sCoFw3us30Mz3n0WhpPmO9ozRotQ1O8/Y2Mm0nmPjHj3&#10;HBJQ2ITpp/jBfkf9jrwvbXeGwnbTSL9Dkon97vluBBtRE7yjfkfeF8c70XknZrxHQSCXpbp+x913&#10;5H1xvIMlMtbvrhHvPnWZO2m/oz2DvC+Od92xSj0z3kOIG5i0Z5B35H1xvOveVWrmXaWeH7loz5yi&#10;CjCaYMnRBFR3r0KSyXqVOR51JnlHfxPq98Xpd92/Cs4jI94D1wkneUd7BnlfHO+6f5Wa+VdZFFEZ&#10;FabvzyDvyPvieNf9q9TMvxpQ3wtxvTqy37uxDkpgttt0dkaMn3l+/AzV/auQZGLPhA4sV9GeQd5/&#10;ieh3uZM42n+HJCPePcYwPnIc/o7xkcv8tQfT/auQZMJ75FAX4yPHvKM9s1Dedf8qM/OvRj7zp/cj&#10;MZ4A16tLW68y3b8KSSb6nTjEj3BDEhX8r/HzVRnqNTbgzRysxKGMyJ9l6zuSqOFRwy9Ow+seVmbm&#10;YSWEONH0T1gReAR+ccDrLlZm5mIlhNFwOmYMgUfgFwe87mNlZj5W4jpw+shkUDACj8AvDnjdycrM&#10;nKxw2g6l+CvW8aIVT+VY6K6k7mVlZl5W4nlwxNrkohXDaFDDL03Dy5MBR7s0kGS0LenRIJzelkST&#10;BoFfFvAh+EhHwKskM+BDqg7G1LclYTC98iE0c45aehKvden0yLPAuLOzluJM1AkIC4+2m3+0HQA2&#10;9v2oJGRubBX/H5hTx+bCocNqDHUHJMtTjc+/w/X5Mc43/wEAAP//AwBQSwMEFAAGAAgAAAAhAGQj&#10;3G7jAAAADQEAAA8AAABkcnMvZG93bnJldi54bWxMj8FOwzAMhu9IvENkJG4sbaDrVppO0wScpkls&#10;SIhb1nhttSapmqzt3h7vBEf7//T7c76aTMsG7H3jrIR4FgFDWzrd2ErC1+H9aQHMB2W1ap1FCVf0&#10;sCru73KVaTfaTxz2oWJUYn2mJNQhdBnnvqzRKD9zHVrKTq43KtDYV1z3aqRy03IRRXNuVGPpQq06&#10;3NRYnvcXI+FjVOP6OX4btufT5vpzSHbf2xilfHyY1q/AAk7hD4abPqlDQU5Hd7Has1ZCIhYpoRQk&#10;QiTACElf5ktgx9sqXQrgRc7/f1H8AgAA//8DAFBLAQItABQABgAIAAAAIQC2gziS/gAAAOEBAAAT&#10;AAAAAAAAAAAAAAAAAAAAAABbQ29udGVudF9UeXBlc10ueG1sUEsBAi0AFAAGAAgAAAAhADj9If/W&#10;AAAAlAEAAAsAAAAAAAAAAAAAAAAALwEAAF9yZWxzLy5yZWxzUEsBAi0AFAAGAAgAAAAhACQkqTya&#10;BQAADloAAA4AAAAAAAAAAAAAAAAALgIAAGRycy9lMm9Eb2MueG1sUEsBAi0AFAAGAAgAAAAhAGQj&#10;3G7jAAAADQEAAA8AAAAAAAAAAAAAAAAA9AcAAGRycy9kb3ducmV2LnhtbFBLBQYAAAAABAAEAPMA&#10;AAAECQAAAAA=&#10;">
              <v:shape id="Shape 29143"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aQaMQA&#10;AADeAAAADwAAAGRycy9kb3ducmV2LnhtbESPUWvCMBSF3wf+h3AHvq2pdUztjDIG4l6n/QGX5q4p&#10;a25KE2Prr18Ggo+Hc853ONv9aDsRafCtYwWLLAdBXDvdcqOgOh9e1iB8QNbYOSYFE3nY72ZPWyy1&#10;u/I3xVNoRIKwL1GBCaEvpfS1IYs+cz1x8n7cYDEkOTRSD3hNcNvJIs/fpMWW04LBnj4N1b+ni1Ug&#10;K7k6FrHnQ36L8Ria9raaJqXmz+PHO4hAY3iE7+0vraDYLF6X8H8nXQ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mkGjEAAAA3gAAAA8AAAAAAAAAAAAAAAAAmAIAAGRycy9k&#10;b3ducmV2LnhtbFBLBQYAAAAABAAEAPUAAACJAwAAAAA=&#10;" path="m,l27432,r,359994l,359994,,e" fillcolor="black" stroked="f" strokeweight="0">
                <v:stroke miterlimit="83231f" joinstyle="miter"/>
                <v:path arrowok="t" textboxrect="0,0,27432,359994"/>
              </v:shape>
              <v:shape id="Shape 29144"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p5SccA&#10;AADeAAAADwAAAGRycy9kb3ducmV2LnhtbESPQWvCQBSE7wX/w/IKvenGKMWkriKBoCCFaiv0+Jp9&#10;TUKzb8PuVuO/dwtCj8PMfMMs14PpxJmcby0rmE4SEMSV1S3XCj7ey/EChA/IGjvLpOBKHtar0cMS&#10;c20vfKDzMdQiQtjnqKAJoc+l9FVDBv3E9sTR+7bOYIjS1VI7vES46WSaJM/SYMtxocGeioaqn+Ov&#10;UVDMTql73WdZ+vXpyje/LQu2J6WeHofNC4hAQ/gP39s7rSDNpvM5/N2JV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aeUnHAAAA3gAAAA8AAAAAAAAAAAAAAAAAmAIAAGRy&#10;cy9kb3ducmV2LnhtbFBLBQYAAAAABAAEAPUAAACMAwAAAAA=&#10;" path="m,l13716,r,359994l,359994,,e" fillcolor="black" stroked="f" strokeweight="0">
                <v:stroke miterlimit="83231f" joinstyle="miter"/>
                <v:path arrowok="t" textboxrect="0,0,13716,359994"/>
              </v:shape>
              <v:shape id="Shape 29145"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7k8UA&#10;AADeAAAADwAAAGRycy9kb3ducmV2LnhtbESPwWrDMBBE74H+g9hAb4mc0JTWiWzqlJJCT3H7AYu1&#10;sU2slbAU28nXR4VCj8PMvGF2+WQ6MVDvW8sKVssEBHFldcu1gp/vj8ULCB+QNXaWScGVPOTZw2yH&#10;qbYjH2koQy0ihH2KCpoQXCqlrxoy6JfWEUfvZHuDIcq+lrrHMcJNJ9dJ8iwNthwXGnS0b6g6lxej&#10;wA41ft3eT2dJU1Ed3LV0XJRKPc6nty2IQFP4D/+1P7WC9evqaQO/d+IV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3PuTxQAAAN4AAAAPAAAAAAAAAAAAAAAAAJgCAABkcnMv&#10;ZG93bnJldi54bWxQSwUGAAAAAAQABAD1AAAAigMAAAAA&#10;" path="m,l41148,r,359994l,359994,,e" fillcolor="black" stroked="f" strokeweight="0">
                <v:stroke miterlimit="83231f" joinstyle="miter"/>
                <v:path arrowok="t" textboxrect="0,0,41148,359994"/>
              </v:shape>
              <v:shape id="Shape 29146"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TSwsYA&#10;AADeAAAADwAAAGRycy9kb3ducmV2LnhtbESPQYvCMBSE74L/ITxhb5pW1qLVKLqLsLBerF68PZpn&#10;W2xeShO16683C4LHYWa+YRarztTiRq2rLCuIRxEI4tzqigsFx8N2OAXhPLLG2jIp+CMHq2W/t8BU&#10;2zvv6Zb5QgQIuxQVlN43qZQuL8mgG9mGOHhn2xr0QbaF1C3eA9zUchxFiTRYcVgosaGvkvJLdjUK&#10;us222Hk5i75/J48TX5NHvHMHpT4G3XoOwlPn3+FX+0crGM/izwT+74QrIJ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TSwsYAAADeAAAADwAAAAAAAAAAAAAAAACYAgAAZHJz&#10;L2Rvd25yZXYueG1sUEsFBgAAAAAEAAQA9QAAAIsDAAAAAA==&#10;" path="m,l54864,r,359994l,359994,,e" fillcolor="black" stroked="f" strokeweight="0">
                <v:stroke miterlimit="83231f" joinstyle="miter"/>
                <v:path arrowok="t" textboxrect="0,0,54864,359994"/>
              </v:shape>
              <v:shape id="Shape 29147"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jnPscA&#10;AADeAAAADwAAAGRycy9kb3ducmV2LnhtbESPQWvCQBSE7wX/w/IEb7oxStukriKBUEEKra3Q42v2&#10;NQlm34bdrcZ/3y0IPQ4z8w2z2gymE2dyvrWsYD5LQBBXVrdcK/h4L6ePIHxA1thZJgVX8rBZj+5W&#10;mGt74Tc6H0ItIoR9jgqaEPpcSl81ZNDPbE8cvW/rDIYoXS21w0uEm06mSXIvDbYcFxrsqWioOh1+&#10;jIJicUzdyz7L0q9PV77657Jge1RqMh62TyACDeE/fGvvtII0my8f4O9Ov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I5z7HAAAA3gAAAA8AAAAAAAAAAAAAAAAAmAIAAGRy&#10;cy9kb3ducmV2LnhtbFBLBQYAAAAABAAEAPUAAACMAwAAAAA=&#10;" path="m,l13716,r,359994l,359994,,e" fillcolor="black" stroked="f" strokeweight="0">
                <v:stroke miterlimit="83231f" joinstyle="miter"/>
                <v:path arrowok="t" textboxrect="0,0,13716,359994"/>
              </v:shape>
              <v:shape id="Shape 29148"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1UDcIA&#10;AADeAAAADwAAAGRycy9kb3ducmV2LnhtbERP3WrCMBS+H/gO4Qi7W1NljFlNizrGBK+sPsChOf3B&#10;5iQ0sdY9vbkY7PLj+98Uk+nFSIPvLCtYJCkI4srqjhsFl/P32ycIH5A19pZJwYM8FPnsZYOZtnc+&#10;0ViGRsQQ9hkqaENwmZS+asmgT6wjjlxtB4MhwqGResB7DDe9XKbphzTYcWxo0dG+pepa3owCOzZ4&#10;/P2qr5KmXfXjHqXjXanU63zarkEEmsK/+M990AqWq8V73BvvxCsg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3VQNwgAAAN4AAAAPAAAAAAAAAAAAAAAAAJgCAABkcnMvZG93&#10;bnJldi54bWxQSwUGAAAAAAQABAD1AAAAhwMAAAAA&#10;" path="m,l41148,r,359994l,359994,,e" fillcolor="black" stroked="f" strokeweight="0">
                <v:stroke miterlimit="83231f" joinstyle="miter"/>
                <v:path arrowok="t" textboxrect="0,0,41148,359994"/>
              </v:shape>
              <v:shape id="Shape 29149"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vW18cA&#10;AADeAAAADwAAAGRycy9kb3ducmV2LnhtbESP3WrCQBSE74W+w3IK3tWNUcSkriKBYEEK/lTo5Wn2&#10;NAnNng27W03fvlsoeDnMzDfMajOYTlzJ+daygukkAUFcWd1yreDtXD4tQfiArLGzTAp+yMNm/TBa&#10;Ya7tjY90PYVaRAj7HBU0IfS5lL5qyKCf2J44ep/WGQxRulpqh7cIN51Mk2QhDbYcFxrsqWio+jp9&#10;GwXF7JK6132WpR/vrjz4XVmwvSg1fhy2zyACDeEe/m+/aAVpNp1n8HcnX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b1tfHAAAA3gAAAA8AAAAAAAAAAAAAAAAAmAIAAGRy&#10;cy9kb3ducmV2LnhtbFBLBQYAAAAABAAEAPUAAACMAwAAAAA=&#10;" path="m,l13716,r,359994l,359994,,e" fillcolor="black" stroked="f" strokeweight="0">
                <v:stroke miterlimit="83231f" joinstyle="miter"/>
                <v:path arrowok="t" textboxrect="0,0,13716,359994"/>
              </v:shape>
              <v:shape id="Shape 29150" o:spid="_x0000_s1034" style="position:absolute;left:342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LO1sMA&#10;AADeAAAADwAAAGRycy9kb3ducmV2LnhtbESPy2rCQBSG9wXfYThCd81EoaVGJ0EtpYIrow9wyJxc&#10;MHNmyIwx9umdRaHLn//Gtykm04uRBt9ZVrBIUhDEldUdNwou5++3TxA+IGvsLZOCB3ko8tnLBjNt&#10;73yisQyNiCPsM1TQhuAyKX3VkkGfWEccvdoOBkOUQyP1gPc4bnq5TNMPabDj+NCio31L1bW8GQV2&#10;bPD4+1VfJU276sc9Sse7UqnX+bRdgwg0hf/wX/ugFSxXi/cIEHEiCsj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LO1sMAAADeAAAADwAAAAAAAAAAAAAAAACYAgAAZHJzL2Rv&#10;d25yZXYueG1sUEsFBgAAAAAEAAQA9QAAAIgDAAAAAA==&#10;" path="m,l41148,r,359994l,359994,,e" fillcolor="black" stroked="f" strokeweight="0">
                <v:stroke miterlimit="83231f" joinstyle="miter"/>
                <v:path arrowok="t" textboxrect="0,0,41148,359994"/>
              </v:shape>
              <v:shape id="Shape 29151"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E9WcQA&#10;AADeAAAADwAAAGRycy9kb3ducmV2LnhtbESPwWrDMBBE74H8g9hCb7FsQ+PWjRJCIaTXOPmAxdra&#10;ptbKWKps5+urQiHHYWbeMLvDbHoRaHSdZQVZkoIgrq3uuFFwu542ryCcR9bYWyYFCzk47NerHZba&#10;TnyhUPlGRAi7EhW03g+llK5uyaBL7EAcvS87GvRRjo3UI04RbnqZp+lWGuw4LrQ40EdL9Xf1YxTI&#10;myzOeRj4lN5DOPumuxfLotTz03x8B+Fp9o/wf/tTK8jfspcM/u7EK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hPVnEAAAA3gAAAA8AAAAAAAAAAAAAAAAAmAIAAGRycy9k&#10;b3ducmV2LnhtbFBLBQYAAAAABAAEAPUAAACJAwAAAAA=&#10;" path="m,l27432,r,359994l,359994,,e" fillcolor="black" stroked="f" strokeweight="0">
                <v:stroke miterlimit="83231f" joinstyle="miter"/>
                <v:path arrowok="t" textboxrect="0,0,27432,359994"/>
              </v:shape>
              <v:shape id="Shape 29152" o:spid="_x0000_s1036" style="position:absolute;left:452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bSe8cA&#10;AADeAAAADwAAAGRycy9kb3ducmV2LnhtbESPUUvDMBSF3wX/Q7iCb1u6iGK7ZUMKRUEENzfY411z&#10;15Y1NyWJW/33Rhj4eDjnfIezWI22F2fyoXOsYTbNQBDXznTcaNh+VZNnECEiG+wdk4YfCrBa3t4s&#10;sDDuwms6b2IjEoRDgRraGIdCylC3ZDFM3UCcvKPzFmOSvpHG4yXBbS9Vlj1Jix2nhRYHKluqT5tv&#10;q6F82Cn/8Z7n6rD31Wd4rUp2O63v78aXOYhIY/wPX9tvRoPKZ48K/u6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m0nvHAAAA3gAAAA8AAAAAAAAAAAAAAAAAmAIAAGRy&#10;cy9kb3ducmV2LnhtbFBLBQYAAAAABAAEAPUAAACMAwAAAAA=&#10;" path="m,l13716,r,359994l,359994,,e" fillcolor="black" stroked="f" strokeweight="0">
                <v:stroke miterlimit="83231f" joinstyle="miter"/>
                <v:path arrowok="t" textboxrect="0,0,13716,359994"/>
              </v:shape>
              <v:shape id="Shape 29153" o:spid="_x0000_s1037" style="position:absolute;left:4800;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p34McA&#10;AADeAAAADwAAAGRycy9kb3ducmV2LnhtbESPQWvCQBSE7wX/w/IKvdWNEUsTXUUCoQURWlvB4zP7&#10;TEKzb8PuVuO/d4VCj8PMfMMsVoPpxJmcby0rmIwTEMSV1S3XCr6/yudXED4ga+wsk4IreVgtRw8L&#10;zLW98Cedd6EWEcI+RwVNCH0upa8aMujHtieO3sk6gyFKV0vt8BLhppNpkrxIgy3HhQZ7Khqqfna/&#10;RkEx3aduu8my9Hhw5Yd/Kwu2e6WeHof1HESgIfyH/9rvWkGaTWZT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qd+DHAAAA3gAAAA8AAAAAAAAAAAAAAAAAmAIAAGRy&#10;cy9kb3ducmV2LnhtbFBLBQYAAAAABAAEAPUAAACMAwAAAAA=&#10;" path="m,l13716,r,359994l,359994,,e" fillcolor="black" stroked="f" strokeweight="0">
                <v:stroke miterlimit="83231f" joinstyle="miter"/>
                <v:path arrowok="t" textboxrect="0,0,13716,359994"/>
              </v:shape>
              <v:shape id="Shape 29154" o:spid="_x0000_s1038" style="position:absolute;left:5349;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aewcQA&#10;AADeAAAADwAAAGRycy9kb3ducmV2LnhtbESPUWvCMBSF3wf+h3AHvq2pxU3tjDIG4l6n/QGX5q4p&#10;a25KE2Prr18Ggo+Hc853ONv9aDsRafCtYwWLLAdBXDvdcqOgOh9e1iB8QNbYOSYFE3nY72ZPWyy1&#10;u/I3xVNoRIKwL1GBCaEvpfS1IYs+cz1x8n7cYDEkOTRSD3hNcNvJIs/fpMWW04LBnj4N1b+ni1Ug&#10;K7k6FrHnQ36L8Ria9raaJqXmz+PHO4hAY3iE7+0vraDYLF6X8H8nXQ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WnsHEAAAA3gAAAA8AAAAAAAAAAAAAAAAAmAIAAGRycy9k&#10;b3ducmV2LnhtbFBLBQYAAAAABAAEAPUAAACJAwAAAAA=&#10;" path="m,l27432,r,359994l,359994,,e" fillcolor="black" stroked="f" strokeweight="0">
                <v:stroke miterlimit="83231f" joinstyle="miter"/>
                <v:path arrowok="t" textboxrect="0,0,27432,359994"/>
              </v:shape>
              <v:shape id="Shape 29155" o:spid="_x0000_s1039" style="position:absolute;left:6035;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aMYA&#10;AADeAAAADwAAAGRycy9kb3ducmV2LnhtbESPT4vCMBTE78J+h/AW9qZpCxWtxrKrCMJ68c/F26N5&#10;tsXmpTRRu356syB4HGbmN8w8700jbtS52rKCeBSBIC6srrlUcDyshxMQziNrbCyTgj9ykC8+BnPM&#10;tL3zjm57X4oAYZehgsr7NpPSFRUZdCPbEgfvbDuDPsiulLrDe4CbRiZRNJYGaw4LFba0rKi47K9G&#10;Qf+zLrdeTqPVb/o48XX8iLfuoNTXZ/89A+Gp9+/wq73RCpJpnKbwfydcAbl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aaMYAAADeAAAADwAAAAAAAAAAAAAAAACYAgAAZHJz&#10;L2Rvd25yZXYueG1sUEsFBgAAAAAEAAQA9QAAAIsDAAAAAA==&#10;" path="m,l54864,r,359994l,359994,,e" fillcolor="black" stroked="f" strokeweight="0">
                <v:stroke miterlimit="83231f" joinstyle="miter"/>
                <v:path arrowok="t" textboxrect="0,0,54864,359994"/>
              </v:shape>
              <v:shape id="Shape 29156" o:spid="_x0000_s1040" style="position:absolute;left:6720;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3UeMcA&#10;AADeAAAADwAAAGRycy9kb3ducmV2LnhtbESPQWvCQBSE7wX/w/IKvdWNEaWJriKBYKEIra3g8Zl9&#10;JqHZt2F3q/Hfu4VCj8PMfMMs14PpxIWcby0rmIwTEMSV1S3XCr4+y+cXED4ga+wsk4IbeVivRg9L&#10;zLW98gdd9qEWEcI+RwVNCH0upa8aMujHtieO3tk6gyFKV0vt8BrhppNpksylwZbjQoM9FQ1V3/sf&#10;o6CYHlK3e8uy9HR05bvflgXbg1JPj8NmASLQEP7Df+1XrSDNJrM5/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d1HjHAAAA3gAAAA8AAAAAAAAAAAAAAAAAmAIAAGRy&#10;cy9kb3ducmV2LnhtbFBLBQYAAAAABAAEAPUAAACMAwAAAAA=&#10;" path="m,l13716,r,359994l,359994,,e" fillcolor="black" stroked="f" strokeweight="0">
                <v:stroke miterlimit="83231f" joinstyle="miter"/>
                <v:path arrowok="t" textboxrect="0,0,13716,359994"/>
              </v:shape>
              <v:shape id="Shape 29157" o:spid="_x0000_s1041" style="position:absolute;left:699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Fx48cA&#10;AADeAAAADwAAAGRycy9kb3ducmV2LnhtbESPQWvCQBSE7wX/w/IEb7oxYtukriKBUEEKra3Q42v2&#10;NQlm34bdrcZ/3y0IPQ4z8w2z2gymE2dyvrWsYD5LQBBXVrdcK/h4L6ePIHxA1thZJgVX8rBZj+5W&#10;mGt74Tc6H0ItIoR9jgqaEPpcSl81ZNDPbE8cvW/rDIYoXS21w0uEm06mSXIvDbYcFxrsqWioOh1+&#10;jIJicUzdyz7L0q9PV77657Jge1RqMh62TyACDeE/fGvvtII0my8f4O9Ov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RcePHAAAA3gAAAA8AAAAAAAAAAAAAAAAAmAIAAGRy&#10;cy9kb3ducmV2LnhtbFBLBQYAAAAABAAEAPUAAACMAwAAAAA=&#10;" path="m,l13716,r,359994l,359994,,e" fillcolor="black" stroked="f" strokeweight="0">
                <v:stroke miterlimit="83231f" joinstyle="miter"/>
                <v:path arrowok="t" textboxrect="0,0,13716,359994"/>
              </v:shape>
              <v:shape id="Shape 29158" o:spid="_x0000_s1042" style="position:absolute;left:754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7lkcQA&#10;AADeAAAADwAAAGRycy9kb3ducmV2LnhtbERPW2vCMBR+F/wP4Qz2NlM7HGtnFCmUDYbgvICPx+as&#10;LWtOSpJp/ffmQfDx47vPl4PpxJmcby0rmE4SEMSV1S3XCva78uUdhA/IGjvLpOBKHpaL8WiOubYX&#10;/qHzNtQihrDPUUETQp9L6auGDPqJ7Ykj92udwRChq6V2eInhppNpkrxJgy3HhgZ7Khqq/rb/RkHx&#10;ekjd+jvL0tPRlRv/WRZsD0o9Pw2rDxCBhvAQ391fWkGaTWdxb7wTr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O5ZHEAAAA3gAAAA8AAAAAAAAAAAAAAAAAmAIAAGRycy9k&#10;b3ducmV2LnhtbFBLBQYAAAAABAAEAPUAAACJAwAAAAA=&#10;" path="m,l13716,r,359994l,359994,,e" fillcolor="black" stroked="f" strokeweight="0">
                <v:stroke miterlimit="83231f" joinstyle="miter"/>
                <v:path arrowok="t" textboxrect="0,0,13716,359994"/>
              </v:shape>
              <v:shape id="Shape 29159" o:spid="_x0000_s1043" style="position:absolute;left:809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ACscA&#10;AADeAAAADwAAAGRycy9kb3ducmV2LnhtbESP3WrCQBSE74W+w3IK3tWNEcWkriKBYEEK/lTo5Wn2&#10;NAnNng27W03fvlsoeDnMzDfMajOYTlzJ+daygukkAUFcWd1yreDtXD4tQfiArLGzTAp+yMNm/TBa&#10;Ya7tjY90PYVaRAj7HBU0IfS5lL5qyKCf2J44ep/WGQxRulpqh7cIN51Mk2QhDbYcFxrsqWio+jp9&#10;GwXF7JK6132WpR/vrjz4XVmwvSg1fhy2zyACDeEe/m+/aAVpNp1n8HcnX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CQArHAAAA3gAAAA8AAAAAAAAAAAAAAAAAmAIAAGRy&#10;cy9kb3ducmV2LnhtbFBLBQYAAAAABAAEAPUAAACMAwAAAAA=&#10;" path="m,l13716,r,359994l,359994,,e" fillcolor="black" stroked="f" strokeweight="0">
                <v:stroke miterlimit="83231f" joinstyle="miter"/>
                <v:path arrowok="t" textboxrect="0,0,13716,359994"/>
              </v:shape>
              <v:shape id="Shape 29160" o:spid="_x0000_s1044" style="position:absolute;left:8366;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zTcQA&#10;AADeAAAADwAAAGRycy9kb3ducmV2LnhtbESPy4rCMBSG94LvEI7gTtMKFu2YFi8IwrjxspndoTnT&#10;lmlOShO1+vSTheDy57/xrfLeNOJOnastK4inEQjiwuqaSwXXy36yAOE8ssbGMil4koM8Gw5WmGr7&#10;4BPdz74UYYRdigoq79tUSldUZNBNbUscvF/bGfRBdqXUHT7CuGnkLIoSabDm8FBhS9uKir/zzSjo&#10;N/vy6OUy2n3PXz98S17x0V2UGo/69RcIT73/hN/tg1YwW8ZJAAg4AQV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Es03EAAAA3gAAAA8AAAAAAAAAAAAAAAAAmAIAAGRycy9k&#10;b3ducmV2LnhtbFBLBQYAAAAABAAEAPUAAACJAwAAAAA=&#10;" path="m,l54864,r,359994l,359994,,e" fillcolor="black" stroked="f" strokeweight="0">
                <v:stroke miterlimit="83231f" joinstyle="miter"/>
                <v:path arrowok="t" textboxrect="0,0,54864,359994"/>
              </v:shape>
              <v:shape id="Shape 29161"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iGsccA&#10;AADeAAAADwAAAGRycy9kb3ducmV2LnhtbESPQWvCQBSE70L/w/IK3nSTFMSkrlICwYIUqq3Q4zP7&#10;TEKzb8Puqum/7xYKHoeZ+YZZbUbTiys531lWkM4TEMS11R03Cj4/qtkShA/IGnvLpOCHPGzWD5MV&#10;FtreeE/XQ2hEhLAvUEEbwlBI6euWDPq5HYijd7bOYIjSNVI7vEW46WWWJAtpsOO40OJAZUv19+Fi&#10;FJRPx8y97fI8O3256t1vq5LtUanp4/jyDCLQGO7h//arVpDl6SKFvzvxCs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YhrHHAAAA3gAAAA8AAAAAAAAAAAAAAAAAmAIAAGRy&#10;cy9kb3ducmV2LnhtbFBLBQYAAAAABAAEAPUAAACMAwAAAAA=&#10;" path="m,l13716,r,359994l,359994,,e" fillcolor="black" stroked="f" strokeweight="0">
                <v:stroke miterlimit="83231f" joinstyle="miter"/>
                <v:path arrowok="t" textboxrect="0,0,13716,359994"/>
              </v:shape>
              <v:shape id="Shape 29162" o:spid="_x0000_s1046" style="position:absolute;left:9464;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9pk8MA&#10;AADeAAAADwAAAGRycy9kb3ducmV2LnhtbESP3YrCMBSE74V9h3AWvLNpe+FP11gWQfR21Qc4NMe2&#10;bHNSmmxsfXqzIHg5zMw3zLYcTScCDa61rCBLUhDEldUt1wqul8NiDcJ5ZI2dZVIwkYNy9zHbYqHt&#10;nX8onH0tIoRdgQoa7/tCSlc1ZNAltieO3s0OBn2UQy31gPcIN53M03QpDbYcFxrsad9Q9Xv+Mwrk&#10;Va6Oeej5kD5COPq6faymSan55/j9BcLT6N/hV/ukFeSbbJnD/514BeTu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9pk8MAAADeAAAADwAAAAAAAAAAAAAAAACYAgAAZHJzL2Rv&#10;d25yZXYueG1sUEsFBgAAAAAEAAQA9QAAAIgDAAAAAA==&#10;" path="m,l27432,r,359994l,359994,,e" fillcolor="black" stroked="f" strokeweight="0">
                <v:stroke miterlimit="83231f" joinstyle="miter"/>
                <v:path arrowok="t" textboxrect="0,0,27432,359994"/>
              </v:shape>
              <v:shape id="Shape 29163" o:spid="_x0000_s1047" style="position:absolute;left:1014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9XccA&#10;AADeAAAADwAAAGRycy9kb3ducmV2LnhtbESP3WrCQBSE7wt9h+UUvKsbI0gTXaUEQgUptP6Al8fs&#10;MQlmz4bdVdO37xYKXg4z8w2zWA2mEzdyvrWsYDJOQBBXVrdcK9jvytc3ED4ga+wsk4If8rBaPj8t&#10;MNf2zt9024ZaRAj7HBU0IfS5lL5qyKAf2544emfrDIYoXS21w3uEm06mSTKTBluOCw32VDRUXbZX&#10;o6CYHlL3ucmy9HR05Zf/KAu2B6VGL8P7HESgITzC/+21VpBmk9kU/u7E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GvV3HAAAA3gAAAA8AAAAAAAAAAAAAAAAAmAIAAGRy&#10;cy9kb3ducmV2LnhtbFBLBQYAAAAABAAEAPUAAACMAwAAAAA=&#10;" path="m,l13716,r,359994l,359994,,e" fillcolor="black" stroked="f" strokeweight="0">
                <v:stroke miterlimit="83231f" joinstyle="miter"/>
                <v:path arrowok="t" textboxrect="0,0,13716,359994"/>
              </v:shape>
              <v:shape id="Shape 29164" o:spid="_x0000_s1048" style="position:absolute;left:1056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UfMQA&#10;AADeAAAADwAAAGRycy9kb3ducmV2LnhtbESPUWvCMBSF3wf+h3CFvc3UIuqqUYYg+jrXH3Bp7tpg&#10;c1OaLG399Ysw2OPhnPMdzv442lZE6r1xrGC5yEAQV04brhWUX+e3LQgfkDW2jknBRB6Oh9nLHgvt&#10;Bv6keAu1SBD2BSpoQugKKX3VkEW/cB1x8r5dbzEk2ddS9zgkuG1lnmVradFwWmiwo1ND1f32YxXI&#10;Um4ueez4nD1ivITaPDbTpNTrfPzYgQg0hv/wX/uqFeTvy/UKnnfSFZ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VHzEAAAA3gAAAA8AAAAAAAAAAAAAAAAAmAIAAGRycy9k&#10;b3ducmV2LnhtbFBLBQYAAAAABAAEAPUAAACJAwAAAAA=&#10;" path="m,l27432,r,359994l,359994,,e" fillcolor="black" stroked="f" strokeweight="0">
                <v:stroke miterlimit="83231f" joinstyle="miter"/>
                <v:path arrowok="t" textboxrect="0,0,27432,359994"/>
              </v:shape>
              <v:shape id="Shape 29165" o:spid="_x0000_s1049" style="position:absolute;left:1110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bx58QA&#10;AADeAAAADwAAAGRycy9kb3ducmV2LnhtbESPzWrDMBCE74W8g9hAb40cQ37qRAklEJJrUz/AYm1t&#10;EWtlLFW28/RVoNDjMDPfMPvjaFsRqffGsYLlIgNBXDltuFZQfp3ftiB8QNbYOiYFE3k4HmYveyy0&#10;G/iT4i3UIkHYF6igCaErpPRVQxb9wnXEyft2vcWQZF9L3eOQ4LaVeZatpUXDaaHBjk4NVffbj1Ug&#10;S7m55LHjc/aI8RJq89hMk1Kv8/FjByLQGP7Df+2rVpC/L9creN5JV0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28efEAAAA3gAAAA8AAAAAAAAAAAAAAAAAmAIAAGRycy9k&#10;b3ducmV2LnhtbFBLBQYAAAAABAAEAPUAAACJAwAAAAA=&#10;" path="m,l27432,r,359994l,359994,,e" fillcolor="black" stroked="f" strokeweight="0">
                <v:stroke miterlimit="83231f" joinstyle="miter"/>
                <v:path arrowok="t" textboxrect="0,0,27432,359994"/>
              </v:shape>
              <v:shape id="Shape 29166"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RvkMMA&#10;AADeAAAADwAAAGRycy9kb3ducmV2LnhtbESPQYvCMBSE7wv+h/AEb2tqD3W3mhYRRK/r+gMezdu2&#10;2LyUJsbWX28WBI/DzHzDbMvRdCLQ4FrLClbLBARxZXXLtYLL7+HzC4TzyBo7y6RgIgdlMfvYYq7t&#10;nX8onH0tIoRdjgoa7/tcSlc1ZNAtbU8cvT87GPRRDrXUA94j3HQyTZJMGmw5LjTY076h6nq+GQXy&#10;ItfHNPR8SB4hHH3dPtbTpNRiPu42IDyN/h1+tU9aQfq9yjL4vxOvgCy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RvkMMAAADeAAAADwAAAAAAAAAAAAAAAACYAgAAZHJzL2Rv&#10;d25yZXYueG1sUEsFBgAAAAAEAAQA9QAAAIgDAAAAAA==&#10;" path="m,l27432,r,359994l,359994,,e" fillcolor="black" stroked="f" strokeweight="0">
                <v:stroke miterlimit="83231f" joinstyle="miter"/>
                <v:path arrowok="t" textboxrect="0,0,27432,359994"/>
              </v:shape>
              <v:shape id="Shape 29167"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jKC8MA&#10;AADeAAAADwAAAGRycy9kb3ducmV2LnhtbESP3YrCMBSE7xf2HcIRvFtTe2G1a1pEEL315wEOzbEt&#10;25yUJhtbn94IC3s5zMw3zLYcTScCDa61rGC5SEAQV1a3XCu4XQ9faxDOI2vsLJOCiRyUxefHFnNt&#10;H3ymcPG1iBB2OSpovO9zKV3VkEG3sD1x9O52MOijHGqpB3xEuOlkmiQrabDluNBgT/uGqp/Lr1Eg&#10;bzI7pqHnQ/IM4ejr9plNk1Lz2bj7BuFp9P/hv/ZJK0g3y1UG7zvxCsj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jKC8MAAADeAAAADwAAAAAAAAAAAAAAAACYAgAAZHJzL2Rv&#10;d25yZXYueG1sUEsFBgAAAAAEAAQA9QAAAIgDAAAAAA==&#10;" path="m,l27432,r,359994l,359994,,e" fillcolor="black" stroked="f" strokeweight="0">
                <v:stroke miterlimit="83231f" joinstyle="miter"/>
                <v:path arrowok="t" textboxrect="0,0,27432,359994"/>
              </v:shape>
              <v:shape id="Shape 29168"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gIbb8A&#10;AADeAAAADwAAAGRycy9kb3ducmV2LnhtbERPy6rCMBDdX/AfwgjurqkuRKtRfCAKrqx+wNCMbbGZ&#10;hCbW6tebheDycN6LVWdq0VLjK8sKRsMEBHFudcWFgutl/z8F4QOyxtoyKXiRh9Wy97fAVNsnn6nN&#10;QiFiCPsUFZQhuFRKn5dk0A+tI47czTYGQ4RNIXWDzxhuajlOkok0WHFsKNHRtqT8nj2MAtsWeHrv&#10;bndJ3SY/uFfmeJMpNeh36zmIQF34ib/uo1Ywno0mcW+8E6+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aAhtvwAAAN4AAAAPAAAAAAAAAAAAAAAAAJgCAABkcnMvZG93bnJl&#10;di54bWxQSwUGAAAAAAQABAD1AAAAhAMAAAAA&#10;" path="m,l41148,r,359994l,359994,,e" fillcolor="black" stroked="f" strokeweight="0">
                <v:stroke miterlimit="83231f" joinstyle="miter"/>
                <v:path arrowok="t" textboxrect="0,0,41148,359994"/>
              </v:shape>
              <v:shape id="Shape 29169"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6Kt8YA&#10;AADeAAAADwAAAGRycy9kb3ducmV2LnhtbESPzWrDMBCE74W+g9hCb40cF0LsRAnFYFIohfxCjhtr&#10;Y5taKyMpifv2UaGQ4zAz3zDz5WA6cSXnW8sKxqMEBHFldcu1gv2ufJuC8AFZY2eZFPySh+Xi+WmO&#10;ubY33tB1G2oRIexzVNCE0OdS+qohg35ke+Lona0zGKJ0tdQObxFuOpkmyUQabDkuNNhT0VD1s70Y&#10;BcX7IXXfX1mWno6uXPtVWbA9KPX6MnzMQAQawiP83/7UCtJsPMng7068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6Kt8YAAADeAAAADwAAAAAAAAAAAAAAAACYAgAAZHJz&#10;L2Rvd25yZXYueG1sUEsFBgAAAAAEAAQA9QAAAIsDAAAAAA==&#10;" path="m,l13716,r,359994l,359994,,e" fillcolor="black" stroked="f" strokeweight="0">
                <v:stroke miterlimit="83231f" joinstyle="miter"/>
                <v:path arrowok="t" textboxrect="0,0,13716,359994"/>
              </v:shape>
              <v:shape id="Shape 29170"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EosIA&#10;AADeAAAADwAAAGRycy9kb3ducmV2LnhtbESPzYrCMBSF98K8Q7iCO5u2Czt2jEUGRLc6PsClubZl&#10;mpvSZGLr008WgsvD+ePbVZPpRaDRdZYVZEkKgri2uuNGwe3nuP4E4Tyyxt4yKZjJQbX/WOyw1PbB&#10;FwpX34g4wq5EBa33Qymlq1sy6BI7EEfvbkeDPsqxkXrERxw3vczTdCMNdhwfWhzou6X69/pnFMib&#10;LE55GPiYPkM4+aZ7FvOs1Go5Hb5AeJr8O/xqn7WCfJsVESDiRBS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MSiwgAAAN4AAAAPAAAAAAAAAAAAAAAAAJgCAABkcnMvZG93&#10;bnJldi54bWxQSwUGAAAAAAQABAD1AAAAhwMAAAAA&#10;" path="m,l27432,r,359994l,359994,,e" fillcolor="black" stroked="f" strokeweight="0">
                <v:stroke miterlimit="83231f" joinstyle="miter"/>
                <v:path arrowok="t" textboxrect="0,0,27432,359994"/>
              </v:shape>
              <v:shape id="Shape 28052"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hAsUA&#10;AADeAAAADwAAAGRycy9kb3ducmV2LnhtbESPQWvCQBSE74L/YXmCF6m7DSghdRVbiPTiwdgf8Jp9&#10;JsHs27C71fjvu0Khx2FmvmE2u9H24kY+dI41vC4VCOLamY4bDV/n8iUHESKywd4xaXhQgN12Otlg&#10;YdydT3SrYiMShEOBGtoYh0LKULdkMSzdQJy8i/MWY5K+kcbjPcFtLzOl1tJix2mhxYE+Wqqv1Y/V&#10;UB4W76bOq8Xx+6QupffG8+Go9Xw27t9ARBrjf/iv/Wk0ZLlaZfC8k6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ZWECxQAAAN4AAAAPAAAAAAAAAAAAAAAAAJgCAABkcnMv&#10;ZG93bnJldi54bWxQSwUGAAAAAAQABAD1AAAAigMAAAAA&#10;" path="m,359994l,,,359994xe" fillcolor="black" stroked="f" strokeweight="0">
                <v:stroke miterlimit="83231f" joinstyle="miter"/>
                <v:path arrowok="t" textboxrect="0,0,0,359994"/>
              </v:shape>
              <v:shape id="Shape 28053"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nEmcUA&#10;AADeAAAADwAAAGRycy9kb3ducmV2LnhtbESPQWsCMRSE7wX/Q3iCF9GkSmXZGsUWVnrx4OoPeN08&#10;dxc3L0uS6vrvG6HQ4zAz3zDr7WA7cSMfWscaXucKBHHlTMu1hvOpmGUgQkQ22DkmDQ8KsN2MXtaY&#10;G3fnI93KWIsE4ZCjhibGPpcyVA1ZDHPXEyfv4rzFmKSvpfF4T3DbyYVSK2mx5bTQYE+fDVXX8sdq&#10;KPbTD1Nl5fTwfVSXwnvjeX/QejIedu8gIg3xP/zX/jIaFpl6W8LzTro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KcSZ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1633979407</w:t>
    </w:r>
  </w:p>
  <w:p w:rsidR="00CE00DF" w:rsidRDefault="00CE00DF">
    <w:pPr>
      <w:spacing w:after="0" w:line="259" w:lineRule="auto"/>
      <w:ind w:left="0" w:right="13"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B9A" w:rsidRDefault="00AF2B9A">
      <w:pPr>
        <w:spacing w:after="0" w:line="240" w:lineRule="auto"/>
      </w:pPr>
      <w:r>
        <w:separator/>
      </w:r>
    </w:p>
  </w:footnote>
  <w:footnote w:type="continuationSeparator" w:id="0">
    <w:p w:rsidR="00AF2B9A" w:rsidRDefault="00AF2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1C8E"/>
    <w:multiLevelType w:val="hybridMultilevel"/>
    <w:tmpl w:val="CCC4FB34"/>
    <w:lvl w:ilvl="0" w:tplc="8C7852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792C7B"/>
    <w:multiLevelType w:val="hybridMultilevel"/>
    <w:tmpl w:val="F99A3B72"/>
    <w:lvl w:ilvl="0" w:tplc="07FE1BF4">
      <w:start w:val="1"/>
      <w:numFmt w:val="decimal"/>
      <w:lvlText w:val="%1."/>
      <w:lvlJc w:val="left"/>
      <w:pPr>
        <w:ind w:left="567"/>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9A40289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B34A0F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28A22D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1FC571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058499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826B01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0883E2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902DD3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F5F4FDC"/>
    <w:multiLevelType w:val="hybridMultilevel"/>
    <w:tmpl w:val="EE6087B8"/>
    <w:lvl w:ilvl="0" w:tplc="13C0F978">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21E6A56">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E1013E6">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C5E2B78">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F94CA62">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C84C47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468485C">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A32DF3A">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0CE95A8">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0BC36E8"/>
    <w:multiLevelType w:val="hybridMultilevel"/>
    <w:tmpl w:val="4882EFFE"/>
    <w:lvl w:ilvl="0" w:tplc="98C4245A">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C8AD8D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9F0741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45AA9C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6C6F39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904BAF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4183BC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878FAD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19CA3C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1180677"/>
    <w:multiLevelType w:val="hybridMultilevel"/>
    <w:tmpl w:val="15CA5B02"/>
    <w:lvl w:ilvl="0" w:tplc="F1DE75FA">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82C0BAF"/>
    <w:multiLevelType w:val="hybridMultilevel"/>
    <w:tmpl w:val="C9F07C36"/>
    <w:lvl w:ilvl="0" w:tplc="B2608FC0">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1F058E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184367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4449A3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28627E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5F429E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FCE3CB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7A80C2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F80CC5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98E07AC"/>
    <w:multiLevelType w:val="hybridMultilevel"/>
    <w:tmpl w:val="A20AF2BA"/>
    <w:lvl w:ilvl="0" w:tplc="7A24152A">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014298"/>
    <w:multiLevelType w:val="hybridMultilevel"/>
    <w:tmpl w:val="EDAEB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315DF5"/>
    <w:multiLevelType w:val="hybridMultilevel"/>
    <w:tmpl w:val="F118F090"/>
    <w:lvl w:ilvl="0" w:tplc="88B27816">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8B7967"/>
    <w:multiLevelType w:val="hybridMultilevel"/>
    <w:tmpl w:val="8E503390"/>
    <w:lvl w:ilvl="0" w:tplc="819CCFB4">
      <w:start w:val="1"/>
      <w:numFmt w:val="decimal"/>
      <w:lvlText w:val="%1."/>
      <w:lvlJc w:val="left"/>
      <w:pPr>
        <w:ind w:left="5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5EC3FF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D7A0D7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70E26A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07A515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C0073B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092FF8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F9490E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C0A9C3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3400189"/>
    <w:multiLevelType w:val="hybridMultilevel"/>
    <w:tmpl w:val="1D083EDA"/>
    <w:lvl w:ilvl="0" w:tplc="AF6413C2">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3A08AF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4F8DFF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FBAFB1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372A0C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4D09EB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66A48E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712A60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4EEF13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34007C6"/>
    <w:multiLevelType w:val="hybridMultilevel"/>
    <w:tmpl w:val="E86E8952"/>
    <w:lvl w:ilvl="0" w:tplc="2FDC70E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08E2196">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E8AB066">
      <w:start w:val="4"/>
      <w:numFmt w:val="decimal"/>
      <w:lvlRestart w:val="0"/>
      <w:lvlText w:val="%3."/>
      <w:lvlJc w:val="left"/>
      <w:pPr>
        <w:ind w:left="55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3" w:tplc="DEAE7E3E">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9108B00">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8E4D9A6">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FCA299A">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15667C0">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288E272">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5D5168A"/>
    <w:multiLevelType w:val="hybridMultilevel"/>
    <w:tmpl w:val="B4B4ED88"/>
    <w:lvl w:ilvl="0" w:tplc="FD78A3AA">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08687C0">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B0AA1BA">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E7E2C18">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BF073C2">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F92E84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2C897D4">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5F812E4">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6B004C6">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DB6494B"/>
    <w:multiLevelType w:val="hybridMultilevel"/>
    <w:tmpl w:val="B82606B6"/>
    <w:lvl w:ilvl="0" w:tplc="B62094AA">
      <w:start w:val="1"/>
      <w:numFmt w:val="decimal"/>
      <w:lvlText w:val="%1."/>
      <w:lvlJc w:val="left"/>
      <w:pPr>
        <w:ind w:left="209"/>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5F1AEB8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01EE73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29666B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A2A109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902656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A58554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FB219C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B2486D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13B624F"/>
    <w:multiLevelType w:val="hybridMultilevel"/>
    <w:tmpl w:val="9F7272F4"/>
    <w:lvl w:ilvl="0" w:tplc="FF027B32">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16C7F0C">
      <w:start w:val="10"/>
      <w:numFmt w:val="decimal"/>
      <w:lvlRestart w:val="0"/>
      <w:lvlText w:val="%2."/>
      <w:lvlJc w:val="left"/>
      <w:pPr>
        <w:ind w:left="3"/>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3EE8CB70">
      <w:start w:val="1"/>
      <w:numFmt w:val="lowerRoman"/>
      <w:lvlText w:val="%3"/>
      <w:lvlJc w:val="left"/>
      <w:pPr>
        <w:ind w:left="24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D10059A">
      <w:start w:val="1"/>
      <w:numFmt w:val="decimal"/>
      <w:lvlText w:val="%4"/>
      <w:lvlJc w:val="left"/>
      <w:pPr>
        <w:ind w:left="31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52A2568">
      <w:start w:val="1"/>
      <w:numFmt w:val="lowerLetter"/>
      <w:lvlText w:val="%5"/>
      <w:lvlJc w:val="left"/>
      <w:pPr>
        <w:ind w:left="39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3F0ACF0">
      <w:start w:val="1"/>
      <w:numFmt w:val="lowerRoman"/>
      <w:lvlText w:val="%6"/>
      <w:lvlJc w:val="left"/>
      <w:pPr>
        <w:ind w:left="46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29C1844">
      <w:start w:val="1"/>
      <w:numFmt w:val="decimal"/>
      <w:lvlText w:val="%7"/>
      <w:lvlJc w:val="left"/>
      <w:pPr>
        <w:ind w:left="53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1682C0A">
      <w:start w:val="1"/>
      <w:numFmt w:val="lowerLetter"/>
      <w:lvlText w:val="%8"/>
      <w:lvlJc w:val="left"/>
      <w:pPr>
        <w:ind w:left="60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EC01E3A">
      <w:start w:val="1"/>
      <w:numFmt w:val="lowerRoman"/>
      <w:lvlText w:val="%9"/>
      <w:lvlJc w:val="left"/>
      <w:pPr>
        <w:ind w:left="67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3A03E70"/>
    <w:multiLevelType w:val="hybridMultilevel"/>
    <w:tmpl w:val="4648A442"/>
    <w:lvl w:ilvl="0" w:tplc="16E232DA">
      <w:start w:val="3"/>
      <w:numFmt w:val="decimal"/>
      <w:lvlText w:val="%1"/>
      <w:lvlJc w:val="left"/>
      <w:pPr>
        <w:ind w:left="721"/>
      </w:pPr>
      <w:rPr>
        <w:rFonts w:ascii="Times New Roman" w:eastAsia="Calibri"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tplc="75F0E390">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C1EC1D00">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CB32BB0A">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E0C20BD0">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A8460152">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089A7A08">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F85A30FA">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3E0E1E0C">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B0E59B9"/>
    <w:multiLevelType w:val="hybridMultilevel"/>
    <w:tmpl w:val="C2DE56B4"/>
    <w:lvl w:ilvl="0" w:tplc="A6B26DE2">
      <w:start w:val="1"/>
      <w:numFmt w:val="lowerLetter"/>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386AB6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C4038D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F720C9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3CE2A8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DF23FF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E76E03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7D457C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BC02D5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C39216B"/>
    <w:multiLevelType w:val="hybridMultilevel"/>
    <w:tmpl w:val="FD16E67E"/>
    <w:lvl w:ilvl="0" w:tplc="243EAB9C">
      <w:start w:val="7"/>
      <w:numFmt w:val="decimal"/>
      <w:lvlText w:val="%1"/>
      <w:lvlJc w:val="left"/>
      <w:pPr>
        <w:ind w:left="0"/>
      </w:pPr>
      <w:rPr>
        <w:rFonts w:ascii="Times New Roman" w:eastAsia="Calibri"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tplc="89ECAF2E">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FE6AC620">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4178E87E">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E9CBA46">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87AA07B2">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A4280048">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08700690">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2ABCEA84">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CA424FD"/>
    <w:multiLevelType w:val="hybridMultilevel"/>
    <w:tmpl w:val="94945EE2"/>
    <w:lvl w:ilvl="0" w:tplc="5C94136A">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682B1A"/>
    <w:multiLevelType w:val="hybridMultilevel"/>
    <w:tmpl w:val="581ED228"/>
    <w:lvl w:ilvl="0" w:tplc="DB668FFA">
      <w:start w:val="1"/>
      <w:numFmt w:val="decimal"/>
      <w:lvlText w:val="%1."/>
      <w:lvlJc w:val="left"/>
      <w:pPr>
        <w:ind w:left="720"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21233A"/>
    <w:multiLevelType w:val="hybridMultilevel"/>
    <w:tmpl w:val="C9348786"/>
    <w:lvl w:ilvl="0" w:tplc="B0A2B532">
      <w:start w:val="1"/>
      <w:numFmt w:val="decimal"/>
      <w:lvlText w:val="%1."/>
      <w:lvlJc w:val="left"/>
      <w:pPr>
        <w:ind w:left="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924051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658E36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F2E28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EF4F50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4E4F5D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6AC397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6C6348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04CE11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453F50D4"/>
    <w:multiLevelType w:val="hybridMultilevel"/>
    <w:tmpl w:val="39E6C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941C68"/>
    <w:multiLevelType w:val="hybridMultilevel"/>
    <w:tmpl w:val="8E503390"/>
    <w:lvl w:ilvl="0" w:tplc="819CCFB4">
      <w:start w:val="1"/>
      <w:numFmt w:val="decimal"/>
      <w:lvlText w:val="%1."/>
      <w:lvlJc w:val="left"/>
      <w:pPr>
        <w:ind w:left="5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5EC3FF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D7A0D7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70E26A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07A515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C0073B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092FF8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F9490E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C0A9C3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7691F3D"/>
    <w:multiLevelType w:val="hybridMultilevel"/>
    <w:tmpl w:val="37DEA5F6"/>
    <w:lvl w:ilvl="0" w:tplc="7F24136C">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BA62C1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1CC149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D8CFE0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EDA556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5AE19D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98ECF9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F6448E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38088B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705D642D"/>
    <w:multiLevelType w:val="hybridMultilevel"/>
    <w:tmpl w:val="B1FCA746"/>
    <w:lvl w:ilvl="0" w:tplc="90C674F6">
      <w:start w:val="8"/>
      <w:numFmt w:val="decimal"/>
      <w:lvlText w:val="%1"/>
      <w:lvlJc w:val="left"/>
      <w:pPr>
        <w:ind w:left="10"/>
      </w:pPr>
      <w:rPr>
        <w:rFonts w:ascii="Times New Roman" w:eastAsia="Calibri"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tplc="8710D346">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A54E0F64">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CA187A6E">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62E09380">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13341E02">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9126EEFA">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8A78A2FA">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C9149846">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080244B"/>
    <w:multiLevelType w:val="hybridMultilevel"/>
    <w:tmpl w:val="2D28B558"/>
    <w:lvl w:ilvl="0" w:tplc="A118AC60">
      <w:start w:val="1"/>
      <w:numFmt w:val="decimal"/>
      <w:lvlText w:val="%1"/>
      <w:lvlJc w:val="left"/>
      <w:pPr>
        <w:ind w:left="276"/>
      </w:pPr>
      <w:rPr>
        <w:rFonts w:ascii="Times New Roman" w:eastAsia="Calibri"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tplc="50949400">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5E1AA8B0">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F85EE9C8">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227A08C8">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352C36CC">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9000BAEC">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6EC4B308">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CA5CDFA6">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D980D78"/>
    <w:multiLevelType w:val="hybridMultilevel"/>
    <w:tmpl w:val="18AA8EA4"/>
    <w:lvl w:ilvl="0" w:tplc="BE22D2D2">
      <w:start w:val="1"/>
      <w:numFmt w:val="decimal"/>
      <w:lvlText w:val="%1."/>
      <w:lvlJc w:val="left"/>
      <w:pPr>
        <w:ind w:left="7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1CE879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37EB57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FD41DC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52C25B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F840D4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7C265C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E348A0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CE0C3F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25"/>
  </w:num>
  <w:num w:numId="2">
    <w:abstractNumId w:val="15"/>
  </w:num>
  <w:num w:numId="3">
    <w:abstractNumId w:val="1"/>
  </w:num>
  <w:num w:numId="4">
    <w:abstractNumId w:val="17"/>
  </w:num>
  <w:num w:numId="5">
    <w:abstractNumId w:val="12"/>
  </w:num>
  <w:num w:numId="6">
    <w:abstractNumId w:val="13"/>
  </w:num>
  <w:num w:numId="7">
    <w:abstractNumId w:val="14"/>
  </w:num>
  <w:num w:numId="8">
    <w:abstractNumId w:val="24"/>
  </w:num>
  <w:num w:numId="9">
    <w:abstractNumId w:val="5"/>
  </w:num>
  <w:num w:numId="10">
    <w:abstractNumId w:val="23"/>
  </w:num>
  <w:num w:numId="11">
    <w:abstractNumId w:val="3"/>
  </w:num>
  <w:num w:numId="12">
    <w:abstractNumId w:val="20"/>
  </w:num>
  <w:num w:numId="13">
    <w:abstractNumId w:val="16"/>
  </w:num>
  <w:num w:numId="14">
    <w:abstractNumId w:val="26"/>
  </w:num>
  <w:num w:numId="15">
    <w:abstractNumId w:val="10"/>
  </w:num>
  <w:num w:numId="16">
    <w:abstractNumId w:val="19"/>
  </w:num>
  <w:num w:numId="17">
    <w:abstractNumId w:val="0"/>
  </w:num>
  <w:num w:numId="18">
    <w:abstractNumId w:val="4"/>
  </w:num>
  <w:num w:numId="19">
    <w:abstractNumId w:val="1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7"/>
  </w:num>
  <w:num w:numId="23">
    <w:abstractNumId w:val="2"/>
  </w:num>
  <w:num w:numId="24">
    <w:abstractNumId w:val="9"/>
  </w:num>
  <w:num w:numId="25">
    <w:abstractNumId w:val="22"/>
  </w:num>
  <w:num w:numId="26">
    <w:abstractNumId w:val="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884"/>
    <w:rsid w:val="00082723"/>
    <w:rsid w:val="000A3406"/>
    <w:rsid w:val="000A5DEA"/>
    <w:rsid w:val="000C01A2"/>
    <w:rsid w:val="000C15CA"/>
    <w:rsid w:val="00104069"/>
    <w:rsid w:val="001541DF"/>
    <w:rsid w:val="00155B16"/>
    <w:rsid w:val="001A59C0"/>
    <w:rsid w:val="001C4E36"/>
    <w:rsid w:val="001C6FF9"/>
    <w:rsid w:val="002076D4"/>
    <w:rsid w:val="00224EC0"/>
    <w:rsid w:val="00276AA9"/>
    <w:rsid w:val="002B0AB2"/>
    <w:rsid w:val="002B23AD"/>
    <w:rsid w:val="002D0DD0"/>
    <w:rsid w:val="002E74A7"/>
    <w:rsid w:val="002E776B"/>
    <w:rsid w:val="002F1648"/>
    <w:rsid w:val="002F5665"/>
    <w:rsid w:val="00303A03"/>
    <w:rsid w:val="0032447E"/>
    <w:rsid w:val="003400FF"/>
    <w:rsid w:val="003714C6"/>
    <w:rsid w:val="003849C7"/>
    <w:rsid w:val="003C2466"/>
    <w:rsid w:val="00444C30"/>
    <w:rsid w:val="00455604"/>
    <w:rsid w:val="004B7209"/>
    <w:rsid w:val="004E568B"/>
    <w:rsid w:val="004F4F97"/>
    <w:rsid w:val="004F5D10"/>
    <w:rsid w:val="00556708"/>
    <w:rsid w:val="00573CE3"/>
    <w:rsid w:val="00582E2F"/>
    <w:rsid w:val="00587F04"/>
    <w:rsid w:val="00614C00"/>
    <w:rsid w:val="006F1532"/>
    <w:rsid w:val="006F630D"/>
    <w:rsid w:val="00701D00"/>
    <w:rsid w:val="0071727A"/>
    <w:rsid w:val="0071797C"/>
    <w:rsid w:val="007522C3"/>
    <w:rsid w:val="0077331C"/>
    <w:rsid w:val="007C6395"/>
    <w:rsid w:val="007F5F50"/>
    <w:rsid w:val="007F6FD7"/>
    <w:rsid w:val="008215A4"/>
    <w:rsid w:val="00830AD7"/>
    <w:rsid w:val="00842E99"/>
    <w:rsid w:val="00852722"/>
    <w:rsid w:val="00865A43"/>
    <w:rsid w:val="00890884"/>
    <w:rsid w:val="008A6BD9"/>
    <w:rsid w:val="008C0A94"/>
    <w:rsid w:val="008F2A6E"/>
    <w:rsid w:val="008F610C"/>
    <w:rsid w:val="00917A24"/>
    <w:rsid w:val="00922B74"/>
    <w:rsid w:val="00960E8B"/>
    <w:rsid w:val="009B670B"/>
    <w:rsid w:val="009F5C32"/>
    <w:rsid w:val="00A01196"/>
    <w:rsid w:val="00A03046"/>
    <w:rsid w:val="00AB5CCE"/>
    <w:rsid w:val="00AF2B9A"/>
    <w:rsid w:val="00B054A9"/>
    <w:rsid w:val="00B109C6"/>
    <w:rsid w:val="00B466AD"/>
    <w:rsid w:val="00C00F44"/>
    <w:rsid w:val="00C11AD8"/>
    <w:rsid w:val="00C14F07"/>
    <w:rsid w:val="00C21BDC"/>
    <w:rsid w:val="00C355CD"/>
    <w:rsid w:val="00C84E21"/>
    <w:rsid w:val="00C91B53"/>
    <w:rsid w:val="00CE00DF"/>
    <w:rsid w:val="00CE4F45"/>
    <w:rsid w:val="00D35A7E"/>
    <w:rsid w:val="00D6644D"/>
    <w:rsid w:val="00D730FD"/>
    <w:rsid w:val="00D74332"/>
    <w:rsid w:val="00E0333D"/>
    <w:rsid w:val="00E2099F"/>
    <w:rsid w:val="00E31DF2"/>
    <w:rsid w:val="00F16BE6"/>
    <w:rsid w:val="00F72F06"/>
    <w:rsid w:val="00F81260"/>
    <w:rsid w:val="00F92554"/>
    <w:rsid w:val="00FA73AC"/>
    <w:rsid w:val="00FB0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05819E-A4AD-4F0E-929A-3833F30B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5" w:lineRule="auto"/>
      <w:ind w:left="1557" w:right="831" w:firstLine="4"/>
      <w:jc w:val="both"/>
    </w:pPr>
    <w:rPr>
      <w:rFonts w:eastAsia="Calibri" w:cs="Calibri"/>
      <w:color w:val="000000"/>
      <w:sz w:val="18"/>
      <w:szCs w:val="22"/>
      <w:lang w:val="en-US" w:eastAsia="en-US"/>
    </w:rPr>
  </w:style>
  <w:style w:type="paragraph" w:styleId="1">
    <w:name w:val="heading 1"/>
    <w:next w:val="a"/>
    <w:link w:val="10"/>
    <w:uiPriority w:val="9"/>
    <w:unhideWhenUsed/>
    <w:qFormat/>
    <w:pPr>
      <w:keepNext/>
      <w:keepLines/>
      <w:spacing w:line="265" w:lineRule="auto"/>
      <w:ind w:left="10" w:right="13" w:hanging="10"/>
      <w:jc w:val="center"/>
      <w:outlineLvl w:val="0"/>
    </w:pPr>
    <w:rPr>
      <w:rFonts w:eastAsia="Calibri" w:cs="Calibri"/>
      <w:b/>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000000"/>
      <w:sz w:val="18"/>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header"/>
    <w:basedOn w:val="a"/>
    <w:link w:val="a4"/>
    <w:uiPriority w:val="99"/>
    <w:unhideWhenUsed/>
    <w:rsid w:val="00B109C6"/>
    <w:pPr>
      <w:tabs>
        <w:tab w:val="center" w:pos="4677"/>
        <w:tab w:val="right" w:pos="9355"/>
      </w:tabs>
    </w:pPr>
  </w:style>
  <w:style w:type="character" w:customStyle="1" w:styleId="a4">
    <w:name w:val="Верхний колонтитул Знак"/>
    <w:link w:val="a3"/>
    <w:uiPriority w:val="99"/>
    <w:rsid w:val="00B109C6"/>
    <w:rPr>
      <w:rFonts w:eastAsia="Calibri" w:cs="Calibri"/>
      <w:color w:val="000000"/>
      <w:sz w:val="18"/>
      <w:szCs w:val="22"/>
      <w:lang w:val="en-US" w:eastAsia="en-US"/>
    </w:rPr>
  </w:style>
  <w:style w:type="paragraph" w:styleId="a5">
    <w:name w:val="List Paragraph"/>
    <w:basedOn w:val="a"/>
    <w:uiPriority w:val="34"/>
    <w:qFormat/>
    <w:rsid w:val="008F2A6E"/>
    <w:pPr>
      <w:spacing w:after="200" w:line="276" w:lineRule="auto"/>
      <w:ind w:left="720" w:right="0" w:firstLine="0"/>
      <w:contextualSpacing/>
      <w:jc w:val="left"/>
    </w:pPr>
    <w:rPr>
      <w:rFonts w:cs="Times New Roman"/>
      <w:color w:val="auto"/>
      <w:sz w:val="22"/>
      <w:lang w:val="ru-RU"/>
    </w:rPr>
  </w:style>
  <w:style w:type="character" w:styleId="a6">
    <w:name w:val="Hyperlink"/>
    <w:uiPriority w:val="99"/>
    <w:unhideWhenUsed/>
    <w:rsid w:val="008F2A6E"/>
    <w:rPr>
      <w:color w:val="0000FF"/>
      <w:u w:val="single"/>
    </w:rPr>
  </w:style>
  <w:style w:type="character" w:customStyle="1" w:styleId="11">
    <w:name w:val="Основной текст1"/>
    <w:rsid w:val="008F2A6E"/>
    <w:rPr>
      <w:rFonts w:ascii="Times New Roman" w:hAnsi="Times New Roman" w:cs="Times New Roman" w:hint="default"/>
      <w:color w:val="000000"/>
      <w:spacing w:val="0"/>
      <w:w w:val="100"/>
      <w:position w:val="0"/>
      <w:sz w:val="24"/>
      <w:szCs w:val="24"/>
      <w:shd w:val="clear" w:color="auto" w:fill="FFFFFF"/>
      <w:lang w:val="ru-RU" w:eastAsia="x-none"/>
    </w:rPr>
  </w:style>
  <w:style w:type="paragraph" w:styleId="a7">
    <w:name w:val="No Spacing"/>
    <w:uiPriority w:val="1"/>
    <w:qFormat/>
    <w:rsid w:val="008F2A6E"/>
    <w:rPr>
      <w:rFonts w:eastAsia="Calibri"/>
      <w:sz w:val="22"/>
      <w:szCs w:val="22"/>
      <w:lang w:eastAsia="en-US"/>
    </w:rPr>
  </w:style>
  <w:style w:type="table" w:customStyle="1" w:styleId="12">
    <w:name w:val="Сетка таблицы1"/>
    <w:basedOn w:val="a1"/>
    <w:uiPriority w:val="59"/>
    <w:rsid w:val="00E0333D"/>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uiPriority w:val="59"/>
    <w:rsid w:val="00E0333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2E74A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E74A7"/>
    <w:rPr>
      <w:rFonts w:ascii="Tahoma" w:eastAsia="Calibri" w:hAnsi="Tahoma" w:cs="Tahoma"/>
      <w:color w:val="000000"/>
      <w:sz w:val="16"/>
      <w:szCs w:val="16"/>
      <w:lang w:val="en-US" w:eastAsia="en-US"/>
    </w:rPr>
  </w:style>
  <w:style w:type="character" w:styleId="aa">
    <w:name w:val="Strong"/>
    <w:uiPriority w:val="22"/>
    <w:qFormat/>
    <w:rsid w:val="000C01A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07713">
      <w:bodyDiv w:val="1"/>
      <w:marLeft w:val="0"/>
      <w:marRight w:val="0"/>
      <w:marTop w:val="0"/>
      <w:marBottom w:val="0"/>
      <w:divBdr>
        <w:top w:val="none" w:sz="0" w:space="0" w:color="auto"/>
        <w:left w:val="none" w:sz="0" w:space="0" w:color="auto"/>
        <w:bottom w:val="none" w:sz="0" w:space="0" w:color="auto"/>
        <w:right w:val="none" w:sz="0" w:space="0" w:color="auto"/>
      </w:divBdr>
    </w:div>
    <w:div w:id="433208981">
      <w:bodyDiv w:val="1"/>
      <w:marLeft w:val="0"/>
      <w:marRight w:val="0"/>
      <w:marTop w:val="0"/>
      <w:marBottom w:val="0"/>
      <w:divBdr>
        <w:top w:val="none" w:sz="0" w:space="0" w:color="auto"/>
        <w:left w:val="none" w:sz="0" w:space="0" w:color="auto"/>
        <w:bottom w:val="none" w:sz="0" w:space="0" w:color="auto"/>
        <w:right w:val="none" w:sz="0" w:space="0" w:color="auto"/>
      </w:divBdr>
    </w:div>
    <w:div w:id="510460365">
      <w:bodyDiv w:val="1"/>
      <w:marLeft w:val="0"/>
      <w:marRight w:val="0"/>
      <w:marTop w:val="0"/>
      <w:marBottom w:val="0"/>
      <w:divBdr>
        <w:top w:val="none" w:sz="0" w:space="0" w:color="auto"/>
        <w:left w:val="none" w:sz="0" w:space="0" w:color="auto"/>
        <w:bottom w:val="none" w:sz="0" w:space="0" w:color="auto"/>
        <w:right w:val="none" w:sz="0" w:space="0" w:color="auto"/>
      </w:divBdr>
    </w:div>
    <w:div w:id="587082663">
      <w:bodyDiv w:val="1"/>
      <w:marLeft w:val="0"/>
      <w:marRight w:val="0"/>
      <w:marTop w:val="0"/>
      <w:marBottom w:val="0"/>
      <w:divBdr>
        <w:top w:val="none" w:sz="0" w:space="0" w:color="auto"/>
        <w:left w:val="none" w:sz="0" w:space="0" w:color="auto"/>
        <w:bottom w:val="none" w:sz="0" w:space="0" w:color="auto"/>
        <w:right w:val="none" w:sz="0" w:space="0" w:color="auto"/>
      </w:divBdr>
    </w:div>
    <w:div w:id="734207886">
      <w:bodyDiv w:val="1"/>
      <w:marLeft w:val="0"/>
      <w:marRight w:val="0"/>
      <w:marTop w:val="0"/>
      <w:marBottom w:val="0"/>
      <w:divBdr>
        <w:top w:val="none" w:sz="0" w:space="0" w:color="auto"/>
        <w:left w:val="none" w:sz="0" w:space="0" w:color="auto"/>
        <w:bottom w:val="none" w:sz="0" w:space="0" w:color="auto"/>
        <w:right w:val="none" w:sz="0" w:space="0" w:color="auto"/>
      </w:divBdr>
    </w:div>
    <w:div w:id="777717964">
      <w:bodyDiv w:val="1"/>
      <w:marLeft w:val="0"/>
      <w:marRight w:val="0"/>
      <w:marTop w:val="0"/>
      <w:marBottom w:val="0"/>
      <w:divBdr>
        <w:top w:val="none" w:sz="0" w:space="0" w:color="auto"/>
        <w:left w:val="none" w:sz="0" w:space="0" w:color="auto"/>
        <w:bottom w:val="none" w:sz="0" w:space="0" w:color="auto"/>
        <w:right w:val="none" w:sz="0" w:space="0" w:color="auto"/>
      </w:divBdr>
    </w:div>
    <w:div w:id="1075585580">
      <w:bodyDiv w:val="1"/>
      <w:marLeft w:val="0"/>
      <w:marRight w:val="0"/>
      <w:marTop w:val="0"/>
      <w:marBottom w:val="0"/>
      <w:divBdr>
        <w:top w:val="none" w:sz="0" w:space="0" w:color="auto"/>
        <w:left w:val="none" w:sz="0" w:space="0" w:color="auto"/>
        <w:bottom w:val="none" w:sz="0" w:space="0" w:color="auto"/>
        <w:right w:val="none" w:sz="0" w:space="0" w:color="auto"/>
      </w:divBdr>
    </w:div>
    <w:div w:id="1339579405">
      <w:bodyDiv w:val="1"/>
      <w:marLeft w:val="0"/>
      <w:marRight w:val="0"/>
      <w:marTop w:val="0"/>
      <w:marBottom w:val="0"/>
      <w:divBdr>
        <w:top w:val="none" w:sz="0" w:space="0" w:color="auto"/>
        <w:left w:val="none" w:sz="0" w:space="0" w:color="auto"/>
        <w:bottom w:val="none" w:sz="0" w:space="0" w:color="auto"/>
        <w:right w:val="none" w:sz="0" w:space="0" w:color="auto"/>
      </w:divBdr>
    </w:div>
    <w:div w:id="1425885248">
      <w:bodyDiv w:val="1"/>
      <w:marLeft w:val="0"/>
      <w:marRight w:val="0"/>
      <w:marTop w:val="0"/>
      <w:marBottom w:val="0"/>
      <w:divBdr>
        <w:top w:val="none" w:sz="0" w:space="0" w:color="auto"/>
        <w:left w:val="none" w:sz="0" w:space="0" w:color="auto"/>
        <w:bottom w:val="none" w:sz="0" w:space="0" w:color="auto"/>
        <w:right w:val="none" w:sz="0" w:space="0" w:color="auto"/>
      </w:divBdr>
    </w:div>
    <w:div w:id="1664696378">
      <w:bodyDiv w:val="1"/>
      <w:marLeft w:val="0"/>
      <w:marRight w:val="0"/>
      <w:marTop w:val="0"/>
      <w:marBottom w:val="0"/>
      <w:divBdr>
        <w:top w:val="none" w:sz="0" w:space="0" w:color="auto"/>
        <w:left w:val="none" w:sz="0" w:space="0" w:color="auto"/>
        <w:bottom w:val="none" w:sz="0" w:space="0" w:color="auto"/>
        <w:right w:val="none" w:sz="0" w:space="0" w:color="auto"/>
      </w:divBdr>
    </w:div>
    <w:div w:id="1800147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ib.kuzstu.ru/" TargetMode="External"/><Relationship Id="rId18" Type="http://schemas.openxmlformats.org/officeDocument/2006/relationships/hyperlink" Target="https://www.technormativ.ru/" TargetMode="External"/><Relationship Id="rId26" Type="http://schemas.openxmlformats.org/officeDocument/2006/relationships/hyperlink" Target="https://elibrary.ru/contents.asp?titleid=8821" TargetMode="External"/><Relationship Id="rId3" Type="http://schemas.openxmlformats.org/officeDocument/2006/relationships/styles" Target="styles.xml"/><Relationship Id="rId21" Type="http://schemas.openxmlformats.org/officeDocument/2006/relationships/hyperlink" Target="https://mining-media.ru/ru/https:/mining-media.ru/ru/" TargetMode="External"/><Relationship Id="rId7" Type="http://schemas.openxmlformats.org/officeDocument/2006/relationships/endnotes" Target="endnotes.xml"/><Relationship Id="rId12" Type="http://schemas.openxmlformats.org/officeDocument/2006/relationships/hyperlink" Target="http://library.kuzstu.ru/meto.php?n=91597&amp;type=utchposob:common" TargetMode="External"/><Relationship Id="rId17" Type="http://schemas.openxmlformats.org/officeDocument/2006/relationships/hyperlink" Target="https://elibrary.ru/defaultx.asp?" TargetMode="External"/><Relationship Id="rId25" Type="http://schemas.openxmlformats.org/officeDocument/2006/relationships/hyperlink" Target="https://elibrary.ru/contents.asp?titleid=26667" TargetMode="External"/><Relationship Id="rId2" Type="http://schemas.openxmlformats.org/officeDocument/2006/relationships/numbering" Target="numbering.xml"/><Relationship Id="rId16" Type="http://schemas.openxmlformats.org/officeDocument/2006/relationships/hyperlink" Target="https://urait.ru/" TargetMode="External"/><Relationship Id="rId20" Type="http://schemas.openxmlformats.org/officeDocument/2006/relationships/hyperlink" Target="https://gormash.kuzstu.ru/" TargetMode="External"/><Relationship Id="rId29" Type="http://schemas.openxmlformats.org/officeDocument/2006/relationships/hyperlink" Target="http://belovokyzgt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ugolinfo.ru/onLine.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brary.kuzstu.ru/method/ngtu_metho.html" TargetMode="External"/><Relationship Id="rId23" Type="http://schemas.openxmlformats.org/officeDocument/2006/relationships/hyperlink" Target="https://elibrary.ru/contents.asp?titleid=8628" TargetMode="External"/><Relationship Id="rId28" Type="http://schemas.openxmlformats.org/officeDocument/2006/relationships/hyperlink" Target="https://kuzstu.ru/" TargetMode="External"/><Relationship Id="rId10" Type="http://schemas.openxmlformats.org/officeDocument/2006/relationships/footer" Target="footer2.xml"/><Relationship Id="rId19" Type="http://schemas.openxmlformats.org/officeDocument/2006/relationships/hyperlink" Target="https://vestnik.kuzstu.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lanbook.com" TargetMode="External"/><Relationship Id="rId22" Type="http://schemas.openxmlformats.org/officeDocument/2006/relationships/hyperlink" Target="https://www.rudmet.ru/catalog/journals/1/" TargetMode="External"/><Relationship Id="rId27" Type="http://schemas.openxmlformats.org/officeDocument/2006/relationships/hyperlink" Target="https://elibrary.ru/contents.asp?titleid=7614" TargetMode="External"/><Relationship Id="rId30" Type="http://schemas.openxmlformats.org/officeDocument/2006/relationships/hyperlink" Target="http://e&#1086;s.belovokyzg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p3PeQdZtJJ8l4CvN8jNGjC4rhYM=</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YJfQzBYJm7kPjYsC+XbYpsDsISc=</DigestValue>
    </Reference>
  </SignedInfo>
  <SignatureValue>mibqWaxCoKe8MMi99HhDnvRN9rlMKoszSR+YoaVkl+JeyWSPyqSRRql/MGaJ+Kk3IgmsBgNDjZwM
1qsoYHFpjBqcJPQ6cQfoTBrhLcKLoe5TsjezWA1aNVTH148jvvb7UKeJbY0Hgp2rpdL+UcrLKxuG
3vBwuXDEkpFFdS/UKog3dm8HL2gJ+/SMnLTnNZFgsDmSoSAccWYA6C5UKCE7H3iC7re3b1cypeQN
uPdNADfjerrE1zRHLmKN/iGJujQ6TziUngUavfha0OCBMIEElhMCvImpF4tooGjVjJpze0aS8PET
+818+3Vk5pmuiaHNlowXi5XeR2reVFKqvNKMdg==</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ZpEZYs8CYFFAM84qtD3jQTLx1K4=</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oq8lMPzfHptx+vxRy2HaNIgEYWI=</DigestValue>
      </Reference>
      <Reference URI="/word/styles.xml?ContentType=application/vnd.openxmlformats-officedocument.wordprocessingml.styles+xml">
        <DigestMethod Algorithm="http://www.w3.org/2000/09/xmldsig#sha1"/>
        <DigestValue>kYlyt90rJo7TgXw3PHZ25Kc4whY=</DigestValue>
      </Reference>
      <Reference URI="/word/numbering.xml?ContentType=application/vnd.openxmlformats-officedocument.wordprocessingml.numbering+xml">
        <DigestMethod Algorithm="http://www.w3.org/2000/09/xmldsig#sha1"/>
        <DigestValue>J2ucQkJoiA43Ip3dUAIXoIUMako=</DigestValue>
      </Reference>
      <Reference URI="/word/webSettings.xml?ContentType=application/vnd.openxmlformats-officedocument.wordprocessingml.webSettings+xml">
        <DigestMethod Algorithm="http://www.w3.org/2000/09/xmldsig#sha1"/>
        <DigestValue>a9CLPeAcybjT8Kx4vv2Vul60SVU=</DigestValue>
      </Reference>
      <Reference URI="/word/footnotes.xml?ContentType=application/vnd.openxmlformats-officedocument.wordprocessingml.footnotes+xml">
        <DigestMethod Algorithm="http://www.w3.org/2000/09/xmldsig#sha1"/>
        <DigestValue>MhPykAVlZMVbWM5SJ15Q2TT8d8c=</DigestValue>
      </Reference>
      <Reference URI="/word/footer3.xml?ContentType=application/vnd.openxmlformats-officedocument.wordprocessingml.footer+xml">
        <DigestMethod Algorithm="http://www.w3.org/2000/09/xmldsig#sha1"/>
        <DigestValue>8kX0DIWQTWkQcfoSOkpfHYf73xw=</DigestValue>
      </Reference>
      <Reference URI="/word/document.xml?ContentType=application/vnd.openxmlformats-officedocument.wordprocessingml.document.main+xml">
        <DigestMethod Algorithm="http://www.w3.org/2000/09/xmldsig#sha1"/>
        <DigestValue>kvZ4XOfRc3J84QUUf00fK14YLQQ=</DigestValue>
      </Reference>
      <Reference URI="/word/endnotes.xml?ContentType=application/vnd.openxmlformats-officedocument.wordprocessingml.endnotes+xml">
        <DigestMethod Algorithm="http://www.w3.org/2000/09/xmldsig#sha1"/>
        <DigestValue>TfGfAXN1FjNFuqW81jAKRClz52A=</DigestValue>
      </Reference>
      <Reference URI="/word/footer1.xml?ContentType=application/vnd.openxmlformats-officedocument.wordprocessingml.footer+xml">
        <DigestMethod Algorithm="http://www.w3.org/2000/09/xmldsig#sha1"/>
        <DigestValue>kPMXfDkE9uFlezmby1lOIdanxaY=</DigestValue>
      </Reference>
      <Reference URI="/word/footer2.xml?ContentType=application/vnd.openxmlformats-officedocument.wordprocessingml.footer+xml">
        <DigestMethod Algorithm="http://www.w3.org/2000/09/xmldsig#sha1"/>
        <DigestValue>+o7LDjFqVkZE/N7mtzqprHKNtFU=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wMkkE6tsq2mtL5vjQycBP+eqcto=</DigestValue>
      </Reference>
    </Manifest>
    <SignatureProperties>
      <SignatureProperty Id="idSignatureTime" Target="#idPackageSignature">
        <mdssi:SignatureTime>
          <mdssi:Format>YYYY-MM-DDThh:mm:ssTZD</mdssi:Format>
          <mdssi:Value>2024-06-13T05:24:10Z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2024-06-13T05:24:10Z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o2XpyemcMwswPYSn9DWPW7q/YTM=</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bp7tGYKGePi7Bh267Bllea1KoEQ=</DigestValue>
    </Reference>
  </SignedInfo>
  <SignatureValue>R2McN9XvwlFMhgTxiSLV4tT5N2xP4Pztf08Mc9jyKsuy3yKCC1TK0e9VGt4wSNIVvMHf57gldKH0
4lGQ5Il2kJSb95vGCHeiOLZrNwVchLvNhY+S/0FsMcc4p3jnrBC/RKiZeVhEqOkVnKrHAV2r1ej8
Cg1wdIHmbg+w0qqBB9I=</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ZpEZYs8CYFFAM84qtD3jQTLx1K4=</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oq8lMPzfHptx+vxRy2HaNIgEYWI=</DigestValue>
      </Reference>
      <Reference URI="/word/styles.xml?ContentType=application/vnd.openxmlformats-officedocument.wordprocessingml.styles+xml">
        <DigestMethod Algorithm="http://www.w3.org/2000/09/xmldsig#sha1"/>
        <DigestValue>kYlyt90rJo7TgXw3PHZ25Kc4whY=</DigestValue>
      </Reference>
      <Reference URI="/word/numbering.xml?ContentType=application/vnd.openxmlformats-officedocument.wordprocessingml.numbering+xml">
        <DigestMethod Algorithm="http://www.w3.org/2000/09/xmldsig#sha1"/>
        <DigestValue>J2ucQkJoiA43Ip3dUAIXoIUMako=</DigestValue>
      </Reference>
      <Reference URI="/word/webSettings.xml?ContentType=application/vnd.openxmlformats-officedocument.wordprocessingml.webSettings+xml">
        <DigestMethod Algorithm="http://www.w3.org/2000/09/xmldsig#sha1"/>
        <DigestValue>a9CLPeAcybjT8Kx4vv2Vul60SVU=</DigestValue>
      </Reference>
      <Reference URI="/word/footnotes.xml?ContentType=application/vnd.openxmlformats-officedocument.wordprocessingml.footnotes+xml">
        <DigestMethod Algorithm="http://www.w3.org/2000/09/xmldsig#sha1"/>
        <DigestValue>MhPykAVlZMVbWM5SJ15Q2TT8d8c=</DigestValue>
      </Reference>
      <Reference URI="/word/footer3.xml?ContentType=application/vnd.openxmlformats-officedocument.wordprocessingml.footer+xml">
        <DigestMethod Algorithm="http://www.w3.org/2000/09/xmldsig#sha1"/>
        <DigestValue>8kX0DIWQTWkQcfoSOkpfHYf73xw=</DigestValue>
      </Reference>
      <Reference URI="/word/document.xml?ContentType=application/vnd.openxmlformats-officedocument.wordprocessingml.document.main+xml">
        <DigestMethod Algorithm="http://www.w3.org/2000/09/xmldsig#sha1"/>
        <DigestValue>kvZ4XOfRc3J84QUUf00fK14YLQQ=</DigestValue>
      </Reference>
      <Reference URI="/word/endnotes.xml?ContentType=application/vnd.openxmlformats-officedocument.wordprocessingml.endnotes+xml">
        <DigestMethod Algorithm="http://www.w3.org/2000/09/xmldsig#sha1"/>
        <DigestValue>TfGfAXN1FjNFuqW81jAKRClz52A=</DigestValue>
      </Reference>
      <Reference URI="/word/footer1.xml?ContentType=application/vnd.openxmlformats-officedocument.wordprocessingml.footer+xml">
        <DigestMethod Algorithm="http://www.w3.org/2000/09/xmldsig#sha1"/>
        <DigestValue>kPMXfDkE9uFlezmby1lOIdanxaY=</DigestValue>
      </Reference>
      <Reference URI="/word/footer2.xml?ContentType=application/vnd.openxmlformats-officedocument.wordprocessingml.footer+xml">
        <DigestMethod Algorithm="http://www.w3.org/2000/09/xmldsig#sha1"/>
        <DigestValue>+o7LDjFqVkZE/N7mtzqprHKNtFU=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wMkkE6tsq2mtL5vjQycBP+eqcto=</DigestValue>
      </Reference>
    </Manifest>
    <SignatureProperties>
      <SignatureProperty Id="idSignatureTime" Target="#idPackageSignature">
        <mdssi:SignatureTime>
          <mdssi:Format>YYYY-MM-DDThh:mm:ssTZD</mdssi:Format>
          <mdssi:Value>2024-06-17T07:42:20Z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2024-06-17T07:42:20Z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BFhCEq+zDsTeHsUL0u/dLXu9Qzg=</DigestValue>
    </Reference>
    <Reference URI="#idOfficeObject" Type="http://www.w3.org/2000/09/xmldsig#Object">
      <DigestMethod Algorithm="http://www.w3.org/2000/09/xmldsig#sha1"/>
      <DigestValue>J98+JPGa3W5jrFyzroQ1kzqhQek=</DigestValue>
    </Reference>
  </SignedInfo>
  <SignatureValue>
    mgjixag5epS4wL7AWCMVaYIHGjnuv+viW64Tfv2P5lL5whUj0cZY7QtnFYIiJzNPTuron2B9
    Zp7/HaWWYAg/UUS8IGAf7/+04RsQwTqLy0Av1ySCJt9sOc7a341co/fAlfiqH8XF+1yQTyPr
    98ZmiUJ5TTHjJM1JDtgx0Yhko+/GKkW9jRP498eSDxsPeYHUBXWkPRrTeW3kmei3XiHVj9XT
    FcO2eK5fZGMAj0x6OzZ7kRjkL1n1yESLf1Mch8J6NwERN75WH/YsRHUxQf06RGOSyiSLAfy4
    1GbJEqbVRWq4xjwarC+k7ur9hfv/mNWhZdtxW9cyOyUB41To9o4OZg==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32"/>
            <mdssi:RelationshipReference SourceId="rId5"/>
            <mdssi:RelationshipReference SourceId="rId10"/>
            <mdssi:RelationshipReference SourceId="rId31"/>
            <mdssi:RelationshipReference SourceId="rId4"/>
            <mdssi:RelationshipReference SourceId="rId9"/>
          </Transform>
          <Transform Algorithm="http://www.w3.org/TR/2001/REC-xml-c14n-20010315"/>
        </Transforms>
        <DigestMethod Algorithm="http://www.w3.org/2000/09/xmldsig#sha1"/>
        <DigestValue>B5icFGb+LoC084tQUTSf15r2eLI=</DigestValue>
      </Reference>
      <Reference URI="/word/document.xml?ContentType=application/vnd.openxmlformats-officedocument.wordprocessingml.document.main+xml">
        <DigestMethod Algorithm="http://www.w3.org/2000/09/xmldsig#sha1"/>
        <DigestValue>kvZ4XOfRc3J84QUUf00fK14YLQQ=</DigestValue>
      </Reference>
      <Reference URI="/word/endnotes.xml?ContentType=application/vnd.openxmlformats-officedocument.wordprocessingml.endnotes+xml">
        <DigestMethod Algorithm="http://www.w3.org/2000/09/xmldsig#sha1"/>
        <DigestValue>TfGfAXN1FjNFuqW81jAKRClz52A=</DigestValue>
      </Reference>
      <Reference URI="/word/fontTable.xml?ContentType=application/vnd.openxmlformats-officedocument.wordprocessingml.fontTable+xml">
        <DigestMethod Algorithm="http://www.w3.org/2000/09/xmldsig#sha1"/>
        <DigestValue>ZpEZYs8CYFFAM84qtD3jQTLx1K4=</DigestValue>
      </Reference>
      <Reference URI="/word/footer1.xml?ContentType=application/vnd.openxmlformats-officedocument.wordprocessingml.footer+xml">
        <DigestMethod Algorithm="http://www.w3.org/2000/09/xmldsig#sha1"/>
        <DigestValue>kPMXfDkE9uFlezmby1lOIdanxaY=</DigestValue>
      </Reference>
      <Reference URI="/word/footer2.xml?ContentType=application/vnd.openxmlformats-officedocument.wordprocessingml.footer+xml">
        <DigestMethod Algorithm="http://www.w3.org/2000/09/xmldsig#sha1"/>
        <DigestValue>+o7LDjFqVkZE/N7mtzqprHKNtFU=</DigestValue>
      </Reference>
      <Reference URI="/word/footer3.xml?ContentType=application/vnd.openxmlformats-officedocument.wordprocessingml.footer+xml">
        <DigestMethod Algorithm="http://www.w3.org/2000/09/xmldsig#sha1"/>
        <DigestValue>8kX0DIWQTWkQcfoSOkpfHYf73xw=</DigestValue>
      </Reference>
      <Reference URI="/word/footnotes.xml?ContentType=application/vnd.openxmlformats-officedocument.wordprocessingml.footnotes+xml">
        <DigestMethod Algorithm="http://www.w3.org/2000/09/xmldsig#sha1"/>
        <DigestValue>MhPykAVlZMVbWM5SJ15Q2TT8d8c=</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J2ucQkJoiA43Ip3dUAIXoIUMako=</DigestValue>
      </Reference>
      <Reference URI="/word/settings.xml?ContentType=application/vnd.openxmlformats-officedocument.wordprocessingml.settings+xml">
        <DigestMethod Algorithm="http://www.w3.org/2000/09/xmldsig#sha1"/>
        <DigestValue>oq8lMPzfHptx+vxRy2HaNIgEYWI=</DigestValue>
      </Reference>
      <Reference URI="/word/styles.xml?ContentType=application/vnd.openxmlformats-officedocument.wordprocessingml.styles+xml">
        <DigestMethod Algorithm="http://www.w3.org/2000/09/xmldsig#sha1"/>
        <DigestValue>kYlyt90rJo7TgXw3PHZ25Kc4whY=</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a9CLPeAcybjT8Kx4vv2Vul60SVU=</DigestValue>
      </Reference>
    </Manifest>
    <SignatureProperties>
      <SignatureProperty Id="idSignatureTime" Target="#idPackageSignature">
        <mdssi:SignatureTime>
          <mdssi:Format>YYYY-MM-DDThh:mm:ssTZD</mdssi:Format>
          <mdssi:Value>2024-06-18T04:45:52Z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F340E-5F0B-4E25-9E9F-F084B9693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22</Pages>
  <Words>7975</Words>
  <Characters>45464</Characters>
  <Application>Microsoft Office Word</Application>
  <DocSecurity>0</DocSecurity>
  <Lines>378</Lines>
  <Paragraphs>106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53333</CharactersWithSpaces>
  <SharedDoc>false</SharedDoc>
  <HLinks>
    <vt:vector size="84" baseType="variant">
      <vt:variant>
        <vt:i4>983056</vt:i4>
      </vt:variant>
      <vt:variant>
        <vt:i4>39</vt:i4>
      </vt:variant>
      <vt:variant>
        <vt:i4>0</vt:i4>
      </vt:variant>
      <vt:variant>
        <vt:i4>5</vt:i4>
      </vt:variant>
      <vt:variant>
        <vt:lpwstr>https://eos.belovokyzgty.ru/</vt:lpwstr>
      </vt:variant>
      <vt:variant>
        <vt:lpwstr/>
      </vt:variant>
      <vt:variant>
        <vt:i4>7143545</vt:i4>
      </vt:variant>
      <vt:variant>
        <vt:i4>36</vt:i4>
      </vt:variant>
      <vt:variant>
        <vt:i4>0</vt:i4>
      </vt:variant>
      <vt:variant>
        <vt:i4>5</vt:i4>
      </vt:variant>
      <vt:variant>
        <vt:lpwstr>http://belovokyzgty.ru/</vt:lpwstr>
      </vt:variant>
      <vt:variant>
        <vt:lpwstr/>
      </vt:variant>
      <vt:variant>
        <vt:i4>4128894</vt:i4>
      </vt:variant>
      <vt:variant>
        <vt:i4>33</vt:i4>
      </vt:variant>
      <vt:variant>
        <vt:i4>0</vt:i4>
      </vt:variant>
      <vt:variant>
        <vt:i4>5</vt:i4>
      </vt:variant>
      <vt:variant>
        <vt:lpwstr>https://kuzstu.ru/</vt:lpwstr>
      </vt:variant>
      <vt:variant>
        <vt:lpwstr/>
      </vt:variant>
      <vt:variant>
        <vt:i4>6291554</vt:i4>
      </vt:variant>
      <vt:variant>
        <vt:i4>30</vt:i4>
      </vt:variant>
      <vt:variant>
        <vt:i4>0</vt:i4>
      </vt:variant>
      <vt:variant>
        <vt:i4>5</vt:i4>
      </vt:variant>
      <vt:variant>
        <vt:lpwstr>https://gormash.kuzstu.ru/</vt:lpwstr>
      </vt:variant>
      <vt:variant>
        <vt:lpwstr/>
      </vt:variant>
      <vt:variant>
        <vt:i4>6881406</vt:i4>
      </vt:variant>
      <vt:variant>
        <vt:i4>27</vt:i4>
      </vt:variant>
      <vt:variant>
        <vt:i4>0</vt:i4>
      </vt:variant>
      <vt:variant>
        <vt:i4>5</vt:i4>
      </vt:variant>
      <vt:variant>
        <vt:lpwstr>https://vestnik.kuzstu.ru/</vt:lpwstr>
      </vt:variant>
      <vt:variant>
        <vt:lpwstr/>
      </vt:variant>
      <vt:variant>
        <vt:i4>1572888</vt:i4>
      </vt:variant>
      <vt:variant>
        <vt:i4>24</vt:i4>
      </vt:variant>
      <vt:variant>
        <vt:i4>0</vt:i4>
      </vt:variant>
      <vt:variant>
        <vt:i4>5</vt:i4>
      </vt:variant>
      <vt:variant>
        <vt:lpwstr>https://www.technormativ.ru/</vt:lpwstr>
      </vt:variant>
      <vt:variant>
        <vt:lpwstr/>
      </vt:variant>
      <vt:variant>
        <vt:i4>5963849</vt:i4>
      </vt:variant>
      <vt:variant>
        <vt:i4>21</vt:i4>
      </vt:variant>
      <vt:variant>
        <vt:i4>0</vt:i4>
      </vt:variant>
      <vt:variant>
        <vt:i4>5</vt:i4>
      </vt:variant>
      <vt:variant>
        <vt:lpwstr>https://elibrary.ru/defaultx.asp?</vt:lpwstr>
      </vt:variant>
      <vt:variant>
        <vt:lpwstr/>
      </vt:variant>
      <vt:variant>
        <vt:i4>5308498</vt:i4>
      </vt:variant>
      <vt:variant>
        <vt:i4>18</vt:i4>
      </vt:variant>
      <vt:variant>
        <vt:i4>0</vt:i4>
      </vt:variant>
      <vt:variant>
        <vt:i4>5</vt:i4>
      </vt:variant>
      <vt:variant>
        <vt:lpwstr>https://urait.ru/</vt:lpwstr>
      </vt:variant>
      <vt:variant>
        <vt:lpwstr/>
      </vt:variant>
      <vt:variant>
        <vt:i4>7274576</vt:i4>
      </vt:variant>
      <vt:variant>
        <vt:i4>15</vt:i4>
      </vt:variant>
      <vt:variant>
        <vt:i4>0</vt:i4>
      </vt:variant>
      <vt:variant>
        <vt:i4>5</vt:i4>
      </vt:variant>
      <vt:variant>
        <vt:lpwstr>https://library.kuzstu.ru/method/ngtu_metho.html</vt:lpwstr>
      </vt:variant>
      <vt:variant>
        <vt:lpwstr/>
      </vt:variant>
      <vt:variant>
        <vt:i4>4587530</vt:i4>
      </vt:variant>
      <vt:variant>
        <vt:i4>12</vt:i4>
      </vt:variant>
      <vt:variant>
        <vt:i4>0</vt:i4>
      </vt:variant>
      <vt:variant>
        <vt:i4>5</vt:i4>
      </vt:variant>
      <vt:variant>
        <vt:lpwstr>http://e.lanbook.com/</vt:lpwstr>
      </vt:variant>
      <vt:variant>
        <vt:lpwstr/>
      </vt:variant>
      <vt:variant>
        <vt:i4>2162787</vt:i4>
      </vt:variant>
      <vt:variant>
        <vt:i4>9</vt:i4>
      </vt:variant>
      <vt:variant>
        <vt:i4>0</vt:i4>
      </vt:variant>
      <vt:variant>
        <vt:i4>5</vt:i4>
      </vt:variant>
      <vt:variant>
        <vt:lpwstr>https://elib.kuzstu.ru/</vt:lpwstr>
      </vt:variant>
      <vt:variant>
        <vt:lpwstr/>
      </vt:variant>
      <vt:variant>
        <vt:i4>7340066</vt:i4>
      </vt:variant>
      <vt:variant>
        <vt:i4>6</vt:i4>
      </vt:variant>
      <vt:variant>
        <vt:i4>0</vt:i4>
      </vt:variant>
      <vt:variant>
        <vt:i4>5</vt:i4>
      </vt:variant>
      <vt:variant>
        <vt:lpwstr>http://library.kuzstu.ru/meto.php?n=91331&amp;type=utchposob:common</vt:lpwstr>
      </vt:variant>
      <vt:variant>
        <vt:lpwstr/>
      </vt:variant>
      <vt:variant>
        <vt:i4>7995426</vt:i4>
      </vt:variant>
      <vt:variant>
        <vt:i4>3</vt:i4>
      </vt:variant>
      <vt:variant>
        <vt:i4>0</vt:i4>
      </vt:variant>
      <vt:variant>
        <vt:i4>5</vt:i4>
      </vt:variant>
      <vt:variant>
        <vt:lpwstr>http://library.kuzstu.ru/meto.php?n=91597&amp;type=utchposob:common</vt:lpwstr>
      </vt:variant>
      <vt:variant>
        <vt:lpwstr/>
      </vt:variant>
      <vt:variant>
        <vt:i4>7667750</vt:i4>
      </vt:variant>
      <vt:variant>
        <vt:i4>0</vt:i4>
      </vt:variant>
      <vt:variant>
        <vt:i4>0</vt:i4>
      </vt:variant>
      <vt:variant>
        <vt:i4>5</vt:i4>
      </vt:variant>
      <vt:variant>
        <vt:lpwstr>http://library.kuzstu.ru/meto.php?n=91761&amp;type=utchposob:common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word2</dc:creator>
  <cp:lastModifiedBy>user</cp:lastModifiedBy>
  <cp:revision>28</cp:revision>
  <cp:lastPrinted>2022-09-01T04:24:00Z</cp:lastPrinted>
  <dcterms:created xsi:type="dcterms:W3CDTF">2021-12-07T13:52:00Z</dcterms:created>
  <dcterms:modified xsi:type="dcterms:W3CDTF">2024-06-13T04:24:00Z</dcterms:modified>
</cp:coreProperties>
</file>